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37996946"/>
        <w:docPartObj>
          <w:docPartGallery w:val="Table of Contents"/>
          <w:docPartUnique/>
        </w:docPartObj>
      </w:sdtPr>
      <w:sdtEndPr>
        <w:rPr>
          <w:rFonts w:eastAsiaTheme="minorEastAsia"/>
          <w:sz w:val="16"/>
        </w:rPr>
      </w:sdtEndPr>
      <w:sdtContent>
        <w:p w:rsidR="001A114A" w:rsidRDefault="001A114A" w:rsidP="00CE616A">
          <w:pPr>
            <w:pStyle w:val="a4"/>
            <w:contextualSpacing/>
          </w:pPr>
          <w:r>
            <w:t>Оглавление</w:t>
          </w:r>
        </w:p>
        <w:p w:rsidR="00AC7894" w:rsidRDefault="00CF7527">
          <w:pPr>
            <w:pStyle w:val="11"/>
            <w:tabs>
              <w:tab w:val="right" w:leader="dot" w:pos="6921"/>
            </w:tabs>
            <w:rPr>
              <w:noProof/>
              <w:sz w:val="22"/>
            </w:rPr>
          </w:pPr>
          <w:r>
            <w:fldChar w:fldCharType="begin"/>
          </w:r>
          <w:r w:rsidR="001A114A">
            <w:instrText xml:space="preserve"> TOC \o "1-3" \h \z \u </w:instrText>
          </w:r>
          <w:r>
            <w:fldChar w:fldCharType="separate"/>
          </w:r>
          <w:bookmarkStart w:id="0" w:name="_GoBack"/>
          <w:bookmarkEnd w:id="0"/>
          <w:r w:rsidR="00AC7894" w:rsidRPr="00A221CA">
            <w:rPr>
              <w:rStyle w:val="a5"/>
              <w:noProof/>
            </w:rPr>
            <w:fldChar w:fldCharType="begin"/>
          </w:r>
          <w:r w:rsidR="00AC7894" w:rsidRPr="00A221CA">
            <w:rPr>
              <w:rStyle w:val="a5"/>
              <w:noProof/>
            </w:rPr>
            <w:instrText xml:space="preserve"> </w:instrText>
          </w:r>
          <w:r w:rsidR="00AC7894">
            <w:rPr>
              <w:noProof/>
            </w:rPr>
            <w:instrText>HYPERLINK \l "_Toc282038662"</w:instrText>
          </w:r>
          <w:r w:rsidR="00AC7894" w:rsidRPr="00A221CA">
            <w:rPr>
              <w:rStyle w:val="a5"/>
              <w:noProof/>
            </w:rPr>
            <w:instrText xml:space="preserve"> </w:instrText>
          </w:r>
          <w:r w:rsidR="00AC7894" w:rsidRPr="00A221CA">
            <w:rPr>
              <w:rStyle w:val="a5"/>
              <w:noProof/>
            </w:rPr>
          </w:r>
          <w:r w:rsidR="00AC7894" w:rsidRPr="00A221CA">
            <w:rPr>
              <w:rStyle w:val="a5"/>
              <w:noProof/>
            </w:rPr>
            <w:fldChar w:fldCharType="separate"/>
          </w:r>
          <w:r w:rsidR="00AC7894" w:rsidRPr="00A221CA">
            <w:rPr>
              <w:rStyle w:val="a5"/>
              <w:noProof/>
            </w:rPr>
            <w:t>1.Становление социологии как самостоятельной научной дисциплины. Огюст Конт о задачах становления подлинно научной теории.</w:t>
          </w:r>
          <w:r w:rsidR="00AC7894">
            <w:rPr>
              <w:noProof/>
              <w:webHidden/>
            </w:rPr>
            <w:tab/>
          </w:r>
          <w:r w:rsidR="00AC7894">
            <w:rPr>
              <w:noProof/>
              <w:webHidden/>
            </w:rPr>
            <w:fldChar w:fldCharType="begin"/>
          </w:r>
          <w:r w:rsidR="00AC7894">
            <w:rPr>
              <w:noProof/>
              <w:webHidden/>
            </w:rPr>
            <w:instrText xml:space="preserve"> PAGEREF _Toc282038662 \h </w:instrText>
          </w:r>
          <w:r w:rsidR="00AC7894">
            <w:rPr>
              <w:noProof/>
              <w:webHidden/>
            </w:rPr>
          </w:r>
          <w:r w:rsidR="00AC7894">
            <w:rPr>
              <w:noProof/>
              <w:webHidden/>
            </w:rPr>
            <w:fldChar w:fldCharType="separate"/>
          </w:r>
          <w:r w:rsidR="00AC7894">
            <w:rPr>
              <w:noProof/>
              <w:webHidden/>
            </w:rPr>
            <w:t>2</w:t>
          </w:r>
          <w:r w:rsidR="00AC7894">
            <w:rPr>
              <w:noProof/>
              <w:webHidden/>
            </w:rPr>
            <w:fldChar w:fldCharType="end"/>
          </w:r>
          <w:r w:rsidR="00AC7894" w:rsidRPr="00A221CA">
            <w:rPr>
              <w:rStyle w:val="a5"/>
              <w:noProof/>
            </w:rPr>
            <w:fldChar w:fldCharType="end"/>
          </w:r>
        </w:p>
        <w:p w:rsidR="00AC7894" w:rsidRDefault="00AC7894">
          <w:pPr>
            <w:pStyle w:val="11"/>
            <w:tabs>
              <w:tab w:val="right" w:leader="dot" w:pos="6921"/>
            </w:tabs>
            <w:rPr>
              <w:noProof/>
              <w:sz w:val="22"/>
            </w:rPr>
          </w:pPr>
          <w:hyperlink w:anchor="_Toc282038663" w:history="1">
            <w:r w:rsidRPr="00A221CA">
              <w:rPr>
                <w:rStyle w:val="a5"/>
                <w:noProof/>
              </w:rPr>
              <w:t>2. Контовская программа позитивной науки об обществе и ее влияние на развитие социологии.</w:t>
            </w:r>
            <w:r>
              <w:rPr>
                <w:noProof/>
                <w:webHidden/>
              </w:rPr>
              <w:tab/>
            </w:r>
            <w:r>
              <w:rPr>
                <w:noProof/>
                <w:webHidden/>
              </w:rPr>
              <w:fldChar w:fldCharType="begin"/>
            </w:r>
            <w:r>
              <w:rPr>
                <w:noProof/>
                <w:webHidden/>
              </w:rPr>
              <w:instrText xml:space="preserve"> PAGEREF _Toc282038663 \h </w:instrText>
            </w:r>
            <w:r>
              <w:rPr>
                <w:noProof/>
                <w:webHidden/>
              </w:rPr>
            </w:r>
            <w:r>
              <w:rPr>
                <w:noProof/>
                <w:webHidden/>
              </w:rPr>
              <w:fldChar w:fldCharType="separate"/>
            </w:r>
            <w:r>
              <w:rPr>
                <w:noProof/>
                <w:webHidden/>
              </w:rPr>
              <w:t>2</w:t>
            </w:r>
            <w:r>
              <w:rPr>
                <w:noProof/>
                <w:webHidden/>
              </w:rPr>
              <w:fldChar w:fldCharType="end"/>
            </w:r>
          </w:hyperlink>
        </w:p>
        <w:p w:rsidR="00AC7894" w:rsidRDefault="00AC7894">
          <w:pPr>
            <w:pStyle w:val="11"/>
            <w:tabs>
              <w:tab w:val="right" w:leader="dot" w:pos="6921"/>
            </w:tabs>
            <w:rPr>
              <w:noProof/>
              <w:sz w:val="22"/>
            </w:rPr>
          </w:pPr>
          <w:hyperlink w:anchor="_Toc282038664" w:history="1">
            <w:r w:rsidRPr="00A221CA">
              <w:rPr>
                <w:rStyle w:val="a5"/>
                <w:noProof/>
              </w:rPr>
              <w:t>3.Классическая теория эволюционизма и общественного прогресса Герберта Спенсера.</w:t>
            </w:r>
            <w:r>
              <w:rPr>
                <w:noProof/>
                <w:webHidden/>
              </w:rPr>
              <w:tab/>
            </w:r>
            <w:r>
              <w:rPr>
                <w:noProof/>
                <w:webHidden/>
              </w:rPr>
              <w:fldChar w:fldCharType="begin"/>
            </w:r>
            <w:r>
              <w:rPr>
                <w:noProof/>
                <w:webHidden/>
              </w:rPr>
              <w:instrText xml:space="preserve"> PAGEREF _Toc282038664 \h </w:instrText>
            </w:r>
            <w:r>
              <w:rPr>
                <w:noProof/>
                <w:webHidden/>
              </w:rPr>
            </w:r>
            <w:r>
              <w:rPr>
                <w:noProof/>
                <w:webHidden/>
              </w:rPr>
              <w:fldChar w:fldCharType="separate"/>
            </w:r>
            <w:r>
              <w:rPr>
                <w:noProof/>
                <w:webHidden/>
              </w:rPr>
              <w:t>2</w:t>
            </w:r>
            <w:r>
              <w:rPr>
                <w:noProof/>
                <w:webHidden/>
              </w:rPr>
              <w:fldChar w:fldCharType="end"/>
            </w:r>
          </w:hyperlink>
        </w:p>
        <w:p w:rsidR="00AC7894" w:rsidRDefault="00AC7894">
          <w:pPr>
            <w:pStyle w:val="11"/>
            <w:tabs>
              <w:tab w:val="right" w:leader="dot" w:pos="6921"/>
            </w:tabs>
            <w:rPr>
              <w:noProof/>
              <w:sz w:val="22"/>
            </w:rPr>
          </w:pPr>
          <w:hyperlink w:anchor="_Toc282038665" w:history="1">
            <w:r w:rsidRPr="00A221CA">
              <w:rPr>
                <w:rStyle w:val="a5"/>
                <w:noProof/>
              </w:rPr>
              <w:t>4.Теории психологии народов и поведения толпы /масс, элиты/. Лебон, Тард, Михайловский.</w:t>
            </w:r>
            <w:r>
              <w:rPr>
                <w:noProof/>
                <w:webHidden/>
              </w:rPr>
              <w:tab/>
            </w:r>
            <w:r>
              <w:rPr>
                <w:noProof/>
                <w:webHidden/>
              </w:rPr>
              <w:fldChar w:fldCharType="begin"/>
            </w:r>
            <w:r>
              <w:rPr>
                <w:noProof/>
                <w:webHidden/>
              </w:rPr>
              <w:instrText xml:space="preserve"> PAGEREF _Toc282038665 \h </w:instrText>
            </w:r>
            <w:r>
              <w:rPr>
                <w:noProof/>
                <w:webHidden/>
              </w:rPr>
            </w:r>
            <w:r>
              <w:rPr>
                <w:noProof/>
                <w:webHidden/>
              </w:rPr>
              <w:fldChar w:fldCharType="separate"/>
            </w:r>
            <w:r>
              <w:rPr>
                <w:noProof/>
                <w:webHidden/>
              </w:rPr>
              <w:t>3</w:t>
            </w:r>
            <w:r>
              <w:rPr>
                <w:noProof/>
                <w:webHidden/>
              </w:rPr>
              <w:fldChar w:fldCharType="end"/>
            </w:r>
          </w:hyperlink>
        </w:p>
        <w:p w:rsidR="00AC7894" w:rsidRDefault="00AC7894">
          <w:pPr>
            <w:pStyle w:val="11"/>
            <w:tabs>
              <w:tab w:val="right" w:leader="dot" w:pos="6921"/>
            </w:tabs>
            <w:rPr>
              <w:noProof/>
              <w:sz w:val="22"/>
            </w:rPr>
          </w:pPr>
          <w:hyperlink w:anchor="_Toc282038666" w:history="1">
            <w:r w:rsidRPr="00A221CA">
              <w:rPr>
                <w:rStyle w:val="a5"/>
                <w:noProof/>
              </w:rPr>
              <w:t>5.Учение Эмиля Дюркгейма о норме и патологии общества. Социальное здоровье.</w:t>
            </w:r>
            <w:r>
              <w:rPr>
                <w:noProof/>
                <w:webHidden/>
              </w:rPr>
              <w:tab/>
            </w:r>
            <w:r>
              <w:rPr>
                <w:noProof/>
                <w:webHidden/>
              </w:rPr>
              <w:fldChar w:fldCharType="begin"/>
            </w:r>
            <w:r>
              <w:rPr>
                <w:noProof/>
                <w:webHidden/>
              </w:rPr>
              <w:instrText xml:space="preserve"> PAGEREF _Toc282038666 \h </w:instrText>
            </w:r>
            <w:r>
              <w:rPr>
                <w:noProof/>
                <w:webHidden/>
              </w:rPr>
            </w:r>
            <w:r>
              <w:rPr>
                <w:noProof/>
                <w:webHidden/>
              </w:rPr>
              <w:fldChar w:fldCharType="separate"/>
            </w:r>
            <w:r>
              <w:rPr>
                <w:noProof/>
                <w:webHidden/>
              </w:rPr>
              <w:t>3</w:t>
            </w:r>
            <w:r>
              <w:rPr>
                <w:noProof/>
                <w:webHidden/>
              </w:rPr>
              <w:fldChar w:fldCharType="end"/>
            </w:r>
          </w:hyperlink>
        </w:p>
        <w:p w:rsidR="00AC7894" w:rsidRDefault="00AC7894">
          <w:pPr>
            <w:pStyle w:val="11"/>
            <w:tabs>
              <w:tab w:val="right" w:leader="dot" w:pos="6921"/>
            </w:tabs>
            <w:rPr>
              <w:noProof/>
              <w:sz w:val="22"/>
            </w:rPr>
          </w:pPr>
          <w:hyperlink w:anchor="_Toc282038667" w:history="1">
            <w:r w:rsidRPr="00A221CA">
              <w:rPr>
                <w:rStyle w:val="a5"/>
                <w:noProof/>
              </w:rPr>
              <w:t>6. Социологическая концепция Эмиля Дюркгейма.</w:t>
            </w:r>
            <w:r>
              <w:rPr>
                <w:noProof/>
                <w:webHidden/>
              </w:rPr>
              <w:tab/>
            </w:r>
            <w:r>
              <w:rPr>
                <w:noProof/>
                <w:webHidden/>
              </w:rPr>
              <w:fldChar w:fldCharType="begin"/>
            </w:r>
            <w:r>
              <w:rPr>
                <w:noProof/>
                <w:webHidden/>
              </w:rPr>
              <w:instrText xml:space="preserve"> PAGEREF _Toc282038667 \h </w:instrText>
            </w:r>
            <w:r>
              <w:rPr>
                <w:noProof/>
                <w:webHidden/>
              </w:rPr>
            </w:r>
            <w:r>
              <w:rPr>
                <w:noProof/>
                <w:webHidden/>
              </w:rPr>
              <w:fldChar w:fldCharType="separate"/>
            </w:r>
            <w:r>
              <w:rPr>
                <w:noProof/>
                <w:webHidden/>
              </w:rPr>
              <w:t>4</w:t>
            </w:r>
            <w:r>
              <w:rPr>
                <w:noProof/>
                <w:webHidden/>
              </w:rPr>
              <w:fldChar w:fldCharType="end"/>
            </w:r>
          </w:hyperlink>
        </w:p>
        <w:p w:rsidR="00AC7894" w:rsidRDefault="00AC7894">
          <w:pPr>
            <w:pStyle w:val="11"/>
            <w:tabs>
              <w:tab w:val="right" w:leader="dot" w:pos="6921"/>
            </w:tabs>
            <w:rPr>
              <w:noProof/>
              <w:sz w:val="22"/>
            </w:rPr>
          </w:pPr>
          <w:hyperlink w:anchor="_Toc282038668" w:history="1">
            <w:r w:rsidRPr="00A221CA">
              <w:rPr>
                <w:rStyle w:val="a5"/>
                <w:noProof/>
              </w:rPr>
              <w:t>7. “Понимающая социология” и теория социального действия Макса Вебера.</w:t>
            </w:r>
            <w:r>
              <w:rPr>
                <w:noProof/>
                <w:webHidden/>
              </w:rPr>
              <w:tab/>
            </w:r>
            <w:r>
              <w:rPr>
                <w:noProof/>
                <w:webHidden/>
              </w:rPr>
              <w:fldChar w:fldCharType="begin"/>
            </w:r>
            <w:r>
              <w:rPr>
                <w:noProof/>
                <w:webHidden/>
              </w:rPr>
              <w:instrText xml:space="preserve"> PAGEREF _Toc282038668 \h </w:instrText>
            </w:r>
            <w:r>
              <w:rPr>
                <w:noProof/>
                <w:webHidden/>
              </w:rPr>
            </w:r>
            <w:r>
              <w:rPr>
                <w:noProof/>
                <w:webHidden/>
              </w:rPr>
              <w:fldChar w:fldCharType="separate"/>
            </w:r>
            <w:r>
              <w:rPr>
                <w:noProof/>
                <w:webHidden/>
              </w:rPr>
              <w:t>5</w:t>
            </w:r>
            <w:r>
              <w:rPr>
                <w:noProof/>
                <w:webHidden/>
              </w:rPr>
              <w:fldChar w:fldCharType="end"/>
            </w:r>
          </w:hyperlink>
        </w:p>
        <w:p w:rsidR="00AC7894" w:rsidRDefault="00AC7894">
          <w:pPr>
            <w:pStyle w:val="11"/>
            <w:tabs>
              <w:tab w:val="right" w:leader="dot" w:pos="6921"/>
            </w:tabs>
            <w:rPr>
              <w:noProof/>
              <w:sz w:val="22"/>
            </w:rPr>
          </w:pPr>
          <w:hyperlink w:anchor="_Toc282038669" w:history="1">
            <w:r w:rsidRPr="00A221CA">
              <w:rPr>
                <w:rStyle w:val="a5"/>
                <w:noProof/>
              </w:rPr>
              <w:t>8. Хозяйственная этика мировых религий и проблема становления капитализма.</w:t>
            </w:r>
            <w:r>
              <w:rPr>
                <w:noProof/>
                <w:webHidden/>
              </w:rPr>
              <w:tab/>
            </w:r>
            <w:r>
              <w:rPr>
                <w:noProof/>
                <w:webHidden/>
              </w:rPr>
              <w:fldChar w:fldCharType="begin"/>
            </w:r>
            <w:r>
              <w:rPr>
                <w:noProof/>
                <w:webHidden/>
              </w:rPr>
              <w:instrText xml:space="preserve"> PAGEREF _Toc282038669 \h </w:instrText>
            </w:r>
            <w:r>
              <w:rPr>
                <w:noProof/>
                <w:webHidden/>
              </w:rPr>
            </w:r>
            <w:r>
              <w:rPr>
                <w:noProof/>
                <w:webHidden/>
              </w:rPr>
              <w:fldChar w:fldCharType="separate"/>
            </w:r>
            <w:r>
              <w:rPr>
                <w:noProof/>
                <w:webHidden/>
              </w:rPr>
              <w:t>5</w:t>
            </w:r>
            <w:r>
              <w:rPr>
                <w:noProof/>
                <w:webHidden/>
              </w:rPr>
              <w:fldChar w:fldCharType="end"/>
            </w:r>
          </w:hyperlink>
        </w:p>
        <w:p w:rsidR="00AC7894" w:rsidRDefault="00AC7894">
          <w:pPr>
            <w:pStyle w:val="11"/>
            <w:tabs>
              <w:tab w:val="right" w:leader="dot" w:pos="6921"/>
            </w:tabs>
            <w:rPr>
              <w:noProof/>
              <w:sz w:val="22"/>
            </w:rPr>
          </w:pPr>
          <w:hyperlink w:anchor="_Toc282038670" w:history="1">
            <w:r w:rsidRPr="00A221CA">
              <w:rPr>
                <w:rStyle w:val="a5"/>
                <w:noProof/>
              </w:rPr>
              <w:t>9. Вильфредо Парето. Теория социального действия и круговорота элит.</w:t>
            </w:r>
            <w:r>
              <w:rPr>
                <w:noProof/>
                <w:webHidden/>
              </w:rPr>
              <w:tab/>
            </w:r>
            <w:r>
              <w:rPr>
                <w:noProof/>
                <w:webHidden/>
              </w:rPr>
              <w:fldChar w:fldCharType="begin"/>
            </w:r>
            <w:r>
              <w:rPr>
                <w:noProof/>
                <w:webHidden/>
              </w:rPr>
              <w:instrText xml:space="preserve"> PAGEREF _Toc282038670 \h </w:instrText>
            </w:r>
            <w:r>
              <w:rPr>
                <w:noProof/>
                <w:webHidden/>
              </w:rPr>
            </w:r>
            <w:r>
              <w:rPr>
                <w:noProof/>
                <w:webHidden/>
              </w:rPr>
              <w:fldChar w:fldCharType="separate"/>
            </w:r>
            <w:r>
              <w:rPr>
                <w:noProof/>
                <w:webHidden/>
              </w:rPr>
              <w:t>6</w:t>
            </w:r>
            <w:r>
              <w:rPr>
                <w:noProof/>
                <w:webHidden/>
              </w:rPr>
              <w:fldChar w:fldCharType="end"/>
            </w:r>
          </w:hyperlink>
        </w:p>
        <w:p w:rsidR="00AC7894" w:rsidRDefault="00AC7894">
          <w:pPr>
            <w:pStyle w:val="11"/>
            <w:tabs>
              <w:tab w:val="right" w:leader="dot" w:pos="6921"/>
            </w:tabs>
            <w:rPr>
              <w:noProof/>
              <w:sz w:val="22"/>
            </w:rPr>
          </w:pPr>
          <w:hyperlink w:anchor="_Toc282038671" w:history="1">
            <w:r w:rsidRPr="00A221CA">
              <w:rPr>
                <w:rStyle w:val="a5"/>
                <w:noProof/>
              </w:rPr>
              <w:t>10. Питирим Сорокин. Теория социальной стратификации и социальной мобильности.</w:t>
            </w:r>
            <w:r>
              <w:rPr>
                <w:noProof/>
                <w:webHidden/>
              </w:rPr>
              <w:tab/>
            </w:r>
            <w:r>
              <w:rPr>
                <w:noProof/>
                <w:webHidden/>
              </w:rPr>
              <w:fldChar w:fldCharType="begin"/>
            </w:r>
            <w:r>
              <w:rPr>
                <w:noProof/>
                <w:webHidden/>
              </w:rPr>
              <w:instrText xml:space="preserve"> PAGEREF _Toc282038671 \h </w:instrText>
            </w:r>
            <w:r>
              <w:rPr>
                <w:noProof/>
                <w:webHidden/>
              </w:rPr>
            </w:r>
            <w:r>
              <w:rPr>
                <w:noProof/>
                <w:webHidden/>
              </w:rPr>
              <w:fldChar w:fldCharType="separate"/>
            </w:r>
            <w:r>
              <w:rPr>
                <w:noProof/>
                <w:webHidden/>
              </w:rPr>
              <w:t>6</w:t>
            </w:r>
            <w:r>
              <w:rPr>
                <w:noProof/>
                <w:webHidden/>
              </w:rPr>
              <w:fldChar w:fldCharType="end"/>
            </w:r>
          </w:hyperlink>
        </w:p>
        <w:p w:rsidR="00AC7894" w:rsidRDefault="00AC7894">
          <w:pPr>
            <w:pStyle w:val="11"/>
            <w:tabs>
              <w:tab w:val="right" w:leader="dot" w:pos="6921"/>
            </w:tabs>
            <w:rPr>
              <w:noProof/>
              <w:sz w:val="22"/>
            </w:rPr>
          </w:pPr>
          <w:hyperlink w:anchor="_Toc282038672" w:history="1">
            <w:r w:rsidRPr="00A221CA">
              <w:rPr>
                <w:rStyle w:val="a5"/>
                <w:noProof/>
              </w:rPr>
              <w:t>11. П. Сорокин о типологии и динамике культуры.</w:t>
            </w:r>
            <w:r>
              <w:rPr>
                <w:noProof/>
                <w:webHidden/>
              </w:rPr>
              <w:tab/>
            </w:r>
            <w:r>
              <w:rPr>
                <w:noProof/>
                <w:webHidden/>
              </w:rPr>
              <w:fldChar w:fldCharType="begin"/>
            </w:r>
            <w:r>
              <w:rPr>
                <w:noProof/>
                <w:webHidden/>
              </w:rPr>
              <w:instrText xml:space="preserve"> PAGEREF _Toc282038672 \h </w:instrText>
            </w:r>
            <w:r>
              <w:rPr>
                <w:noProof/>
                <w:webHidden/>
              </w:rPr>
            </w:r>
            <w:r>
              <w:rPr>
                <w:noProof/>
                <w:webHidden/>
              </w:rPr>
              <w:fldChar w:fldCharType="separate"/>
            </w:r>
            <w:r>
              <w:rPr>
                <w:noProof/>
                <w:webHidden/>
              </w:rPr>
              <w:t>6</w:t>
            </w:r>
            <w:r>
              <w:rPr>
                <w:noProof/>
                <w:webHidden/>
              </w:rPr>
              <w:fldChar w:fldCharType="end"/>
            </w:r>
          </w:hyperlink>
        </w:p>
        <w:p w:rsidR="00AC7894" w:rsidRDefault="00AC7894">
          <w:pPr>
            <w:pStyle w:val="11"/>
            <w:tabs>
              <w:tab w:val="right" w:leader="dot" w:pos="6921"/>
            </w:tabs>
            <w:rPr>
              <w:noProof/>
              <w:sz w:val="22"/>
            </w:rPr>
          </w:pPr>
          <w:hyperlink w:anchor="_Toc282038673" w:history="1">
            <w:r w:rsidRPr="00A221CA">
              <w:rPr>
                <w:rStyle w:val="a5"/>
                <w:noProof/>
              </w:rPr>
              <w:t>12. Становление и развитие отечественной социологии.</w:t>
            </w:r>
            <w:r>
              <w:rPr>
                <w:noProof/>
                <w:webHidden/>
              </w:rPr>
              <w:tab/>
            </w:r>
            <w:r>
              <w:rPr>
                <w:noProof/>
                <w:webHidden/>
              </w:rPr>
              <w:fldChar w:fldCharType="begin"/>
            </w:r>
            <w:r>
              <w:rPr>
                <w:noProof/>
                <w:webHidden/>
              </w:rPr>
              <w:instrText xml:space="preserve"> PAGEREF _Toc282038673 \h </w:instrText>
            </w:r>
            <w:r>
              <w:rPr>
                <w:noProof/>
                <w:webHidden/>
              </w:rPr>
            </w:r>
            <w:r>
              <w:rPr>
                <w:noProof/>
                <w:webHidden/>
              </w:rPr>
              <w:fldChar w:fldCharType="separate"/>
            </w:r>
            <w:r>
              <w:rPr>
                <w:noProof/>
                <w:webHidden/>
              </w:rPr>
              <w:t>7</w:t>
            </w:r>
            <w:r>
              <w:rPr>
                <w:noProof/>
                <w:webHidden/>
              </w:rPr>
              <w:fldChar w:fldCharType="end"/>
            </w:r>
          </w:hyperlink>
        </w:p>
        <w:p w:rsidR="00AC7894" w:rsidRDefault="00AC7894">
          <w:pPr>
            <w:pStyle w:val="11"/>
            <w:tabs>
              <w:tab w:val="right" w:leader="dot" w:pos="6921"/>
            </w:tabs>
            <w:rPr>
              <w:noProof/>
              <w:sz w:val="22"/>
            </w:rPr>
          </w:pPr>
          <w:hyperlink w:anchor="_Toc282038674" w:history="1">
            <w:r w:rsidRPr="00A221CA">
              <w:rPr>
                <w:rStyle w:val="a5"/>
                <w:noProof/>
              </w:rPr>
              <w:t>13. Теоретическая система Т. Парсонса.</w:t>
            </w:r>
            <w:r>
              <w:rPr>
                <w:noProof/>
                <w:webHidden/>
              </w:rPr>
              <w:tab/>
            </w:r>
            <w:r>
              <w:rPr>
                <w:noProof/>
                <w:webHidden/>
              </w:rPr>
              <w:fldChar w:fldCharType="begin"/>
            </w:r>
            <w:r>
              <w:rPr>
                <w:noProof/>
                <w:webHidden/>
              </w:rPr>
              <w:instrText xml:space="preserve"> PAGEREF _Toc282038674 \h </w:instrText>
            </w:r>
            <w:r>
              <w:rPr>
                <w:noProof/>
                <w:webHidden/>
              </w:rPr>
            </w:r>
            <w:r>
              <w:rPr>
                <w:noProof/>
                <w:webHidden/>
              </w:rPr>
              <w:fldChar w:fldCharType="separate"/>
            </w:r>
            <w:r>
              <w:rPr>
                <w:noProof/>
                <w:webHidden/>
              </w:rPr>
              <w:t>7</w:t>
            </w:r>
            <w:r>
              <w:rPr>
                <w:noProof/>
                <w:webHidden/>
              </w:rPr>
              <w:fldChar w:fldCharType="end"/>
            </w:r>
          </w:hyperlink>
        </w:p>
        <w:p w:rsidR="00AC7894" w:rsidRDefault="00AC7894">
          <w:pPr>
            <w:pStyle w:val="11"/>
            <w:tabs>
              <w:tab w:val="right" w:leader="dot" w:pos="6921"/>
            </w:tabs>
            <w:rPr>
              <w:noProof/>
              <w:sz w:val="22"/>
            </w:rPr>
          </w:pPr>
          <w:hyperlink w:anchor="_Toc282038675" w:history="1">
            <w:r w:rsidRPr="00A221CA">
              <w:rPr>
                <w:rStyle w:val="a5"/>
                <w:noProof/>
              </w:rPr>
              <w:t>14. Цивилизационные модели культуры Н. Данилевского, О. Шпенглера, А. Тойнби.</w:t>
            </w:r>
            <w:r>
              <w:rPr>
                <w:noProof/>
                <w:webHidden/>
              </w:rPr>
              <w:tab/>
            </w:r>
            <w:r>
              <w:rPr>
                <w:noProof/>
                <w:webHidden/>
              </w:rPr>
              <w:fldChar w:fldCharType="begin"/>
            </w:r>
            <w:r>
              <w:rPr>
                <w:noProof/>
                <w:webHidden/>
              </w:rPr>
              <w:instrText xml:space="preserve"> PAGEREF _Toc282038675 \h </w:instrText>
            </w:r>
            <w:r>
              <w:rPr>
                <w:noProof/>
                <w:webHidden/>
              </w:rPr>
            </w:r>
            <w:r>
              <w:rPr>
                <w:noProof/>
                <w:webHidden/>
              </w:rPr>
              <w:fldChar w:fldCharType="separate"/>
            </w:r>
            <w:r>
              <w:rPr>
                <w:noProof/>
                <w:webHidden/>
              </w:rPr>
              <w:t>8</w:t>
            </w:r>
            <w:r>
              <w:rPr>
                <w:noProof/>
                <w:webHidden/>
              </w:rPr>
              <w:fldChar w:fldCharType="end"/>
            </w:r>
          </w:hyperlink>
        </w:p>
        <w:p w:rsidR="00AC7894" w:rsidRDefault="00AC7894">
          <w:pPr>
            <w:pStyle w:val="11"/>
            <w:tabs>
              <w:tab w:val="right" w:leader="dot" w:pos="6921"/>
            </w:tabs>
            <w:rPr>
              <w:noProof/>
              <w:sz w:val="22"/>
            </w:rPr>
          </w:pPr>
          <w:hyperlink w:anchor="_Toc282038676" w:history="1">
            <w:r w:rsidRPr="00A221CA">
              <w:rPr>
                <w:rStyle w:val="a5"/>
                <w:noProof/>
              </w:rPr>
              <w:t>15. Радикальный гуманизм Эриха Фрома</w:t>
            </w:r>
            <w:r>
              <w:rPr>
                <w:noProof/>
                <w:webHidden/>
              </w:rPr>
              <w:tab/>
            </w:r>
            <w:r>
              <w:rPr>
                <w:noProof/>
                <w:webHidden/>
              </w:rPr>
              <w:fldChar w:fldCharType="begin"/>
            </w:r>
            <w:r>
              <w:rPr>
                <w:noProof/>
                <w:webHidden/>
              </w:rPr>
              <w:instrText xml:space="preserve"> PAGEREF _Toc282038676 \h </w:instrText>
            </w:r>
            <w:r>
              <w:rPr>
                <w:noProof/>
                <w:webHidden/>
              </w:rPr>
            </w:r>
            <w:r>
              <w:rPr>
                <w:noProof/>
                <w:webHidden/>
              </w:rPr>
              <w:fldChar w:fldCharType="separate"/>
            </w:r>
            <w:r>
              <w:rPr>
                <w:noProof/>
                <w:webHidden/>
              </w:rPr>
              <w:t>9</w:t>
            </w:r>
            <w:r>
              <w:rPr>
                <w:noProof/>
                <w:webHidden/>
              </w:rPr>
              <w:fldChar w:fldCharType="end"/>
            </w:r>
          </w:hyperlink>
        </w:p>
        <w:p w:rsidR="00AC7894" w:rsidRDefault="00AC7894">
          <w:pPr>
            <w:pStyle w:val="11"/>
            <w:tabs>
              <w:tab w:val="right" w:leader="dot" w:pos="6921"/>
            </w:tabs>
            <w:rPr>
              <w:noProof/>
              <w:sz w:val="22"/>
            </w:rPr>
          </w:pPr>
          <w:hyperlink w:anchor="_Toc282038677" w:history="1">
            <w:r w:rsidRPr="00A221CA">
              <w:rPr>
                <w:rStyle w:val="a5"/>
                <w:noProof/>
              </w:rPr>
              <w:t>16. Современные социологические теории.</w:t>
            </w:r>
            <w:r>
              <w:rPr>
                <w:noProof/>
                <w:webHidden/>
              </w:rPr>
              <w:tab/>
            </w:r>
            <w:r>
              <w:rPr>
                <w:noProof/>
                <w:webHidden/>
              </w:rPr>
              <w:fldChar w:fldCharType="begin"/>
            </w:r>
            <w:r>
              <w:rPr>
                <w:noProof/>
                <w:webHidden/>
              </w:rPr>
              <w:instrText xml:space="preserve"> PAGEREF _Toc282038677 \h </w:instrText>
            </w:r>
            <w:r>
              <w:rPr>
                <w:noProof/>
                <w:webHidden/>
              </w:rPr>
            </w:r>
            <w:r>
              <w:rPr>
                <w:noProof/>
                <w:webHidden/>
              </w:rPr>
              <w:fldChar w:fldCharType="separate"/>
            </w:r>
            <w:r>
              <w:rPr>
                <w:noProof/>
                <w:webHidden/>
              </w:rPr>
              <w:t>10</w:t>
            </w:r>
            <w:r>
              <w:rPr>
                <w:noProof/>
                <w:webHidden/>
              </w:rPr>
              <w:fldChar w:fldCharType="end"/>
            </w:r>
          </w:hyperlink>
        </w:p>
        <w:p w:rsidR="00AC7894" w:rsidRDefault="00AC7894">
          <w:pPr>
            <w:pStyle w:val="11"/>
            <w:tabs>
              <w:tab w:val="right" w:leader="dot" w:pos="6921"/>
            </w:tabs>
            <w:rPr>
              <w:noProof/>
              <w:sz w:val="22"/>
            </w:rPr>
          </w:pPr>
          <w:hyperlink w:anchor="_Toc282038678" w:history="1">
            <w:r w:rsidRPr="00A221CA">
              <w:rPr>
                <w:rStyle w:val="a5"/>
                <w:noProof/>
              </w:rPr>
              <w:t>17. Аномия. Концепция структурной аномии Р. Мертона.</w:t>
            </w:r>
            <w:r>
              <w:rPr>
                <w:noProof/>
                <w:webHidden/>
              </w:rPr>
              <w:tab/>
            </w:r>
            <w:r>
              <w:rPr>
                <w:noProof/>
                <w:webHidden/>
              </w:rPr>
              <w:fldChar w:fldCharType="begin"/>
            </w:r>
            <w:r>
              <w:rPr>
                <w:noProof/>
                <w:webHidden/>
              </w:rPr>
              <w:instrText xml:space="preserve"> PAGEREF _Toc282038678 \h </w:instrText>
            </w:r>
            <w:r>
              <w:rPr>
                <w:noProof/>
                <w:webHidden/>
              </w:rPr>
            </w:r>
            <w:r>
              <w:rPr>
                <w:noProof/>
                <w:webHidden/>
              </w:rPr>
              <w:fldChar w:fldCharType="separate"/>
            </w:r>
            <w:r>
              <w:rPr>
                <w:noProof/>
                <w:webHidden/>
              </w:rPr>
              <w:t>11</w:t>
            </w:r>
            <w:r>
              <w:rPr>
                <w:noProof/>
                <w:webHidden/>
              </w:rPr>
              <w:fldChar w:fldCharType="end"/>
            </w:r>
          </w:hyperlink>
        </w:p>
        <w:p w:rsidR="00AC7894" w:rsidRDefault="00AC7894">
          <w:pPr>
            <w:pStyle w:val="11"/>
            <w:tabs>
              <w:tab w:val="right" w:leader="dot" w:pos="6921"/>
            </w:tabs>
            <w:rPr>
              <w:noProof/>
              <w:sz w:val="22"/>
            </w:rPr>
          </w:pPr>
          <w:hyperlink w:anchor="_Toc282038679" w:history="1">
            <w:r w:rsidRPr="00A221CA">
              <w:rPr>
                <w:rStyle w:val="a5"/>
                <w:noProof/>
              </w:rPr>
              <w:t>18. Общество как социальная система. Типы социальных систем и уровни социальной организации.</w:t>
            </w:r>
            <w:r>
              <w:rPr>
                <w:noProof/>
                <w:webHidden/>
              </w:rPr>
              <w:tab/>
            </w:r>
            <w:r>
              <w:rPr>
                <w:noProof/>
                <w:webHidden/>
              </w:rPr>
              <w:fldChar w:fldCharType="begin"/>
            </w:r>
            <w:r>
              <w:rPr>
                <w:noProof/>
                <w:webHidden/>
              </w:rPr>
              <w:instrText xml:space="preserve"> PAGEREF _Toc282038679 \h </w:instrText>
            </w:r>
            <w:r>
              <w:rPr>
                <w:noProof/>
                <w:webHidden/>
              </w:rPr>
            </w:r>
            <w:r>
              <w:rPr>
                <w:noProof/>
                <w:webHidden/>
              </w:rPr>
              <w:fldChar w:fldCharType="separate"/>
            </w:r>
            <w:r>
              <w:rPr>
                <w:noProof/>
                <w:webHidden/>
              </w:rPr>
              <w:t>12</w:t>
            </w:r>
            <w:r>
              <w:rPr>
                <w:noProof/>
                <w:webHidden/>
              </w:rPr>
              <w:fldChar w:fldCharType="end"/>
            </w:r>
          </w:hyperlink>
        </w:p>
        <w:p w:rsidR="00AC7894" w:rsidRDefault="00AC7894">
          <w:pPr>
            <w:pStyle w:val="11"/>
            <w:tabs>
              <w:tab w:val="right" w:leader="dot" w:pos="6921"/>
            </w:tabs>
            <w:rPr>
              <w:noProof/>
              <w:sz w:val="22"/>
            </w:rPr>
          </w:pPr>
          <w:hyperlink w:anchor="_Toc282038680" w:history="1">
            <w:r w:rsidRPr="00A221CA">
              <w:rPr>
                <w:rStyle w:val="a5"/>
                <w:noProof/>
              </w:rPr>
              <w:t>19. Гражданское общество.</w:t>
            </w:r>
            <w:r>
              <w:rPr>
                <w:noProof/>
                <w:webHidden/>
              </w:rPr>
              <w:tab/>
            </w:r>
            <w:r>
              <w:rPr>
                <w:noProof/>
                <w:webHidden/>
              </w:rPr>
              <w:fldChar w:fldCharType="begin"/>
            </w:r>
            <w:r>
              <w:rPr>
                <w:noProof/>
                <w:webHidden/>
              </w:rPr>
              <w:instrText xml:space="preserve"> PAGEREF _Toc282038680 \h </w:instrText>
            </w:r>
            <w:r>
              <w:rPr>
                <w:noProof/>
                <w:webHidden/>
              </w:rPr>
            </w:r>
            <w:r>
              <w:rPr>
                <w:noProof/>
                <w:webHidden/>
              </w:rPr>
              <w:fldChar w:fldCharType="separate"/>
            </w:r>
            <w:r>
              <w:rPr>
                <w:noProof/>
                <w:webHidden/>
              </w:rPr>
              <w:t>12</w:t>
            </w:r>
            <w:r>
              <w:rPr>
                <w:noProof/>
                <w:webHidden/>
              </w:rPr>
              <w:fldChar w:fldCharType="end"/>
            </w:r>
          </w:hyperlink>
        </w:p>
        <w:p w:rsidR="00AC7894" w:rsidRDefault="00AC7894">
          <w:pPr>
            <w:pStyle w:val="11"/>
            <w:tabs>
              <w:tab w:val="right" w:leader="dot" w:pos="6921"/>
            </w:tabs>
            <w:rPr>
              <w:noProof/>
              <w:sz w:val="22"/>
            </w:rPr>
          </w:pPr>
          <w:hyperlink w:anchor="_Toc282038681" w:history="1">
            <w:r w:rsidRPr="00A221CA">
              <w:rPr>
                <w:rStyle w:val="a5"/>
                <w:noProof/>
              </w:rPr>
              <w:t>20. Модернизация как переход от традиционного к современному обществу.</w:t>
            </w:r>
            <w:r>
              <w:rPr>
                <w:noProof/>
                <w:webHidden/>
              </w:rPr>
              <w:tab/>
            </w:r>
            <w:r>
              <w:rPr>
                <w:noProof/>
                <w:webHidden/>
              </w:rPr>
              <w:fldChar w:fldCharType="begin"/>
            </w:r>
            <w:r>
              <w:rPr>
                <w:noProof/>
                <w:webHidden/>
              </w:rPr>
              <w:instrText xml:space="preserve"> PAGEREF _Toc282038681 \h </w:instrText>
            </w:r>
            <w:r>
              <w:rPr>
                <w:noProof/>
                <w:webHidden/>
              </w:rPr>
            </w:r>
            <w:r>
              <w:rPr>
                <w:noProof/>
                <w:webHidden/>
              </w:rPr>
              <w:fldChar w:fldCharType="separate"/>
            </w:r>
            <w:r>
              <w:rPr>
                <w:noProof/>
                <w:webHidden/>
              </w:rPr>
              <w:t>12</w:t>
            </w:r>
            <w:r>
              <w:rPr>
                <w:noProof/>
                <w:webHidden/>
              </w:rPr>
              <w:fldChar w:fldCharType="end"/>
            </w:r>
          </w:hyperlink>
        </w:p>
        <w:p w:rsidR="00AC7894" w:rsidRDefault="00AC7894">
          <w:pPr>
            <w:pStyle w:val="11"/>
            <w:tabs>
              <w:tab w:val="right" w:leader="dot" w:pos="6921"/>
            </w:tabs>
            <w:rPr>
              <w:noProof/>
              <w:sz w:val="22"/>
            </w:rPr>
          </w:pPr>
          <w:hyperlink w:anchor="_Toc282038682" w:history="1">
            <w:r w:rsidRPr="00A221CA">
              <w:rPr>
                <w:rStyle w:val="a5"/>
                <w:noProof/>
              </w:rPr>
              <w:t>21. Бюрократия как специфический тип социальной организации.</w:t>
            </w:r>
            <w:r>
              <w:rPr>
                <w:noProof/>
                <w:webHidden/>
              </w:rPr>
              <w:tab/>
            </w:r>
            <w:r>
              <w:rPr>
                <w:noProof/>
                <w:webHidden/>
              </w:rPr>
              <w:fldChar w:fldCharType="begin"/>
            </w:r>
            <w:r>
              <w:rPr>
                <w:noProof/>
                <w:webHidden/>
              </w:rPr>
              <w:instrText xml:space="preserve"> PAGEREF _Toc282038682 \h </w:instrText>
            </w:r>
            <w:r>
              <w:rPr>
                <w:noProof/>
                <w:webHidden/>
              </w:rPr>
            </w:r>
            <w:r>
              <w:rPr>
                <w:noProof/>
                <w:webHidden/>
              </w:rPr>
              <w:fldChar w:fldCharType="separate"/>
            </w:r>
            <w:r>
              <w:rPr>
                <w:noProof/>
                <w:webHidden/>
              </w:rPr>
              <w:t>12</w:t>
            </w:r>
            <w:r>
              <w:rPr>
                <w:noProof/>
                <w:webHidden/>
              </w:rPr>
              <w:fldChar w:fldCharType="end"/>
            </w:r>
          </w:hyperlink>
        </w:p>
        <w:p w:rsidR="00AC7894" w:rsidRDefault="00AC7894">
          <w:pPr>
            <w:pStyle w:val="11"/>
            <w:tabs>
              <w:tab w:val="right" w:leader="dot" w:pos="6921"/>
            </w:tabs>
            <w:rPr>
              <w:noProof/>
              <w:sz w:val="22"/>
            </w:rPr>
          </w:pPr>
          <w:hyperlink w:anchor="_Toc282038683" w:history="1">
            <w:r w:rsidRPr="00A221CA">
              <w:rPr>
                <w:rStyle w:val="a5"/>
                <w:noProof/>
              </w:rPr>
              <w:t>22. Проблемы миграции. Сценарии для России и мира.</w:t>
            </w:r>
            <w:r>
              <w:rPr>
                <w:noProof/>
                <w:webHidden/>
              </w:rPr>
              <w:tab/>
            </w:r>
            <w:r>
              <w:rPr>
                <w:noProof/>
                <w:webHidden/>
              </w:rPr>
              <w:fldChar w:fldCharType="begin"/>
            </w:r>
            <w:r>
              <w:rPr>
                <w:noProof/>
                <w:webHidden/>
              </w:rPr>
              <w:instrText xml:space="preserve"> PAGEREF _Toc282038683 \h </w:instrText>
            </w:r>
            <w:r>
              <w:rPr>
                <w:noProof/>
                <w:webHidden/>
              </w:rPr>
            </w:r>
            <w:r>
              <w:rPr>
                <w:noProof/>
                <w:webHidden/>
              </w:rPr>
              <w:fldChar w:fldCharType="separate"/>
            </w:r>
            <w:r>
              <w:rPr>
                <w:noProof/>
                <w:webHidden/>
              </w:rPr>
              <w:t>13</w:t>
            </w:r>
            <w:r>
              <w:rPr>
                <w:noProof/>
                <w:webHidden/>
              </w:rPr>
              <w:fldChar w:fldCharType="end"/>
            </w:r>
          </w:hyperlink>
        </w:p>
        <w:p w:rsidR="00AC7894" w:rsidRDefault="00AC7894">
          <w:pPr>
            <w:pStyle w:val="11"/>
            <w:tabs>
              <w:tab w:val="right" w:leader="dot" w:pos="6921"/>
            </w:tabs>
            <w:rPr>
              <w:noProof/>
              <w:sz w:val="22"/>
            </w:rPr>
          </w:pPr>
          <w:hyperlink w:anchor="_Toc282038684" w:history="1">
            <w:r w:rsidRPr="00A221CA">
              <w:rPr>
                <w:rStyle w:val="a5"/>
                <w:noProof/>
              </w:rPr>
              <w:t>23. Информационное общество: сценарии развития и социальные императивы.</w:t>
            </w:r>
            <w:r>
              <w:rPr>
                <w:noProof/>
                <w:webHidden/>
              </w:rPr>
              <w:tab/>
            </w:r>
            <w:r>
              <w:rPr>
                <w:noProof/>
                <w:webHidden/>
              </w:rPr>
              <w:fldChar w:fldCharType="begin"/>
            </w:r>
            <w:r>
              <w:rPr>
                <w:noProof/>
                <w:webHidden/>
              </w:rPr>
              <w:instrText xml:space="preserve"> PAGEREF _Toc282038684 \h </w:instrText>
            </w:r>
            <w:r>
              <w:rPr>
                <w:noProof/>
                <w:webHidden/>
              </w:rPr>
            </w:r>
            <w:r>
              <w:rPr>
                <w:noProof/>
                <w:webHidden/>
              </w:rPr>
              <w:fldChar w:fldCharType="separate"/>
            </w:r>
            <w:r>
              <w:rPr>
                <w:noProof/>
                <w:webHidden/>
              </w:rPr>
              <w:t>14</w:t>
            </w:r>
            <w:r>
              <w:rPr>
                <w:noProof/>
                <w:webHidden/>
              </w:rPr>
              <w:fldChar w:fldCharType="end"/>
            </w:r>
          </w:hyperlink>
        </w:p>
        <w:p w:rsidR="00AC7894" w:rsidRDefault="00AC7894">
          <w:pPr>
            <w:pStyle w:val="11"/>
            <w:tabs>
              <w:tab w:val="right" w:leader="dot" w:pos="6921"/>
            </w:tabs>
            <w:rPr>
              <w:noProof/>
              <w:sz w:val="22"/>
            </w:rPr>
          </w:pPr>
          <w:hyperlink w:anchor="_Toc282038685" w:history="1">
            <w:r w:rsidRPr="00A221CA">
              <w:rPr>
                <w:rStyle w:val="a5"/>
                <w:noProof/>
              </w:rPr>
              <w:t>24. Социальная стратификация российского общества. Проблемы социальной мобильности.</w:t>
            </w:r>
            <w:r>
              <w:rPr>
                <w:noProof/>
                <w:webHidden/>
              </w:rPr>
              <w:tab/>
            </w:r>
            <w:r>
              <w:rPr>
                <w:noProof/>
                <w:webHidden/>
              </w:rPr>
              <w:fldChar w:fldCharType="begin"/>
            </w:r>
            <w:r>
              <w:rPr>
                <w:noProof/>
                <w:webHidden/>
              </w:rPr>
              <w:instrText xml:space="preserve"> PAGEREF _Toc282038685 \h </w:instrText>
            </w:r>
            <w:r>
              <w:rPr>
                <w:noProof/>
                <w:webHidden/>
              </w:rPr>
            </w:r>
            <w:r>
              <w:rPr>
                <w:noProof/>
                <w:webHidden/>
              </w:rPr>
              <w:fldChar w:fldCharType="separate"/>
            </w:r>
            <w:r>
              <w:rPr>
                <w:noProof/>
                <w:webHidden/>
              </w:rPr>
              <w:t>14</w:t>
            </w:r>
            <w:r>
              <w:rPr>
                <w:noProof/>
                <w:webHidden/>
              </w:rPr>
              <w:fldChar w:fldCharType="end"/>
            </w:r>
          </w:hyperlink>
        </w:p>
        <w:p w:rsidR="00AC7894" w:rsidRDefault="00AC7894">
          <w:pPr>
            <w:pStyle w:val="11"/>
            <w:tabs>
              <w:tab w:val="right" w:leader="dot" w:pos="6921"/>
            </w:tabs>
            <w:rPr>
              <w:noProof/>
              <w:sz w:val="22"/>
            </w:rPr>
          </w:pPr>
          <w:hyperlink w:anchor="_Toc282038686" w:history="1">
            <w:r w:rsidRPr="00A221CA">
              <w:rPr>
                <w:rStyle w:val="a5"/>
                <w:noProof/>
              </w:rPr>
              <w:t>25. Социальная поляризация общества. Проблемы маргинализации в России.</w:t>
            </w:r>
            <w:r>
              <w:rPr>
                <w:noProof/>
                <w:webHidden/>
              </w:rPr>
              <w:tab/>
            </w:r>
            <w:r>
              <w:rPr>
                <w:noProof/>
                <w:webHidden/>
              </w:rPr>
              <w:fldChar w:fldCharType="begin"/>
            </w:r>
            <w:r>
              <w:rPr>
                <w:noProof/>
                <w:webHidden/>
              </w:rPr>
              <w:instrText xml:space="preserve"> PAGEREF _Toc282038686 \h </w:instrText>
            </w:r>
            <w:r>
              <w:rPr>
                <w:noProof/>
                <w:webHidden/>
              </w:rPr>
            </w:r>
            <w:r>
              <w:rPr>
                <w:noProof/>
                <w:webHidden/>
              </w:rPr>
              <w:fldChar w:fldCharType="separate"/>
            </w:r>
            <w:r>
              <w:rPr>
                <w:noProof/>
                <w:webHidden/>
              </w:rPr>
              <w:t>15</w:t>
            </w:r>
            <w:r>
              <w:rPr>
                <w:noProof/>
                <w:webHidden/>
              </w:rPr>
              <w:fldChar w:fldCharType="end"/>
            </w:r>
          </w:hyperlink>
        </w:p>
        <w:p w:rsidR="00AC7894" w:rsidRDefault="00AC7894">
          <w:pPr>
            <w:pStyle w:val="11"/>
            <w:tabs>
              <w:tab w:val="right" w:leader="dot" w:pos="6921"/>
            </w:tabs>
            <w:rPr>
              <w:noProof/>
              <w:sz w:val="22"/>
            </w:rPr>
          </w:pPr>
          <w:hyperlink w:anchor="_Toc282038687" w:history="1">
            <w:r w:rsidRPr="00A221CA">
              <w:rPr>
                <w:rStyle w:val="a5"/>
                <w:noProof/>
              </w:rPr>
              <w:t>26. Социология этнических отношений.</w:t>
            </w:r>
            <w:r>
              <w:rPr>
                <w:noProof/>
                <w:webHidden/>
              </w:rPr>
              <w:tab/>
            </w:r>
            <w:r>
              <w:rPr>
                <w:noProof/>
                <w:webHidden/>
              </w:rPr>
              <w:fldChar w:fldCharType="begin"/>
            </w:r>
            <w:r>
              <w:rPr>
                <w:noProof/>
                <w:webHidden/>
              </w:rPr>
              <w:instrText xml:space="preserve"> PAGEREF _Toc282038687 \h </w:instrText>
            </w:r>
            <w:r>
              <w:rPr>
                <w:noProof/>
                <w:webHidden/>
              </w:rPr>
            </w:r>
            <w:r>
              <w:rPr>
                <w:noProof/>
                <w:webHidden/>
              </w:rPr>
              <w:fldChar w:fldCharType="separate"/>
            </w:r>
            <w:r>
              <w:rPr>
                <w:noProof/>
                <w:webHidden/>
              </w:rPr>
              <w:t>15</w:t>
            </w:r>
            <w:r>
              <w:rPr>
                <w:noProof/>
                <w:webHidden/>
              </w:rPr>
              <w:fldChar w:fldCharType="end"/>
            </w:r>
          </w:hyperlink>
        </w:p>
        <w:p w:rsidR="00AC7894" w:rsidRDefault="00AC7894">
          <w:pPr>
            <w:pStyle w:val="11"/>
            <w:tabs>
              <w:tab w:val="right" w:leader="dot" w:pos="6921"/>
            </w:tabs>
            <w:rPr>
              <w:noProof/>
              <w:sz w:val="22"/>
            </w:rPr>
          </w:pPr>
          <w:hyperlink w:anchor="_Toc282038688" w:history="1">
            <w:r w:rsidRPr="00A221CA">
              <w:rPr>
                <w:rStyle w:val="a5"/>
                <w:noProof/>
              </w:rPr>
              <w:t>27. Этнические конфликты. Проблемы толерантности.</w:t>
            </w:r>
            <w:r>
              <w:rPr>
                <w:noProof/>
                <w:webHidden/>
              </w:rPr>
              <w:tab/>
            </w:r>
            <w:r>
              <w:rPr>
                <w:noProof/>
                <w:webHidden/>
              </w:rPr>
              <w:fldChar w:fldCharType="begin"/>
            </w:r>
            <w:r>
              <w:rPr>
                <w:noProof/>
                <w:webHidden/>
              </w:rPr>
              <w:instrText xml:space="preserve"> PAGEREF _Toc282038688 \h </w:instrText>
            </w:r>
            <w:r>
              <w:rPr>
                <w:noProof/>
                <w:webHidden/>
              </w:rPr>
            </w:r>
            <w:r>
              <w:rPr>
                <w:noProof/>
                <w:webHidden/>
              </w:rPr>
              <w:fldChar w:fldCharType="separate"/>
            </w:r>
            <w:r>
              <w:rPr>
                <w:noProof/>
                <w:webHidden/>
              </w:rPr>
              <w:t>16</w:t>
            </w:r>
            <w:r>
              <w:rPr>
                <w:noProof/>
                <w:webHidden/>
              </w:rPr>
              <w:fldChar w:fldCharType="end"/>
            </w:r>
          </w:hyperlink>
        </w:p>
        <w:p w:rsidR="00AC7894" w:rsidRDefault="00AC7894">
          <w:pPr>
            <w:pStyle w:val="11"/>
            <w:tabs>
              <w:tab w:val="right" w:leader="dot" w:pos="6921"/>
            </w:tabs>
            <w:rPr>
              <w:noProof/>
              <w:sz w:val="22"/>
            </w:rPr>
          </w:pPr>
          <w:hyperlink w:anchor="_Toc282038689" w:history="1">
            <w:r w:rsidRPr="00A221CA">
              <w:rPr>
                <w:rStyle w:val="a5"/>
                <w:noProof/>
              </w:rPr>
              <w:t>28. Религия и Российская социокультурная традиция.</w:t>
            </w:r>
            <w:r>
              <w:rPr>
                <w:noProof/>
                <w:webHidden/>
              </w:rPr>
              <w:tab/>
            </w:r>
            <w:r>
              <w:rPr>
                <w:noProof/>
                <w:webHidden/>
              </w:rPr>
              <w:fldChar w:fldCharType="begin"/>
            </w:r>
            <w:r>
              <w:rPr>
                <w:noProof/>
                <w:webHidden/>
              </w:rPr>
              <w:instrText xml:space="preserve"> PAGEREF _Toc282038689 \h </w:instrText>
            </w:r>
            <w:r>
              <w:rPr>
                <w:noProof/>
                <w:webHidden/>
              </w:rPr>
            </w:r>
            <w:r>
              <w:rPr>
                <w:noProof/>
                <w:webHidden/>
              </w:rPr>
              <w:fldChar w:fldCharType="separate"/>
            </w:r>
            <w:r>
              <w:rPr>
                <w:noProof/>
                <w:webHidden/>
              </w:rPr>
              <w:t>16</w:t>
            </w:r>
            <w:r>
              <w:rPr>
                <w:noProof/>
                <w:webHidden/>
              </w:rPr>
              <w:fldChar w:fldCharType="end"/>
            </w:r>
          </w:hyperlink>
        </w:p>
        <w:p w:rsidR="00AC7894" w:rsidRDefault="00AC7894">
          <w:pPr>
            <w:pStyle w:val="11"/>
            <w:tabs>
              <w:tab w:val="right" w:leader="dot" w:pos="6921"/>
            </w:tabs>
            <w:rPr>
              <w:noProof/>
              <w:sz w:val="22"/>
            </w:rPr>
          </w:pPr>
          <w:hyperlink w:anchor="_Toc282038690" w:history="1">
            <w:r w:rsidRPr="00A221CA">
              <w:rPr>
                <w:rStyle w:val="a5"/>
                <w:noProof/>
              </w:rPr>
              <w:t>29. Современный верующий: отношения знания и веры.</w:t>
            </w:r>
            <w:r>
              <w:rPr>
                <w:noProof/>
                <w:webHidden/>
              </w:rPr>
              <w:tab/>
            </w:r>
            <w:r>
              <w:rPr>
                <w:noProof/>
                <w:webHidden/>
              </w:rPr>
              <w:fldChar w:fldCharType="begin"/>
            </w:r>
            <w:r>
              <w:rPr>
                <w:noProof/>
                <w:webHidden/>
              </w:rPr>
              <w:instrText xml:space="preserve"> PAGEREF _Toc282038690 \h </w:instrText>
            </w:r>
            <w:r>
              <w:rPr>
                <w:noProof/>
                <w:webHidden/>
              </w:rPr>
            </w:r>
            <w:r>
              <w:rPr>
                <w:noProof/>
                <w:webHidden/>
              </w:rPr>
              <w:fldChar w:fldCharType="separate"/>
            </w:r>
            <w:r>
              <w:rPr>
                <w:noProof/>
                <w:webHidden/>
              </w:rPr>
              <w:t>16</w:t>
            </w:r>
            <w:r>
              <w:rPr>
                <w:noProof/>
                <w:webHidden/>
              </w:rPr>
              <w:fldChar w:fldCharType="end"/>
            </w:r>
          </w:hyperlink>
        </w:p>
        <w:p w:rsidR="00AC7894" w:rsidRDefault="00AC7894">
          <w:pPr>
            <w:pStyle w:val="11"/>
            <w:tabs>
              <w:tab w:val="right" w:leader="dot" w:pos="6921"/>
            </w:tabs>
            <w:rPr>
              <w:noProof/>
              <w:sz w:val="22"/>
            </w:rPr>
          </w:pPr>
          <w:hyperlink w:anchor="_Toc282038691" w:history="1">
            <w:r w:rsidRPr="00A221CA">
              <w:rPr>
                <w:rStyle w:val="a5"/>
                <w:noProof/>
              </w:rPr>
              <w:t>30.Культура как социальная система: типология, динамика, функции культуры.</w:t>
            </w:r>
            <w:r>
              <w:rPr>
                <w:noProof/>
                <w:webHidden/>
              </w:rPr>
              <w:tab/>
            </w:r>
            <w:r>
              <w:rPr>
                <w:noProof/>
                <w:webHidden/>
              </w:rPr>
              <w:fldChar w:fldCharType="begin"/>
            </w:r>
            <w:r>
              <w:rPr>
                <w:noProof/>
                <w:webHidden/>
              </w:rPr>
              <w:instrText xml:space="preserve"> PAGEREF _Toc282038691 \h </w:instrText>
            </w:r>
            <w:r>
              <w:rPr>
                <w:noProof/>
                <w:webHidden/>
              </w:rPr>
            </w:r>
            <w:r>
              <w:rPr>
                <w:noProof/>
                <w:webHidden/>
              </w:rPr>
              <w:fldChar w:fldCharType="separate"/>
            </w:r>
            <w:r>
              <w:rPr>
                <w:noProof/>
                <w:webHidden/>
              </w:rPr>
              <w:t>17</w:t>
            </w:r>
            <w:r>
              <w:rPr>
                <w:noProof/>
                <w:webHidden/>
              </w:rPr>
              <w:fldChar w:fldCharType="end"/>
            </w:r>
          </w:hyperlink>
        </w:p>
        <w:p w:rsidR="00AC7894" w:rsidRDefault="00AC7894">
          <w:pPr>
            <w:pStyle w:val="11"/>
            <w:tabs>
              <w:tab w:val="right" w:leader="dot" w:pos="6921"/>
            </w:tabs>
            <w:rPr>
              <w:noProof/>
              <w:sz w:val="22"/>
            </w:rPr>
          </w:pPr>
          <w:hyperlink w:anchor="_Toc282038692" w:history="1">
            <w:r w:rsidRPr="00A221CA">
              <w:rPr>
                <w:rStyle w:val="a5"/>
                <w:noProof/>
              </w:rPr>
              <w:t>31. Массовая культура как феномен постиндустриального общества.</w:t>
            </w:r>
            <w:r>
              <w:rPr>
                <w:noProof/>
                <w:webHidden/>
              </w:rPr>
              <w:tab/>
            </w:r>
            <w:r>
              <w:rPr>
                <w:noProof/>
                <w:webHidden/>
              </w:rPr>
              <w:fldChar w:fldCharType="begin"/>
            </w:r>
            <w:r>
              <w:rPr>
                <w:noProof/>
                <w:webHidden/>
              </w:rPr>
              <w:instrText xml:space="preserve"> PAGEREF _Toc282038692 \h </w:instrText>
            </w:r>
            <w:r>
              <w:rPr>
                <w:noProof/>
                <w:webHidden/>
              </w:rPr>
            </w:r>
            <w:r>
              <w:rPr>
                <w:noProof/>
                <w:webHidden/>
              </w:rPr>
              <w:fldChar w:fldCharType="separate"/>
            </w:r>
            <w:r>
              <w:rPr>
                <w:noProof/>
                <w:webHidden/>
              </w:rPr>
              <w:t>17</w:t>
            </w:r>
            <w:r>
              <w:rPr>
                <w:noProof/>
                <w:webHidden/>
              </w:rPr>
              <w:fldChar w:fldCharType="end"/>
            </w:r>
          </w:hyperlink>
        </w:p>
        <w:p w:rsidR="00AC7894" w:rsidRDefault="00AC7894">
          <w:pPr>
            <w:pStyle w:val="11"/>
            <w:tabs>
              <w:tab w:val="right" w:leader="dot" w:pos="6921"/>
            </w:tabs>
            <w:rPr>
              <w:noProof/>
              <w:sz w:val="22"/>
            </w:rPr>
          </w:pPr>
          <w:hyperlink w:anchor="_Toc282038693" w:history="1">
            <w:r w:rsidRPr="00A221CA">
              <w:rPr>
                <w:rStyle w:val="a5"/>
                <w:noProof/>
              </w:rPr>
              <w:t>32. Социологические концепции личности.</w:t>
            </w:r>
            <w:r>
              <w:rPr>
                <w:noProof/>
                <w:webHidden/>
              </w:rPr>
              <w:tab/>
            </w:r>
            <w:r>
              <w:rPr>
                <w:noProof/>
                <w:webHidden/>
              </w:rPr>
              <w:fldChar w:fldCharType="begin"/>
            </w:r>
            <w:r>
              <w:rPr>
                <w:noProof/>
                <w:webHidden/>
              </w:rPr>
              <w:instrText xml:space="preserve"> PAGEREF _Toc282038693 \h </w:instrText>
            </w:r>
            <w:r>
              <w:rPr>
                <w:noProof/>
                <w:webHidden/>
              </w:rPr>
            </w:r>
            <w:r>
              <w:rPr>
                <w:noProof/>
                <w:webHidden/>
              </w:rPr>
              <w:fldChar w:fldCharType="separate"/>
            </w:r>
            <w:r>
              <w:rPr>
                <w:noProof/>
                <w:webHidden/>
              </w:rPr>
              <w:t>18</w:t>
            </w:r>
            <w:r>
              <w:rPr>
                <w:noProof/>
                <w:webHidden/>
              </w:rPr>
              <w:fldChar w:fldCharType="end"/>
            </w:r>
          </w:hyperlink>
        </w:p>
        <w:p w:rsidR="00AC7894" w:rsidRDefault="00AC7894">
          <w:pPr>
            <w:pStyle w:val="11"/>
            <w:tabs>
              <w:tab w:val="right" w:leader="dot" w:pos="6921"/>
            </w:tabs>
            <w:rPr>
              <w:noProof/>
              <w:sz w:val="22"/>
            </w:rPr>
          </w:pPr>
          <w:hyperlink w:anchor="_Toc282038694" w:history="1">
            <w:r w:rsidRPr="00A221CA">
              <w:rPr>
                <w:rStyle w:val="a5"/>
                <w:noProof/>
              </w:rPr>
              <w:t>33. Семья как социальный институт.</w:t>
            </w:r>
            <w:r>
              <w:rPr>
                <w:noProof/>
                <w:webHidden/>
              </w:rPr>
              <w:tab/>
            </w:r>
            <w:r>
              <w:rPr>
                <w:noProof/>
                <w:webHidden/>
              </w:rPr>
              <w:fldChar w:fldCharType="begin"/>
            </w:r>
            <w:r>
              <w:rPr>
                <w:noProof/>
                <w:webHidden/>
              </w:rPr>
              <w:instrText xml:space="preserve"> PAGEREF _Toc282038694 \h </w:instrText>
            </w:r>
            <w:r>
              <w:rPr>
                <w:noProof/>
                <w:webHidden/>
              </w:rPr>
            </w:r>
            <w:r>
              <w:rPr>
                <w:noProof/>
                <w:webHidden/>
              </w:rPr>
              <w:fldChar w:fldCharType="separate"/>
            </w:r>
            <w:r>
              <w:rPr>
                <w:noProof/>
                <w:webHidden/>
              </w:rPr>
              <w:t>18</w:t>
            </w:r>
            <w:r>
              <w:rPr>
                <w:noProof/>
                <w:webHidden/>
              </w:rPr>
              <w:fldChar w:fldCharType="end"/>
            </w:r>
          </w:hyperlink>
        </w:p>
        <w:p w:rsidR="00AC7894" w:rsidRDefault="00AC7894">
          <w:pPr>
            <w:pStyle w:val="11"/>
            <w:tabs>
              <w:tab w:val="right" w:leader="dot" w:pos="6921"/>
            </w:tabs>
            <w:rPr>
              <w:noProof/>
              <w:sz w:val="22"/>
            </w:rPr>
          </w:pPr>
          <w:hyperlink w:anchor="_Toc282038695" w:history="1">
            <w:r w:rsidRPr="00A221CA">
              <w:rPr>
                <w:rStyle w:val="a5"/>
                <w:noProof/>
              </w:rPr>
              <w:t>34. Социализация личности: стадии, модели, агенты.</w:t>
            </w:r>
            <w:r>
              <w:rPr>
                <w:noProof/>
                <w:webHidden/>
              </w:rPr>
              <w:tab/>
            </w:r>
            <w:r>
              <w:rPr>
                <w:noProof/>
                <w:webHidden/>
              </w:rPr>
              <w:fldChar w:fldCharType="begin"/>
            </w:r>
            <w:r>
              <w:rPr>
                <w:noProof/>
                <w:webHidden/>
              </w:rPr>
              <w:instrText xml:space="preserve"> PAGEREF _Toc282038695 \h </w:instrText>
            </w:r>
            <w:r>
              <w:rPr>
                <w:noProof/>
                <w:webHidden/>
              </w:rPr>
            </w:r>
            <w:r>
              <w:rPr>
                <w:noProof/>
                <w:webHidden/>
              </w:rPr>
              <w:fldChar w:fldCharType="separate"/>
            </w:r>
            <w:r>
              <w:rPr>
                <w:noProof/>
                <w:webHidden/>
              </w:rPr>
              <w:t>19</w:t>
            </w:r>
            <w:r>
              <w:rPr>
                <w:noProof/>
                <w:webHidden/>
              </w:rPr>
              <w:fldChar w:fldCharType="end"/>
            </w:r>
          </w:hyperlink>
        </w:p>
        <w:p w:rsidR="00AC7894" w:rsidRDefault="00AC7894">
          <w:pPr>
            <w:pStyle w:val="11"/>
            <w:tabs>
              <w:tab w:val="right" w:leader="dot" w:pos="6921"/>
            </w:tabs>
            <w:rPr>
              <w:noProof/>
              <w:sz w:val="22"/>
            </w:rPr>
          </w:pPr>
          <w:hyperlink w:anchor="_Toc282038696" w:history="1">
            <w:r w:rsidRPr="00A221CA">
              <w:rPr>
                <w:rStyle w:val="a5"/>
                <w:noProof/>
              </w:rPr>
              <w:t>35. Социальные нормы и девиантное поведение.</w:t>
            </w:r>
            <w:r>
              <w:rPr>
                <w:noProof/>
                <w:webHidden/>
              </w:rPr>
              <w:tab/>
            </w:r>
            <w:r>
              <w:rPr>
                <w:noProof/>
                <w:webHidden/>
              </w:rPr>
              <w:fldChar w:fldCharType="begin"/>
            </w:r>
            <w:r>
              <w:rPr>
                <w:noProof/>
                <w:webHidden/>
              </w:rPr>
              <w:instrText xml:space="preserve"> PAGEREF _Toc282038696 \h </w:instrText>
            </w:r>
            <w:r>
              <w:rPr>
                <w:noProof/>
                <w:webHidden/>
              </w:rPr>
            </w:r>
            <w:r>
              <w:rPr>
                <w:noProof/>
                <w:webHidden/>
              </w:rPr>
              <w:fldChar w:fldCharType="separate"/>
            </w:r>
            <w:r>
              <w:rPr>
                <w:noProof/>
                <w:webHidden/>
              </w:rPr>
              <w:t>20</w:t>
            </w:r>
            <w:r>
              <w:rPr>
                <w:noProof/>
                <w:webHidden/>
              </w:rPr>
              <w:fldChar w:fldCharType="end"/>
            </w:r>
          </w:hyperlink>
        </w:p>
        <w:p w:rsidR="00AC7894" w:rsidRDefault="00AC7894">
          <w:pPr>
            <w:pStyle w:val="11"/>
            <w:tabs>
              <w:tab w:val="right" w:leader="dot" w:pos="6921"/>
            </w:tabs>
            <w:rPr>
              <w:noProof/>
              <w:sz w:val="22"/>
            </w:rPr>
          </w:pPr>
          <w:hyperlink w:anchor="_Toc282038697" w:history="1">
            <w:r w:rsidRPr="00A221CA">
              <w:rPr>
                <w:rStyle w:val="a5"/>
                <w:noProof/>
              </w:rPr>
              <w:t>36. Глобализация как универсальный контекст современной модернизации.</w:t>
            </w:r>
            <w:r>
              <w:rPr>
                <w:noProof/>
                <w:webHidden/>
              </w:rPr>
              <w:tab/>
            </w:r>
            <w:r>
              <w:rPr>
                <w:noProof/>
                <w:webHidden/>
              </w:rPr>
              <w:fldChar w:fldCharType="begin"/>
            </w:r>
            <w:r>
              <w:rPr>
                <w:noProof/>
                <w:webHidden/>
              </w:rPr>
              <w:instrText xml:space="preserve"> PAGEREF _Toc282038697 \h </w:instrText>
            </w:r>
            <w:r>
              <w:rPr>
                <w:noProof/>
                <w:webHidden/>
              </w:rPr>
            </w:r>
            <w:r>
              <w:rPr>
                <w:noProof/>
                <w:webHidden/>
              </w:rPr>
              <w:fldChar w:fldCharType="separate"/>
            </w:r>
            <w:r>
              <w:rPr>
                <w:noProof/>
                <w:webHidden/>
              </w:rPr>
              <w:t>20</w:t>
            </w:r>
            <w:r>
              <w:rPr>
                <w:noProof/>
                <w:webHidden/>
              </w:rPr>
              <w:fldChar w:fldCharType="end"/>
            </w:r>
          </w:hyperlink>
        </w:p>
        <w:p w:rsidR="00AC7894" w:rsidRDefault="00AC7894">
          <w:pPr>
            <w:pStyle w:val="11"/>
            <w:tabs>
              <w:tab w:val="right" w:leader="dot" w:pos="6921"/>
            </w:tabs>
            <w:rPr>
              <w:noProof/>
              <w:sz w:val="22"/>
            </w:rPr>
          </w:pPr>
          <w:hyperlink w:anchor="_Toc282038698" w:history="1">
            <w:r w:rsidRPr="00A221CA">
              <w:rPr>
                <w:rStyle w:val="a5"/>
                <w:noProof/>
              </w:rPr>
              <w:t>37. Общественное мнение и общественное настроение.</w:t>
            </w:r>
            <w:r>
              <w:rPr>
                <w:noProof/>
                <w:webHidden/>
              </w:rPr>
              <w:tab/>
            </w:r>
            <w:r>
              <w:rPr>
                <w:noProof/>
                <w:webHidden/>
              </w:rPr>
              <w:fldChar w:fldCharType="begin"/>
            </w:r>
            <w:r>
              <w:rPr>
                <w:noProof/>
                <w:webHidden/>
              </w:rPr>
              <w:instrText xml:space="preserve"> PAGEREF _Toc282038698 \h </w:instrText>
            </w:r>
            <w:r>
              <w:rPr>
                <w:noProof/>
                <w:webHidden/>
              </w:rPr>
            </w:r>
            <w:r>
              <w:rPr>
                <w:noProof/>
                <w:webHidden/>
              </w:rPr>
              <w:fldChar w:fldCharType="separate"/>
            </w:r>
            <w:r>
              <w:rPr>
                <w:noProof/>
                <w:webHidden/>
              </w:rPr>
              <w:t>20</w:t>
            </w:r>
            <w:r>
              <w:rPr>
                <w:noProof/>
                <w:webHidden/>
              </w:rPr>
              <w:fldChar w:fldCharType="end"/>
            </w:r>
          </w:hyperlink>
        </w:p>
        <w:p w:rsidR="00AC7894" w:rsidRDefault="00AC7894">
          <w:pPr>
            <w:pStyle w:val="11"/>
            <w:tabs>
              <w:tab w:val="right" w:leader="dot" w:pos="6921"/>
            </w:tabs>
            <w:rPr>
              <w:noProof/>
              <w:sz w:val="22"/>
            </w:rPr>
          </w:pPr>
          <w:hyperlink w:anchor="_Toc282038699" w:history="1">
            <w:r w:rsidRPr="00A221CA">
              <w:rPr>
                <w:rStyle w:val="a5"/>
                <w:noProof/>
              </w:rPr>
              <w:t>38. Конфликт как форма социального взаимодействия.</w:t>
            </w:r>
            <w:r>
              <w:rPr>
                <w:noProof/>
                <w:webHidden/>
              </w:rPr>
              <w:tab/>
            </w:r>
            <w:r>
              <w:rPr>
                <w:noProof/>
                <w:webHidden/>
              </w:rPr>
              <w:fldChar w:fldCharType="begin"/>
            </w:r>
            <w:r>
              <w:rPr>
                <w:noProof/>
                <w:webHidden/>
              </w:rPr>
              <w:instrText xml:space="preserve"> PAGEREF _Toc282038699 \h </w:instrText>
            </w:r>
            <w:r>
              <w:rPr>
                <w:noProof/>
                <w:webHidden/>
              </w:rPr>
            </w:r>
            <w:r>
              <w:rPr>
                <w:noProof/>
                <w:webHidden/>
              </w:rPr>
              <w:fldChar w:fldCharType="separate"/>
            </w:r>
            <w:r>
              <w:rPr>
                <w:noProof/>
                <w:webHidden/>
              </w:rPr>
              <w:t>21</w:t>
            </w:r>
            <w:r>
              <w:rPr>
                <w:noProof/>
                <w:webHidden/>
              </w:rPr>
              <w:fldChar w:fldCharType="end"/>
            </w:r>
          </w:hyperlink>
        </w:p>
        <w:p w:rsidR="00AC7894" w:rsidRDefault="00AC7894">
          <w:pPr>
            <w:pStyle w:val="11"/>
            <w:tabs>
              <w:tab w:val="right" w:leader="dot" w:pos="6921"/>
            </w:tabs>
            <w:rPr>
              <w:noProof/>
              <w:sz w:val="22"/>
            </w:rPr>
          </w:pPr>
          <w:hyperlink w:anchor="_Toc282038700" w:history="1">
            <w:r w:rsidRPr="00A221CA">
              <w:rPr>
                <w:rStyle w:val="a5"/>
                <w:noProof/>
              </w:rPr>
              <w:t>39. Социология политики. Политическая власть и общество.</w:t>
            </w:r>
            <w:r>
              <w:rPr>
                <w:noProof/>
                <w:webHidden/>
              </w:rPr>
              <w:tab/>
            </w:r>
            <w:r>
              <w:rPr>
                <w:noProof/>
                <w:webHidden/>
              </w:rPr>
              <w:fldChar w:fldCharType="begin"/>
            </w:r>
            <w:r>
              <w:rPr>
                <w:noProof/>
                <w:webHidden/>
              </w:rPr>
              <w:instrText xml:space="preserve"> PAGEREF _Toc282038700 \h </w:instrText>
            </w:r>
            <w:r>
              <w:rPr>
                <w:noProof/>
                <w:webHidden/>
              </w:rPr>
            </w:r>
            <w:r>
              <w:rPr>
                <w:noProof/>
                <w:webHidden/>
              </w:rPr>
              <w:fldChar w:fldCharType="separate"/>
            </w:r>
            <w:r>
              <w:rPr>
                <w:noProof/>
                <w:webHidden/>
              </w:rPr>
              <w:t>23</w:t>
            </w:r>
            <w:r>
              <w:rPr>
                <w:noProof/>
                <w:webHidden/>
              </w:rPr>
              <w:fldChar w:fldCharType="end"/>
            </w:r>
          </w:hyperlink>
        </w:p>
        <w:p w:rsidR="00AC7894" w:rsidRDefault="00AC7894">
          <w:pPr>
            <w:pStyle w:val="11"/>
            <w:tabs>
              <w:tab w:val="right" w:leader="dot" w:pos="6921"/>
            </w:tabs>
            <w:rPr>
              <w:noProof/>
              <w:sz w:val="22"/>
            </w:rPr>
          </w:pPr>
          <w:hyperlink w:anchor="_Toc282038701" w:history="1">
            <w:r w:rsidRPr="00A221CA">
              <w:rPr>
                <w:rStyle w:val="a5"/>
                <w:noProof/>
              </w:rPr>
              <w:t>40.Политические элиты и политическое лидерство.</w:t>
            </w:r>
            <w:r>
              <w:rPr>
                <w:noProof/>
                <w:webHidden/>
              </w:rPr>
              <w:tab/>
            </w:r>
            <w:r>
              <w:rPr>
                <w:noProof/>
                <w:webHidden/>
              </w:rPr>
              <w:fldChar w:fldCharType="begin"/>
            </w:r>
            <w:r>
              <w:rPr>
                <w:noProof/>
                <w:webHidden/>
              </w:rPr>
              <w:instrText xml:space="preserve"> PAGEREF _Toc282038701 \h </w:instrText>
            </w:r>
            <w:r>
              <w:rPr>
                <w:noProof/>
                <w:webHidden/>
              </w:rPr>
            </w:r>
            <w:r>
              <w:rPr>
                <w:noProof/>
                <w:webHidden/>
              </w:rPr>
              <w:fldChar w:fldCharType="separate"/>
            </w:r>
            <w:r>
              <w:rPr>
                <w:noProof/>
                <w:webHidden/>
              </w:rPr>
              <w:t>23</w:t>
            </w:r>
            <w:r>
              <w:rPr>
                <w:noProof/>
                <w:webHidden/>
              </w:rPr>
              <w:fldChar w:fldCharType="end"/>
            </w:r>
          </w:hyperlink>
        </w:p>
        <w:p w:rsidR="00AC7894" w:rsidRDefault="00AC7894">
          <w:pPr>
            <w:pStyle w:val="11"/>
            <w:tabs>
              <w:tab w:val="right" w:leader="dot" w:pos="6921"/>
            </w:tabs>
            <w:rPr>
              <w:noProof/>
              <w:sz w:val="22"/>
            </w:rPr>
          </w:pPr>
          <w:hyperlink w:anchor="_Toc282038702" w:history="1">
            <w:r w:rsidRPr="00A221CA">
              <w:rPr>
                <w:rStyle w:val="a5"/>
                <w:noProof/>
              </w:rPr>
              <w:t>41. Особенности демографических процессов в России.</w:t>
            </w:r>
            <w:r>
              <w:rPr>
                <w:noProof/>
                <w:webHidden/>
              </w:rPr>
              <w:tab/>
            </w:r>
            <w:r>
              <w:rPr>
                <w:noProof/>
                <w:webHidden/>
              </w:rPr>
              <w:fldChar w:fldCharType="begin"/>
            </w:r>
            <w:r>
              <w:rPr>
                <w:noProof/>
                <w:webHidden/>
              </w:rPr>
              <w:instrText xml:space="preserve"> PAGEREF _Toc282038702 \h </w:instrText>
            </w:r>
            <w:r>
              <w:rPr>
                <w:noProof/>
                <w:webHidden/>
              </w:rPr>
            </w:r>
            <w:r>
              <w:rPr>
                <w:noProof/>
                <w:webHidden/>
              </w:rPr>
              <w:fldChar w:fldCharType="separate"/>
            </w:r>
            <w:r>
              <w:rPr>
                <w:noProof/>
                <w:webHidden/>
              </w:rPr>
              <w:t>24</w:t>
            </w:r>
            <w:r>
              <w:rPr>
                <w:noProof/>
                <w:webHidden/>
              </w:rPr>
              <w:fldChar w:fldCharType="end"/>
            </w:r>
          </w:hyperlink>
        </w:p>
        <w:p w:rsidR="00AC7894" w:rsidRDefault="00AC7894">
          <w:pPr>
            <w:pStyle w:val="11"/>
            <w:tabs>
              <w:tab w:val="right" w:leader="dot" w:pos="6921"/>
            </w:tabs>
            <w:rPr>
              <w:noProof/>
              <w:sz w:val="22"/>
            </w:rPr>
          </w:pPr>
          <w:hyperlink w:anchor="_Toc282038703" w:history="1">
            <w:r w:rsidRPr="00A221CA">
              <w:rPr>
                <w:rStyle w:val="a5"/>
                <w:noProof/>
              </w:rPr>
              <w:t>42. Программа социологического исследования.</w:t>
            </w:r>
            <w:r>
              <w:rPr>
                <w:noProof/>
                <w:webHidden/>
              </w:rPr>
              <w:tab/>
            </w:r>
            <w:r>
              <w:rPr>
                <w:noProof/>
                <w:webHidden/>
              </w:rPr>
              <w:fldChar w:fldCharType="begin"/>
            </w:r>
            <w:r>
              <w:rPr>
                <w:noProof/>
                <w:webHidden/>
              </w:rPr>
              <w:instrText xml:space="preserve"> PAGEREF _Toc282038703 \h </w:instrText>
            </w:r>
            <w:r>
              <w:rPr>
                <w:noProof/>
                <w:webHidden/>
              </w:rPr>
            </w:r>
            <w:r>
              <w:rPr>
                <w:noProof/>
                <w:webHidden/>
              </w:rPr>
              <w:fldChar w:fldCharType="separate"/>
            </w:r>
            <w:r>
              <w:rPr>
                <w:noProof/>
                <w:webHidden/>
              </w:rPr>
              <w:t>25</w:t>
            </w:r>
            <w:r>
              <w:rPr>
                <w:noProof/>
                <w:webHidden/>
              </w:rPr>
              <w:fldChar w:fldCharType="end"/>
            </w:r>
          </w:hyperlink>
        </w:p>
        <w:p w:rsidR="00AC7894" w:rsidRDefault="00AC7894">
          <w:pPr>
            <w:pStyle w:val="11"/>
            <w:tabs>
              <w:tab w:val="right" w:leader="dot" w:pos="6921"/>
            </w:tabs>
            <w:rPr>
              <w:noProof/>
              <w:sz w:val="22"/>
            </w:rPr>
          </w:pPr>
          <w:hyperlink w:anchor="_Toc282038704" w:history="1">
            <w:r w:rsidRPr="00A221CA">
              <w:rPr>
                <w:rStyle w:val="a5"/>
                <w:noProof/>
              </w:rPr>
              <w:t>43. Стратегии эмпирического социологического исследования. «Количественные» и «качественные» методы в социологии.</w:t>
            </w:r>
            <w:r>
              <w:rPr>
                <w:noProof/>
                <w:webHidden/>
              </w:rPr>
              <w:tab/>
            </w:r>
            <w:r>
              <w:rPr>
                <w:noProof/>
                <w:webHidden/>
              </w:rPr>
              <w:fldChar w:fldCharType="begin"/>
            </w:r>
            <w:r>
              <w:rPr>
                <w:noProof/>
                <w:webHidden/>
              </w:rPr>
              <w:instrText xml:space="preserve"> PAGEREF _Toc282038704 \h </w:instrText>
            </w:r>
            <w:r>
              <w:rPr>
                <w:noProof/>
                <w:webHidden/>
              </w:rPr>
            </w:r>
            <w:r>
              <w:rPr>
                <w:noProof/>
                <w:webHidden/>
              </w:rPr>
              <w:fldChar w:fldCharType="separate"/>
            </w:r>
            <w:r>
              <w:rPr>
                <w:noProof/>
                <w:webHidden/>
              </w:rPr>
              <w:t>26</w:t>
            </w:r>
            <w:r>
              <w:rPr>
                <w:noProof/>
                <w:webHidden/>
              </w:rPr>
              <w:fldChar w:fldCharType="end"/>
            </w:r>
          </w:hyperlink>
        </w:p>
        <w:p w:rsidR="00AC7894" w:rsidRDefault="00AC7894">
          <w:pPr>
            <w:pStyle w:val="11"/>
            <w:tabs>
              <w:tab w:val="right" w:leader="dot" w:pos="6921"/>
            </w:tabs>
            <w:rPr>
              <w:noProof/>
              <w:sz w:val="22"/>
            </w:rPr>
          </w:pPr>
          <w:hyperlink w:anchor="_Toc282038705" w:history="1">
            <w:r w:rsidRPr="00A221CA">
              <w:rPr>
                <w:rStyle w:val="a5"/>
                <w:noProof/>
              </w:rPr>
              <w:t>44. Проблема репрезентативности выборки. Методика сбора эмпирической информации.</w:t>
            </w:r>
            <w:r>
              <w:rPr>
                <w:noProof/>
                <w:webHidden/>
              </w:rPr>
              <w:tab/>
            </w:r>
            <w:r>
              <w:rPr>
                <w:noProof/>
                <w:webHidden/>
              </w:rPr>
              <w:fldChar w:fldCharType="begin"/>
            </w:r>
            <w:r>
              <w:rPr>
                <w:noProof/>
                <w:webHidden/>
              </w:rPr>
              <w:instrText xml:space="preserve"> PAGEREF _Toc282038705 \h </w:instrText>
            </w:r>
            <w:r>
              <w:rPr>
                <w:noProof/>
                <w:webHidden/>
              </w:rPr>
            </w:r>
            <w:r>
              <w:rPr>
                <w:noProof/>
                <w:webHidden/>
              </w:rPr>
              <w:fldChar w:fldCharType="separate"/>
            </w:r>
            <w:r>
              <w:rPr>
                <w:noProof/>
                <w:webHidden/>
              </w:rPr>
              <w:t>26</w:t>
            </w:r>
            <w:r>
              <w:rPr>
                <w:noProof/>
                <w:webHidden/>
              </w:rPr>
              <w:fldChar w:fldCharType="end"/>
            </w:r>
          </w:hyperlink>
        </w:p>
        <w:p w:rsidR="00AC7894" w:rsidRDefault="00AC7894">
          <w:pPr>
            <w:pStyle w:val="11"/>
            <w:tabs>
              <w:tab w:val="right" w:leader="dot" w:pos="6921"/>
            </w:tabs>
            <w:rPr>
              <w:noProof/>
              <w:sz w:val="22"/>
            </w:rPr>
          </w:pPr>
          <w:hyperlink w:anchor="_Toc282038706" w:history="1">
            <w:r w:rsidRPr="00A221CA">
              <w:rPr>
                <w:rStyle w:val="a5"/>
                <w:noProof/>
              </w:rPr>
              <w:t>45. Эксперимент в социальных науках</w:t>
            </w:r>
            <w:r>
              <w:rPr>
                <w:noProof/>
                <w:webHidden/>
              </w:rPr>
              <w:tab/>
            </w:r>
            <w:r>
              <w:rPr>
                <w:noProof/>
                <w:webHidden/>
              </w:rPr>
              <w:fldChar w:fldCharType="begin"/>
            </w:r>
            <w:r>
              <w:rPr>
                <w:noProof/>
                <w:webHidden/>
              </w:rPr>
              <w:instrText xml:space="preserve"> PAGEREF _Toc282038706 \h </w:instrText>
            </w:r>
            <w:r>
              <w:rPr>
                <w:noProof/>
                <w:webHidden/>
              </w:rPr>
            </w:r>
            <w:r>
              <w:rPr>
                <w:noProof/>
                <w:webHidden/>
              </w:rPr>
              <w:fldChar w:fldCharType="separate"/>
            </w:r>
            <w:r>
              <w:rPr>
                <w:noProof/>
                <w:webHidden/>
              </w:rPr>
              <w:t>27</w:t>
            </w:r>
            <w:r>
              <w:rPr>
                <w:noProof/>
                <w:webHidden/>
              </w:rPr>
              <w:fldChar w:fldCharType="end"/>
            </w:r>
          </w:hyperlink>
        </w:p>
        <w:p w:rsidR="00AC7894" w:rsidRDefault="00AC7894">
          <w:pPr>
            <w:pStyle w:val="11"/>
            <w:tabs>
              <w:tab w:val="right" w:leader="dot" w:pos="6921"/>
            </w:tabs>
            <w:rPr>
              <w:noProof/>
              <w:sz w:val="22"/>
            </w:rPr>
          </w:pPr>
          <w:hyperlink w:anchor="_Toc282038707" w:history="1">
            <w:r w:rsidRPr="00A221CA">
              <w:rPr>
                <w:rStyle w:val="a5"/>
                <w:noProof/>
              </w:rPr>
              <w:t>46.Сущность закона больших чисел и его роль в получении статистической информации</w:t>
            </w:r>
            <w:r>
              <w:rPr>
                <w:noProof/>
                <w:webHidden/>
              </w:rPr>
              <w:tab/>
            </w:r>
            <w:r>
              <w:rPr>
                <w:noProof/>
                <w:webHidden/>
              </w:rPr>
              <w:fldChar w:fldCharType="begin"/>
            </w:r>
            <w:r>
              <w:rPr>
                <w:noProof/>
                <w:webHidden/>
              </w:rPr>
              <w:instrText xml:space="preserve"> PAGEREF _Toc282038707 \h </w:instrText>
            </w:r>
            <w:r>
              <w:rPr>
                <w:noProof/>
                <w:webHidden/>
              </w:rPr>
            </w:r>
            <w:r>
              <w:rPr>
                <w:noProof/>
                <w:webHidden/>
              </w:rPr>
              <w:fldChar w:fldCharType="separate"/>
            </w:r>
            <w:r>
              <w:rPr>
                <w:noProof/>
                <w:webHidden/>
              </w:rPr>
              <w:t>28</w:t>
            </w:r>
            <w:r>
              <w:rPr>
                <w:noProof/>
                <w:webHidden/>
              </w:rPr>
              <w:fldChar w:fldCharType="end"/>
            </w:r>
          </w:hyperlink>
        </w:p>
        <w:p w:rsidR="00AC7894" w:rsidRDefault="00AC7894">
          <w:pPr>
            <w:pStyle w:val="11"/>
            <w:tabs>
              <w:tab w:val="right" w:leader="dot" w:pos="6921"/>
            </w:tabs>
            <w:rPr>
              <w:noProof/>
              <w:sz w:val="22"/>
            </w:rPr>
          </w:pPr>
          <w:hyperlink w:anchor="_Toc282038708" w:history="1">
            <w:r w:rsidRPr="00A221CA">
              <w:rPr>
                <w:rStyle w:val="a5"/>
                <w:noProof/>
              </w:rPr>
              <w:t>47. Языковая культура как показатель зрелости личности.</w:t>
            </w:r>
            <w:r>
              <w:rPr>
                <w:noProof/>
                <w:webHidden/>
              </w:rPr>
              <w:tab/>
            </w:r>
            <w:r>
              <w:rPr>
                <w:noProof/>
                <w:webHidden/>
              </w:rPr>
              <w:fldChar w:fldCharType="begin"/>
            </w:r>
            <w:r>
              <w:rPr>
                <w:noProof/>
                <w:webHidden/>
              </w:rPr>
              <w:instrText xml:space="preserve"> PAGEREF _Toc282038708 \h </w:instrText>
            </w:r>
            <w:r>
              <w:rPr>
                <w:noProof/>
                <w:webHidden/>
              </w:rPr>
            </w:r>
            <w:r>
              <w:rPr>
                <w:noProof/>
                <w:webHidden/>
              </w:rPr>
              <w:fldChar w:fldCharType="separate"/>
            </w:r>
            <w:r>
              <w:rPr>
                <w:noProof/>
                <w:webHidden/>
              </w:rPr>
              <w:t>28</w:t>
            </w:r>
            <w:r>
              <w:rPr>
                <w:noProof/>
                <w:webHidden/>
              </w:rPr>
              <w:fldChar w:fldCharType="end"/>
            </w:r>
          </w:hyperlink>
        </w:p>
        <w:p w:rsidR="00AC7894" w:rsidRDefault="00AC7894">
          <w:pPr>
            <w:pStyle w:val="11"/>
            <w:tabs>
              <w:tab w:val="right" w:leader="dot" w:pos="6921"/>
            </w:tabs>
            <w:rPr>
              <w:noProof/>
              <w:sz w:val="22"/>
            </w:rPr>
          </w:pPr>
          <w:hyperlink w:anchor="_Toc282038709" w:history="1">
            <w:r w:rsidRPr="00A221CA">
              <w:rPr>
                <w:rStyle w:val="a5"/>
                <w:noProof/>
              </w:rPr>
              <w:t>48. Общество. Типы социальных систем и уровни социальной организации.</w:t>
            </w:r>
            <w:r>
              <w:rPr>
                <w:noProof/>
                <w:webHidden/>
              </w:rPr>
              <w:tab/>
            </w:r>
            <w:r>
              <w:rPr>
                <w:noProof/>
                <w:webHidden/>
              </w:rPr>
              <w:fldChar w:fldCharType="begin"/>
            </w:r>
            <w:r>
              <w:rPr>
                <w:noProof/>
                <w:webHidden/>
              </w:rPr>
              <w:instrText xml:space="preserve"> PAGEREF _Toc282038709 \h </w:instrText>
            </w:r>
            <w:r>
              <w:rPr>
                <w:noProof/>
                <w:webHidden/>
              </w:rPr>
            </w:r>
            <w:r>
              <w:rPr>
                <w:noProof/>
                <w:webHidden/>
              </w:rPr>
              <w:fldChar w:fldCharType="separate"/>
            </w:r>
            <w:r>
              <w:rPr>
                <w:noProof/>
                <w:webHidden/>
              </w:rPr>
              <w:t>28</w:t>
            </w:r>
            <w:r>
              <w:rPr>
                <w:noProof/>
                <w:webHidden/>
              </w:rPr>
              <w:fldChar w:fldCharType="end"/>
            </w:r>
          </w:hyperlink>
        </w:p>
        <w:p w:rsidR="001A114A" w:rsidRDefault="00CF7527" w:rsidP="00CE616A">
          <w:pPr>
            <w:contextualSpacing/>
          </w:pPr>
          <w:r>
            <w:fldChar w:fldCharType="end"/>
          </w:r>
        </w:p>
      </w:sdtContent>
    </w:sdt>
    <w:p w:rsidR="001A114A" w:rsidRDefault="001A114A" w:rsidP="00CE616A">
      <w:pPr>
        <w:contextualSpacing/>
        <w:rPr>
          <w:rFonts w:asciiTheme="majorHAnsi" w:eastAsiaTheme="majorEastAsia" w:hAnsiTheme="majorHAnsi" w:cstheme="majorBidi"/>
          <w:b/>
          <w:bCs/>
          <w:color w:val="365F91" w:themeColor="accent1" w:themeShade="BF"/>
          <w:sz w:val="28"/>
          <w:szCs w:val="28"/>
        </w:rPr>
      </w:pPr>
      <w:r>
        <w:br w:type="page"/>
      </w:r>
    </w:p>
    <w:p w:rsidR="001E7621" w:rsidRDefault="001E7621" w:rsidP="00A16699">
      <w:pPr>
        <w:pStyle w:val="1"/>
      </w:pPr>
      <w:bookmarkStart w:id="1" w:name="_Toc282038662"/>
      <w:r>
        <w:lastRenderedPageBreak/>
        <w:t>1.Становление социологии как самостоятельной научной дисциплины. Огюст Конт о задачах становления подлинно научной теории.</w:t>
      </w:r>
      <w:bookmarkEnd w:id="1"/>
    </w:p>
    <w:p w:rsidR="001E7621" w:rsidRDefault="001E7621" w:rsidP="00CE616A">
      <w:pPr>
        <w:contextualSpacing/>
      </w:pPr>
      <w:r>
        <w:t xml:space="preserve">Социология </w:t>
      </w:r>
      <w:r w:rsidR="00DC5D64">
        <w:t>—</w:t>
      </w:r>
      <w:r>
        <w:t xml:space="preserve"> наука о закономерностях становления и развития социальных систем, общностей, групп, личностей. Предмет социологии </w:t>
      </w:r>
      <w:r w:rsidR="00DC5D64">
        <w:t>—</w:t>
      </w:r>
      <w:r>
        <w:t xml:space="preserve"> социальная специфика развития общества. </w:t>
      </w:r>
    </w:p>
    <w:p w:rsidR="001E7621" w:rsidRDefault="001E7621" w:rsidP="00CE616A">
      <w:pPr>
        <w:contextualSpacing/>
      </w:pPr>
      <w:r>
        <w:t xml:space="preserve">Этапы становления социологии. </w:t>
      </w:r>
    </w:p>
    <w:p w:rsidR="001E7621" w:rsidRDefault="001E7621" w:rsidP="00CE616A">
      <w:pPr>
        <w:contextualSpacing/>
      </w:pPr>
      <w:r>
        <w:t xml:space="preserve">Платон (IV в. до н.э.). Труд «Государство». Платон описывал идеальное общество, состоящее из классов мудрецов, воинов и ремесленников. Главная мысль </w:t>
      </w:r>
      <w:r w:rsidR="00DC5D64">
        <w:t>—</w:t>
      </w:r>
      <w:r>
        <w:t xml:space="preserve"> люди не равны изначально. </w:t>
      </w:r>
    </w:p>
    <w:p w:rsidR="001E7621" w:rsidRDefault="001E7621" w:rsidP="00CE616A">
      <w:pPr>
        <w:contextualSpacing/>
      </w:pPr>
      <w:r>
        <w:t xml:space="preserve">Аристотель (ученик Платона) предлагал свою структуру общества, состоящего из сословий: нижнего, среднего и высшего. Среднее сословие должно превосходить остальные и по численности, и по влиянию (иначе государство будет в интересах малой группы). Считал частную собственность основой прогресса. </w:t>
      </w:r>
    </w:p>
    <w:p w:rsidR="001E7621" w:rsidRDefault="001E7621" w:rsidP="00CE616A">
      <w:pPr>
        <w:contextualSpacing/>
      </w:pPr>
      <w:proofErr w:type="spellStart"/>
      <w:r>
        <w:t>Николло</w:t>
      </w:r>
      <w:proofErr w:type="spellEnd"/>
      <w:r>
        <w:t xml:space="preserve"> Макиавелли (XV в.). Основная идея в </w:t>
      </w:r>
      <w:proofErr w:type="spellStart"/>
      <w:r>
        <w:t>политтехнологиях</w:t>
      </w:r>
      <w:proofErr w:type="spellEnd"/>
      <w:r>
        <w:t xml:space="preserve"> (во время борьбы за власть можно обещать всё что угодно, и выполнять данные обещания не обязательно, так как народ всё равно не станет проверять). Интересы государства превыше интересов личности. </w:t>
      </w:r>
    </w:p>
    <w:p w:rsidR="001E7621" w:rsidRDefault="001E7621" w:rsidP="00CE616A">
      <w:pPr>
        <w:contextualSpacing/>
      </w:pPr>
      <w:r>
        <w:t xml:space="preserve">Томас Гоббс (XVII в.). Теория общественного договора </w:t>
      </w:r>
      <w:r w:rsidR="00DC5D64">
        <w:t>—</w:t>
      </w:r>
      <w:r>
        <w:t xml:space="preserve"> причины возникновения государства (естественное состояние общества — война всех против всех, и страх одиночества заставил создать государство на договорной основе). Человек отдаёт часть свобод, в </w:t>
      </w:r>
      <w:proofErr w:type="gramStart"/>
      <w:r>
        <w:t>обмен</w:t>
      </w:r>
      <w:proofErr w:type="gramEnd"/>
      <w:r>
        <w:t xml:space="preserve"> получая чувство защищённости. </w:t>
      </w:r>
    </w:p>
    <w:p w:rsidR="001E7621" w:rsidRDefault="001E7621" w:rsidP="00CE616A">
      <w:pPr>
        <w:contextualSpacing/>
      </w:pPr>
      <w:r>
        <w:t xml:space="preserve">Джон Локк (конец XVII в.). Теория общественного договора </w:t>
      </w:r>
      <w:r w:rsidR="00DC5D64">
        <w:t>—</w:t>
      </w:r>
      <w:r>
        <w:t xml:space="preserve"> механизмы возникновения государства. Отражена исключительно социологическая точка зрения. </w:t>
      </w:r>
    </w:p>
    <w:p w:rsidR="001E7621" w:rsidRDefault="001E7621" w:rsidP="00CE616A">
      <w:pPr>
        <w:contextualSpacing/>
      </w:pPr>
      <w:r>
        <w:t xml:space="preserve">Огюст Конт (XIX в.) ввёл социологию как науку и считается родоначальником социологии. О нём позже. </w:t>
      </w:r>
    </w:p>
    <w:p w:rsidR="001E7621" w:rsidRDefault="001E7621" w:rsidP="00CE616A">
      <w:pPr>
        <w:contextualSpacing/>
      </w:pPr>
      <w:r>
        <w:t xml:space="preserve">Методы социологии </w:t>
      </w:r>
    </w:p>
    <w:p w:rsidR="001E7621" w:rsidRDefault="001E7621" w:rsidP="00CE616A">
      <w:pPr>
        <w:contextualSpacing/>
      </w:pPr>
      <w:r>
        <w:t xml:space="preserve">Качественные </w:t>
      </w:r>
      <w:r w:rsidR="00DC5D64">
        <w:t>—</w:t>
      </w:r>
      <w:r>
        <w:t xml:space="preserve"> основаны на </w:t>
      </w:r>
      <w:proofErr w:type="spellStart"/>
      <w:r>
        <w:t>микросоциологических</w:t>
      </w:r>
      <w:proofErr w:type="spellEnd"/>
      <w:r>
        <w:t xml:space="preserve"> концепциях и используют для получения информации понимание и интерпретацию. </w:t>
      </w:r>
    </w:p>
    <w:p w:rsidR="001E7621" w:rsidRPr="001A114A" w:rsidRDefault="001E7621" w:rsidP="00CE616A">
      <w:pPr>
        <w:contextualSpacing/>
      </w:pPr>
      <w:r>
        <w:t xml:space="preserve">Количественные — статистические и математические методы. </w:t>
      </w:r>
    </w:p>
    <w:p w:rsidR="001E7621" w:rsidRPr="001A114A" w:rsidRDefault="001E7621" w:rsidP="00CE616A">
      <w:pPr>
        <w:contextualSpacing/>
      </w:pPr>
    </w:p>
    <w:p w:rsidR="001E7621" w:rsidRDefault="001E7621" w:rsidP="00CE616A">
      <w:pPr>
        <w:contextualSpacing/>
      </w:pPr>
      <w:r>
        <w:t xml:space="preserve">Источник информации </w:t>
      </w:r>
    </w:p>
    <w:p w:rsidR="001E7621" w:rsidRDefault="001E7621" w:rsidP="00CE616A">
      <w:pPr>
        <w:contextualSpacing/>
      </w:pPr>
      <w:r>
        <w:t xml:space="preserve">Методы </w:t>
      </w:r>
    </w:p>
    <w:p w:rsidR="001E7621" w:rsidRDefault="001E7621" w:rsidP="00CE616A">
      <w:pPr>
        <w:contextualSpacing/>
      </w:pPr>
      <w:r>
        <w:t xml:space="preserve">Документальный Анализ документов, контент-анализ. </w:t>
      </w:r>
    </w:p>
    <w:p w:rsidR="001E7621" w:rsidRDefault="001E7621" w:rsidP="00CE616A">
      <w:pPr>
        <w:contextualSpacing/>
      </w:pPr>
      <w:r>
        <w:t xml:space="preserve">Внешние проявления социальных явлений Наблюдение </w:t>
      </w:r>
    </w:p>
    <w:p w:rsidR="001E7621" w:rsidRDefault="001E7621" w:rsidP="00CE616A">
      <w:pPr>
        <w:contextualSpacing/>
      </w:pPr>
      <w:r>
        <w:t xml:space="preserve">Человек Опрос (анкета, интервью) </w:t>
      </w:r>
    </w:p>
    <w:p w:rsidR="001E7621" w:rsidRDefault="001E7621" w:rsidP="00CE616A">
      <w:pPr>
        <w:contextualSpacing/>
      </w:pPr>
      <w:r>
        <w:t xml:space="preserve">Малая группа Социометрический опрос </w:t>
      </w:r>
    </w:p>
    <w:p w:rsidR="001E7621" w:rsidRDefault="001E7621" w:rsidP="00CE616A">
      <w:pPr>
        <w:contextualSpacing/>
      </w:pPr>
      <w:r>
        <w:t xml:space="preserve">Социальный опыт Экспертный опрос </w:t>
      </w:r>
    </w:p>
    <w:p w:rsidR="001E7621" w:rsidRDefault="001E7621" w:rsidP="00CE616A">
      <w:pPr>
        <w:contextualSpacing/>
      </w:pPr>
      <w:r>
        <w:t xml:space="preserve">Организованная группа Эксперимент </w:t>
      </w:r>
    </w:p>
    <w:p w:rsidR="001E7621" w:rsidRDefault="001E7621" w:rsidP="00CE616A">
      <w:pPr>
        <w:contextualSpacing/>
      </w:pPr>
    </w:p>
    <w:p w:rsidR="001E7621" w:rsidRDefault="001E7621" w:rsidP="00CE616A">
      <w:pPr>
        <w:contextualSpacing/>
      </w:pPr>
      <w:r>
        <w:t xml:space="preserve">Применение социологии </w:t>
      </w:r>
    </w:p>
    <w:p w:rsidR="001E7621" w:rsidRDefault="001E7621" w:rsidP="00CE616A">
      <w:pPr>
        <w:contextualSpacing/>
      </w:pPr>
      <w:r>
        <w:t xml:space="preserve">Как фундаментальная наука </w:t>
      </w:r>
      <w:r w:rsidR="00DC5D64">
        <w:t>—</w:t>
      </w:r>
      <w:r>
        <w:t xml:space="preserve"> объясняет социальные явления, собирает и обобщает информацию о них. </w:t>
      </w:r>
    </w:p>
    <w:p w:rsidR="001E7621" w:rsidRDefault="001E7621" w:rsidP="00CE616A">
      <w:pPr>
        <w:contextualSpacing/>
      </w:pPr>
      <w:r>
        <w:t xml:space="preserve">Как прикладная наука </w:t>
      </w:r>
      <w:r w:rsidR="00DC5D64">
        <w:t>—</w:t>
      </w:r>
      <w:r>
        <w:t xml:space="preserve"> позволяет прогнозировать социальные явления и управлять ими. </w:t>
      </w:r>
    </w:p>
    <w:p w:rsidR="001E7621" w:rsidRDefault="001E7621" w:rsidP="00CE616A">
      <w:pPr>
        <w:contextualSpacing/>
      </w:pPr>
      <w:r>
        <w:t xml:space="preserve">Огюст Конт (1798—1857) </w:t>
      </w:r>
    </w:p>
    <w:p w:rsidR="001E7621" w:rsidRDefault="001E7621" w:rsidP="00CE616A">
      <w:pPr>
        <w:contextualSpacing/>
      </w:pPr>
      <w:r>
        <w:t xml:space="preserve">Является основателем философского направления позитивизм, в котором познание (в том числе и социальных законов) проходит 3 стадии развития: </w:t>
      </w:r>
    </w:p>
    <w:p w:rsidR="001E7621" w:rsidRDefault="001E7621" w:rsidP="00CE616A">
      <w:pPr>
        <w:contextualSpacing/>
      </w:pPr>
      <w:r>
        <w:t xml:space="preserve">теологическая, </w:t>
      </w:r>
    </w:p>
    <w:p w:rsidR="001E7621" w:rsidRDefault="001E7621" w:rsidP="00CE616A">
      <w:pPr>
        <w:contextualSpacing/>
      </w:pPr>
      <w:r>
        <w:t xml:space="preserve">метафизическая, </w:t>
      </w:r>
    </w:p>
    <w:p w:rsidR="001E7621" w:rsidRDefault="001E7621" w:rsidP="00CE616A">
      <w:pPr>
        <w:contextualSpacing/>
      </w:pPr>
      <w:r>
        <w:lastRenderedPageBreak/>
        <w:t xml:space="preserve">позитивная (научная). </w:t>
      </w:r>
    </w:p>
    <w:p w:rsidR="001E7621" w:rsidRDefault="001E7621" w:rsidP="00CE616A">
      <w:pPr>
        <w:contextualSpacing/>
      </w:pPr>
      <w:r>
        <w:t xml:space="preserve">Ввёл социологию как науку, причем поставил ее на вершине так называемой "пирамиды наук". Первоначально назвал ее социальной физикой, полагая, что общество следует изучать, основывая достоверность своих выводов на фактах и на связи, а не на философской интерпретации. Считал, что главным методом изучения общества должно быть наблюдение, сравнение (в том числе историческое сравнение) и эксперимент. Большинство социологических школ XIX в. стали последователями идей Конта и стремились понять социальное </w:t>
      </w:r>
      <w:proofErr w:type="gramStart"/>
      <w:r>
        <w:t>через</w:t>
      </w:r>
      <w:proofErr w:type="gramEnd"/>
      <w:r>
        <w:t xml:space="preserve"> биологическое. Такое направление получило название натуралистической социологии. </w:t>
      </w:r>
    </w:p>
    <w:p w:rsidR="001E7621" w:rsidRDefault="001E7621" w:rsidP="00CE616A">
      <w:pPr>
        <w:contextualSpacing/>
      </w:pPr>
      <w:r>
        <w:t xml:space="preserve">По аналогии с физикой, делил социологию на части: </w:t>
      </w:r>
    </w:p>
    <w:p w:rsidR="001E7621" w:rsidRDefault="001E7621" w:rsidP="00CE616A">
      <w:pPr>
        <w:contextualSpacing/>
      </w:pPr>
      <w:r>
        <w:t xml:space="preserve">социальная статика (изучает условия и законы функционирования общественной системы в состоянии целостности и равновесия всех элементов; рассматриваются основные общественные институты (семья, государство, религия и т.д.), их функции и роли в установлении согласия в обществе; основным законом считается закон социальной гармонии), </w:t>
      </w:r>
    </w:p>
    <w:p w:rsidR="001E7621" w:rsidRDefault="001E7621" w:rsidP="00CE616A">
      <w:pPr>
        <w:contextualSpacing/>
      </w:pPr>
      <w:r>
        <w:t xml:space="preserve">социальная динамика (рассматривала общество в развитии — теория общественного прогресса; основным законом считается закон смены социальных состояний). </w:t>
      </w:r>
    </w:p>
    <w:p w:rsidR="001E7621" w:rsidRDefault="001E7621" w:rsidP="00CE616A">
      <w:pPr>
        <w:contextualSpacing/>
      </w:pPr>
      <w:r>
        <w:t xml:space="preserve">Создал методологическую базу социологии (основные методы: наблюдение социальных фактов, эксперимент, сравнительный метод (имеется </w:t>
      </w:r>
      <w:proofErr w:type="gramStart"/>
      <w:r>
        <w:t>ввиду</w:t>
      </w:r>
      <w:proofErr w:type="gramEnd"/>
      <w:r>
        <w:t xml:space="preserve"> </w:t>
      </w:r>
      <w:proofErr w:type="gramStart"/>
      <w:r>
        <w:t>сравнение</w:t>
      </w:r>
      <w:proofErr w:type="gramEnd"/>
      <w:r>
        <w:t xml:space="preserve"> жизни различных групп, наций и т.д.)). </w:t>
      </w:r>
    </w:p>
    <w:p w:rsidR="001E7621" w:rsidRDefault="001E7621" w:rsidP="00CE616A">
      <w:pPr>
        <w:contextualSpacing/>
      </w:pPr>
    </w:p>
    <w:p w:rsidR="001E7621" w:rsidRDefault="001E7621" w:rsidP="00CE616A">
      <w:pPr>
        <w:pStyle w:val="1"/>
        <w:contextualSpacing/>
      </w:pPr>
      <w:bookmarkStart w:id="2" w:name="_Toc282038663"/>
      <w:r>
        <w:t xml:space="preserve">2. </w:t>
      </w:r>
      <w:proofErr w:type="spellStart"/>
      <w:r>
        <w:t>Контовская</w:t>
      </w:r>
      <w:proofErr w:type="spellEnd"/>
      <w:r>
        <w:t xml:space="preserve"> программа позитивной науки об обществе и ее влияние на развитие социологии.</w:t>
      </w:r>
      <w:bookmarkEnd w:id="2"/>
    </w:p>
    <w:p w:rsidR="001E7621" w:rsidRDefault="001E7621" w:rsidP="00CE616A">
      <w:pPr>
        <w:contextualSpacing/>
      </w:pPr>
      <w:r>
        <w:t xml:space="preserve">Ступени: </w:t>
      </w:r>
    </w:p>
    <w:p w:rsidR="001E7621" w:rsidRDefault="001E7621" w:rsidP="00CE616A">
      <w:pPr>
        <w:contextualSpacing/>
      </w:pPr>
      <w:r>
        <w:t xml:space="preserve">Конт (1798-1857) изложил теоретические основы позитивного социально-политического порядка. Он поставил развитие государства, политической жизни и всего общества в зависимость от существования и смены трёх ступеней "состояния человеческих умов" </w:t>
      </w:r>
    </w:p>
    <w:p w:rsidR="001E7621" w:rsidRDefault="001E7621" w:rsidP="00CE616A">
      <w:pPr>
        <w:contextualSpacing/>
      </w:pPr>
      <w:r>
        <w:t xml:space="preserve">    1. Теологическая ступень </w:t>
      </w:r>
      <w:r w:rsidR="00DC5D64">
        <w:t>—</w:t>
      </w:r>
      <w:r>
        <w:t xml:space="preserve"> господствует религиозное мировоззрение, возникает теократия как политическая система (главенствуют жрецы). В политике всё основывается на войнах. </w:t>
      </w:r>
    </w:p>
    <w:p w:rsidR="001E7621" w:rsidRDefault="001E7621" w:rsidP="00CE616A">
      <w:pPr>
        <w:contextualSpacing/>
      </w:pPr>
      <w:r>
        <w:t xml:space="preserve">    2. Метафизическая ступень </w:t>
      </w:r>
      <w:r w:rsidR="00DC5D64">
        <w:t>—</w:t>
      </w:r>
      <w:r>
        <w:t xml:space="preserve"> духовная власть переходит в руки философов-метафизиков, в политике выдвигаются юристы, литераторы и публицисты. Оборонительный военный дух. </w:t>
      </w:r>
    </w:p>
    <w:p w:rsidR="001E7621" w:rsidRDefault="001E7621" w:rsidP="00CE616A">
      <w:pPr>
        <w:contextualSpacing/>
      </w:pPr>
      <w:r>
        <w:t xml:space="preserve">    3. Позитивная (научная) ступень </w:t>
      </w:r>
      <w:r w:rsidR="00DC5D64">
        <w:t>—</w:t>
      </w:r>
      <w:r>
        <w:t xml:space="preserve"> наступает "</w:t>
      </w:r>
      <w:proofErr w:type="spellStart"/>
      <w:r>
        <w:t>социократия</w:t>
      </w:r>
      <w:proofErr w:type="spellEnd"/>
      <w:r>
        <w:t xml:space="preserve">", всё начинает осмысляться с точки зрения науки, войны сводятся </w:t>
      </w:r>
      <w:proofErr w:type="gramStart"/>
      <w:r>
        <w:t>на</w:t>
      </w:r>
      <w:proofErr w:type="gramEnd"/>
      <w:r>
        <w:t xml:space="preserve"> нет (и оборонительные, и агрессивные). </w:t>
      </w:r>
    </w:p>
    <w:p w:rsidR="001E7621" w:rsidRDefault="001E7621" w:rsidP="00CE616A">
      <w:pPr>
        <w:contextualSpacing/>
      </w:pPr>
      <w:r>
        <w:t xml:space="preserve"> </w:t>
      </w:r>
      <w:proofErr w:type="spellStart"/>
      <w:r>
        <w:t>Социократия</w:t>
      </w:r>
      <w:proofErr w:type="spellEnd"/>
      <w:r>
        <w:t xml:space="preserve">: </w:t>
      </w:r>
    </w:p>
    <w:p w:rsidR="001E7621" w:rsidRDefault="001E7621" w:rsidP="00CE616A">
      <w:pPr>
        <w:contextualSpacing/>
      </w:pPr>
      <w:r>
        <w:t xml:space="preserve">Происходит разделение: </w:t>
      </w:r>
    </w:p>
    <w:p w:rsidR="001E7621" w:rsidRDefault="001E7621" w:rsidP="00CE616A">
      <w:pPr>
        <w:contextualSpacing/>
      </w:pPr>
      <w:r>
        <w:t xml:space="preserve">Духовное руководство принадлежит философам-позитивистам (учёным), у них направляющая роль. </w:t>
      </w:r>
    </w:p>
    <w:p w:rsidR="001E7621" w:rsidRDefault="001E7621" w:rsidP="00CE616A">
      <w:pPr>
        <w:contextualSpacing/>
      </w:pPr>
      <w:r>
        <w:t xml:space="preserve">Управляющая роль достаётся банкирам, промышленникам и техническим специалистам под руководством первой группы. </w:t>
      </w:r>
    </w:p>
    <w:p w:rsidR="001E7621" w:rsidRDefault="001E7621" w:rsidP="00CE616A">
      <w:pPr>
        <w:contextualSpacing/>
      </w:pPr>
      <w:r>
        <w:t xml:space="preserve">При всём при этом обычные люди к политике не подпускаются. </w:t>
      </w:r>
    </w:p>
    <w:p w:rsidR="001E7621" w:rsidRDefault="001E7621" w:rsidP="00CE616A">
      <w:pPr>
        <w:contextualSpacing/>
      </w:pPr>
      <w:r>
        <w:t xml:space="preserve">Конт был сторонником авторитарной власти и противником всего остального. Отрицает свободу личности, </w:t>
      </w:r>
      <w:proofErr w:type="spellStart"/>
      <w:r>
        <w:t>т</w:t>
      </w:r>
      <w:proofErr w:type="gramStart"/>
      <w:r>
        <w:t>.к</w:t>
      </w:r>
      <w:proofErr w:type="spellEnd"/>
      <w:proofErr w:type="gramEnd"/>
      <w:r>
        <w:t xml:space="preserve"> она мешает упрочнению солидарности. </w:t>
      </w:r>
    </w:p>
    <w:p w:rsidR="001E7621" w:rsidRDefault="001E7621" w:rsidP="00CE616A">
      <w:pPr>
        <w:contextualSpacing/>
      </w:pPr>
    </w:p>
    <w:p w:rsidR="001E7621" w:rsidRDefault="001E7621" w:rsidP="00CE616A">
      <w:pPr>
        <w:pStyle w:val="1"/>
        <w:contextualSpacing/>
      </w:pPr>
      <w:bookmarkStart w:id="3" w:name="_Toc282038664"/>
      <w:r>
        <w:t>3.Классическая теория эволюционизма и общественного прогресса Герберта Спенсера.</w:t>
      </w:r>
      <w:bookmarkEnd w:id="3"/>
    </w:p>
    <w:p w:rsidR="001E7621" w:rsidRDefault="001E7621" w:rsidP="00CE616A">
      <w:pPr>
        <w:contextualSpacing/>
      </w:pPr>
      <w:r>
        <w:t xml:space="preserve">Спенсер (1820-1903) </w:t>
      </w:r>
      <w:r w:rsidR="00DC5D64">
        <w:t>—</w:t>
      </w:r>
      <w:r>
        <w:t xml:space="preserve"> последователь социального дарвинизма. </w:t>
      </w:r>
    </w:p>
    <w:p w:rsidR="001E7621" w:rsidRDefault="001E7621" w:rsidP="00CE616A">
      <w:pPr>
        <w:contextualSpacing/>
      </w:pPr>
    </w:p>
    <w:p w:rsidR="001E7621" w:rsidRDefault="001E7621" w:rsidP="00CE616A">
      <w:pPr>
        <w:contextualSpacing/>
      </w:pPr>
      <w:r>
        <w:t xml:space="preserve">Спенсер видел сходство структуры общества с биологической организацией животных и развития общества с эволюцией. </w:t>
      </w:r>
    </w:p>
    <w:p w:rsidR="001E7621" w:rsidRDefault="001E7621" w:rsidP="00CE616A">
      <w:pPr>
        <w:contextualSpacing/>
      </w:pPr>
    </w:p>
    <w:p w:rsidR="001E7621" w:rsidRDefault="001E7621" w:rsidP="00CE616A">
      <w:pPr>
        <w:contextualSpacing/>
      </w:pPr>
      <w:r>
        <w:t xml:space="preserve">Основные положения: </w:t>
      </w:r>
    </w:p>
    <w:p w:rsidR="001E7621" w:rsidRDefault="001E7621" w:rsidP="00CE616A">
      <w:pPr>
        <w:contextualSpacing/>
      </w:pPr>
      <w:r>
        <w:t xml:space="preserve">Индивидуализм </w:t>
      </w:r>
      <w:r w:rsidR="00DC5D64">
        <w:t>—</w:t>
      </w:r>
      <w:r>
        <w:t xml:space="preserve"> основа его социально-политической теории. </w:t>
      </w:r>
    </w:p>
    <w:p w:rsidR="001E7621" w:rsidRDefault="001E7621" w:rsidP="00CE616A">
      <w:pPr>
        <w:contextualSpacing/>
      </w:pPr>
      <w:r>
        <w:t xml:space="preserve">Приоритет в соотношении "общество-государство-личность" принадлежит личности. </w:t>
      </w:r>
    </w:p>
    <w:p w:rsidR="001E7621" w:rsidRDefault="001E7621" w:rsidP="00CE616A">
      <w:pPr>
        <w:contextualSpacing/>
      </w:pPr>
      <w:r>
        <w:t xml:space="preserve">Государство в идеале должно существовать ради достижения общих целей, в реальности интересы государства могут не совпадать с интересами общества, </w:t>
      </w:r>
      <w:proofErr w:type="spellStart"/>
      <w:r>
        <w:t>т</w:t>
      </w:r>
      <w:proofErr w:type="gramStart"/>
      <w:r>
        <w:t>.о</w:t>
      </w:r>
      <w:proofErr w:type="spellEnd"/>
      <w:proofErr w:type="gramEnd"/>
      <w:r>
        <w:t xml:space="preserve"> государство </w:t>
      </w:r>
      <w:r w:rsidR="00DC5D64">
        <w:t>—</w:t>
      </w:r>
      <w:r>
        <w:t xml:space="preserve"> необходимое зло". </w:t>
      </w:r>
    </w:p>
    <w:p w:rsidR="001E7621" w:rsidRDefault="001E7621" w:rsidP="00CE616A">
      <w:pPr>
        <w:contextualSpacing/>
      </w:pPr>
      <w:r>
        <w:t xml:space="preserve">Политический и экономический либерализм </w:t>
      </w:r>
    </w:p>
    <w:p w:rsidR="001E7621" w:rsidRDefault="001E7621" w:rsidP="00CE616A">
      <w:pPr>
        <w:contextualSpacing/>
      </w:pPr>
      <w:r>
        <w:t xml:space="preserve">Личная свобода </w:t>
      </w:r>
    </w:p>
    <w:p w:rsidR="001E7621" w:rsidRDefault="001E7621" w:rsidP="00CE616A">
      <w:pPr>
        <w:contextualSpacing/>
      </w:pPr>
      <w:r>
        <w:t xml:space="preserve">Свобода конкуренции </w:t>
      </w:r>
    </w:p>
    <w:p w:rsidR="001E7621" w:rsidRDefault="001E7621" w:rsidP="00CE616A">
      <w:pPr>
        <w:contextualSpacing/>
      </w:pPr>
      <w:r>
        <w:t xml:space="preserve">Социальная эволюция общества (об этом позже) </w:t>
      </w:r>
    </w:p>
    <w:p w:rsidR="001E7621" w:rsidRDefault="001E7621" w:rsidP="00CE616A">
      <w:pPr>
        <w:contextualSpacing/>
      </w:pPr>
    </w:p>
    <w:p w:rsidR="001E7621" w:rsidRDefault="001E7621" w:rsidP="00CE616A">
      <w:pPr>
        <w:contextualSpacing/>
      </w:pPr>
    </w:p>
    <w:p w:rsidR="001E7621" w:rsidRDefault="001E7621" w:rsidP="00CE616A">
      <w:pPr>
        <w:contextualSpacing/>
      </w:pPr>
      <w:r>
        <w:t xml:space="preserve">Два типа государства: </w:t>
      </w:r>
    </w:p>
    <w:p w:rsidR="001E7621" w:rsidRDefault="001E7621" w:rsidP="00CE616A">
      <w:pPr>
        <w:contextualSpacing/>
      </w:pPr>
      <w:proofErr w:type="gramStart"/>
      <w:r>
        <w:t>Военно-деспотическое</w:t>
      </w:r>
      <w:proofErr w:type="gramEnd"/>
      <w:r>
        <w:t xml:space="preserve"> </w:t>
      </w:r>
      <w:r w:rsidR="00DC5D64">
        <w:t>—</w:t>
      </w:r>
      <w:r>
        <w:t xml:space="preserve"> личность поглощается обществом и государством, повсеместный милитаризм. </w:t>
      </w:r>
    </w:p>
    <w:p w:rsidR="001E7621" w:rsidRPr="001E7621" w:rsidRDefault="001E7621" w:rsidP="00CE616A">
      <w:pPr>
        <w:contextualSpacing/>
      </w:pPr>
      <w:proofErr w:type="gramStart"/>
      <w:r>
        <w:t>Промышленное</w:t>
      </w:r>
      <w:proofErr w:type="gramEnd"/>
      <w:r>
        <w:t xml:space="preserve"> </w:t>
      </w:r>
      <w:r w:rsidR="00DC5D64">
        <w:t>—</w:t>
      </w:r>
      <w:r>
        <w:t xml:space="preserve"> ценится индивидуальность и свобода личности, преобладает дипломатия. </w:t>
      </w:r>
    </w:p>
    <w:p w:rsidR="001E7621" w:rsidRPr="001E7621" w:rsidRDefault="001E7621" w:rsidP="00CE616A">
      <w:pPr>
        <w:contextualSpacing/>
      </w:pPr>
      <w:r>
        <w:t xml:space="preserve">Социальная эволюция: </w:t>
      </w:r>
    </w:p>
    <w:p w:rsidR="001E7621" w:rsidRPr="001E7621" w:rsidRDefault="001E7621" w:rsidP="00CE616A">
      <w:pPr>
        <w:contextualSpacing/>
      </w:pPr>
      <w:r>
        <w:t xml:space="preserve">Эволюция по Спенсеру: </w:t>
      </w:r>
    </w:p>
    <w:p w:rsidR="001E7621" w:rsidRDefault="001E7621" w:rsidP="00CE616A">
      <w:pPr>
        <w:pStyle w:val="a3"/>
        <w:numPr>
          <w:ilvl w:val="0"/>
          <w:numId w:val="1"/>
        </w:numPr>
      </w:pPr>
      <w:r>
        <w:t xml:space="preserve">Неорганическая </w:t>
      </w:r>
    </w:p>
    <w:p w:rsidR="001E7621" w:rsidRDefault="001E7621" w:rsidP="00CE616A">
      <w:pPr>
        <w:pStyle w:val="a3"/>
        <w:numPr>
          <w:ilvl w:val="0"/>
          <w:numId w:val="1"/>
        </w:numPr>
      </w:pPr>
      <w:r>
        <w:t xml:space="preserve">Органическая </w:t>
      </w:r>
    </w:p>
    <w:p w:rsidR="001E7621" w:rsidRPr="001E7621" w:rsidRDefault="001E7621" w:rsidP="00CE616A">
      <w:pPr>
        <w:pStyle w:val="a3"/>
        <w:numPr>
          <w:ilvl w:val="0"/>
          <w:numId w:val="1"/>
        </w:numPr>
      </w:pPr>
      <w:proofErr w:type="spellStart"/>
      <w:r>
        <w:t>Сверхорганическая</w:t>
      </w:r>
      <w:proofErr w:type="spellEnd"/>
      <w:r>
        <w:t xml:space="preserve"> </w:t>
      </w:r>
    </w:p>
    <w:p w:rsidR="001E7621" w:rsidRPr="001E7621" w:rsidRDefault="001E7621" w:rsidP="00CE616A">
      <w:pPr>
        <w:contextualSpacing/>
      </w:pPr>
      <w:r>
        <w:t xml:space="preserve">Социальная эволюция является частью </w:t>
      </w:r>
      <w:proofErr w:type="spellStart"/>
      <w:r>
        <w:t>сверхорганической</w:t>
      </w:r>
      <w:proofErr w:type="spellEnd"/>
      <w:r>
        <w:t xml:space="preserve"> эволюции и подразумевает взаимодействие и коллективную деятельность большого количества особей. </w:t>
      </w:r>
      <w:proofErr w:type="gramStart"/>
      <w:r>
        <w:t>Исходя из этого Спенсер классифицировал</w:t>
      </w:r>
      <w:proofErr w:type="gramEnd"/>
      <w:r>
        <w:t xml:space="preserve"> существующие общества по их сложности, утверждая, что чем выше сложность общества, тем более оно жизнеспособно. </w:t>
      </w:r>
    </w:p>
    <w:p w:rsidR="001E7621" w:rsidRDefault="001E7621" w:rsidP="00CE616A">
      <w:pPr>
        <w:contextualSpacing/>
      </w:pPr>
      <w:r>
        <w:t xml:space="preserve">В этом ключе формулируется "основной принцип жизни": отдельный человек должен постепенно приспосабливаться к общественной среде. </w:t>
      </w:r>
    </w:p>
    <w:p w:rsidR="001E7621" w:rsidRDefault="001E7621" w:rsidP="00CE616A">
      <w:pPr>
        <w:contextualSpacing/>
      </w:pPr>
    </w:p>
    <w:p w:rsidR="001E7621" w:rsidRDefault="001E7621" w:rsidP="00CE616A">
      <w:pPr>
        <w:pStyle w:val="1"/>
        <w:contextualSpacing/>
      </w:pPr>
      <w:bookmarkStart w:id="4" w:name="_Toc282038665"/>
      <w:r>
        <w:t xml:space="preserve">4.Теории психологии народов и поведения толпы /масс, элиты/. </w:t>
      </w:r>
      <w:proofErr w:type="spellStart"/>
      <w:r>
        <w:t>Лебон</w:t>
      </w:r>
      <w:proofErr w:type="spellEnd"/>
      <w:r>
        <w:t xml:space="preserve">, </w:t>
      </w:r>
      <w:proofErr w:type="spellStart"/>
      <w:r>
        <w:t>Тард</w:t>
      </w:r>
      <w:proofErr w:type="spellEnd"/>
      <w:r>
        <w:t>, Михайловский.</w:t>
      </w:r>
      <w:bookmarkEnd w:id="4"/>
    </w:p>
    <w:p w:rsidR="001E7621" w:rsidRPr="001E7621" w:rsidRDefault="001E7621" w:rsidP="00CE616A">
      <w:pPr>
        <w:contextualSpacing/>
      </w:pPr>
      <w:r>
        <w:t xml:space="preserve">Психология народов (или этническая психология) изучает психологический склад различных рас и народов. Появилась во второй половине 19 века под началом </w:t>
      </w:r>
      <w:proofErr w:type="spellStart"/>
      <w:r>
        <w:t>Штейндаля</w:t>
      </w:r>
      <w:proofErr w:type="spellEnd"/>
      <w:r>
        <w:t xml:space="preserve"> и </w:t>
      </w:r>
      <w:proofErr w:type="spellStart"/>
      <w:r>
        <w:t>Лацаруса</w:t>
      </w:r>
      <w:proofErr w:type="spellEnd"/>
      <w:r>
        <w:t xml:space="preserve"> (немецкие психологи и лингвисты). Они считали, что язык, религия, право, искусство, наука, быт и </w:t>
      </w:r>
      <w:proofErr w:type="spellStart"/>
      <w:r>
        <w:t>т</w:t>
      </w:r>
      <w:proofErr w:type="gramStart"/>
      <w:r>
        <w:t>.п</w:t>
      </w:r>
      <w:proofErr w:type="spellEnd"/>
      <w:proofErr w:type="gramEnd"/>
      <w:r>
        <w:t xml:space="preserve"> получают конечное объяснение в психологии народа как носителя коллективного разума. </w:t>
      </w:r>
    </w:p>
    <w:p w:rsidR="001E7621" w:rsidRDefault="001E7621" w:rsidP="00CE616A">
      <w:pPr>
        <w:contextualSpacing/>
      </w:pPr>
      <w:proofErr w:type="spellStart"/>
      <w:r>
        <w:t>Лебон</w:t>
      </w:r>
      <w:proofErr w:type="spellEnd"/>
      <w:r>
        <w:t xml:space="preserve"> (1841-1931) </w:t>
      </w:r>
    </w:p>
    <w:p w:rsidR="001E7621" w:rsidRPr="001E7621" w:rsidRDefault="001E7621" w:rsidP="00CE616A">
      <w:pPr>
        <w:contextualSpacing/>
      </w:pPr>
      <w:r>
        <w:t xml:space="preserve">Основная идея заключается в том, что большими массами людей руководят бессознательные инстинкты. </w:t>
      </w:r>
    </w:p>
    <w:p w:rsidR="001E7621" w:rsidRPr="001E7621" w:rsidRDefault="001E7621" w:rsidP="00CE616A">
      <w:pPr>
        <w:contextualSpacing/>
      </w:pPr>
      <w:r>
        <w:t xml:space="preserve">Разделял толпу на типы: </w:t>
      </w:r>
    </w:p>
    <w:p w:rsidR="001E7621" w:rsidRDefault="001E7621" w:rsidP="005D0753">
      <w:pPr>
        <w:pStyle w:val="a3"/>
        <w:numPr>
          <w:ilvl w:val="0"/>
          <w:numId w:val="2"/>
        </w:numPr>
      </w:pPr>
      <w:r>
        <w:t xml:space="preserve">Толпа разнородная: </w:t>
      </w:r>
    </w:p>
    <w:p w:rsidR="001E7621" w:rsidRDefault="001E7621" w:rsidP="005D0753">
      <w:pPr>
        <w:pStyle w:val="a3"/>
        <w:numPr>
          <w:ilvl w:val="1"/>
          <w:numId w:val="2"/>
        </w:numPr>
      </w:pPr>
      <w:r>
        <w:t xml:space="preserve">Анонимная (уличная толпа, например). </w:t>
      </w:r>
    </w:p>
    <w:p w:rsidR="001E7621" w:rsidRDefault="001E7621" w:rsidP="005D0753">
      <w:pPr>
        <w:pStyle w:val="a3"/>
        <w:numPr>
          <w:ilvl w:val="1"/>
          <w:numId w:val="2"/>
        </w:numPr>
      </w:pPr>
      <w:proofErr w:type="spellStart"/>
      <w:r>
        <w:lastRenderedPageBreak/>
        <w:t>Неанонимная</w:t>
      </w:r>
      <w:proofErr w:type="spellEnd"/>
      <w:r>
        <w:t xml:space="preserve"> (присяжные, парламентские собрания и </w:t>
      </w:r>
      <w:proofErr w:type="spellStart"/>
      <w:r>
        <w:t>т.д</w:t>
      </w:r>
      <w:proofErr w:type="spellEnd"/>
      <w:r>
        <w:t xml:space="preserve">). </w:t>
      </w:r>
    </w:p>
    <w:p w:rsidR="001E7621" w:rsidRDefault="001E7621" w:rsidP="005D0753">
      <w:pPr>
        <w:pStyle w:val="a3"/>
        <w:numPr>
          <w:ilvl w:val="0"/>
          <w:numId w:val="2"/>
        </w:numPr>
      </w:pPr>
      <w:r>
        <w:t xml:space="preserve">Толпа однородная: </w:t>
      </w:r>
    </w:p>
    <w:p w:rsidR="001E7621" w:rsidRDefault="001E7621" w:rsidP="005D0753">
      <w:pPr>
        <w:pStyle w:val="a3"/>
        <w:numPr>
          <w:ilvl w:val="1"/>
          <w:numId w:val="2"/>
        </w:numPr>
      </w:pPr>
      <w:r>
        <w:t xml:space="preserve">Секты (политические, религиозные и т. д.) </w:t>
      </w:r>
    </w:p>
    <w:p w:rsidR="001E7621" w:rsidRDefault="001E7621" w:rsidP="005D0753">
      <w:pPr>
        <w:pStyle w:val="a3"/>
        <w:numPr>
          <w:ilvl w:val="1"/>
          <w:numId w:val="2"/>
        </w:numPr>
      </w:pPr>
      <w:r>
        <w:t xml:space="preserve">Касты (военные, духовенство, рабочие и т. д.) </w:t>
      </w:r>
    </w:p>
    <w:p w:rsidR="001E7621" w:rsidRDefault="001E7621" w:rsidP="005D0753">
      <w:pPr>
        <w:pStyle w:val="a3"/>
        <w:numPr>
          <w:ilvl w:val="1"/>
          <w:numId w:val="2"/>
        </w:numPr>
      </w:pPr>
      <w:r>
        <w:t xml:space="preserve">Классы (буржуазия, крестьянство и т. д.) </w:t>
      </w:r>
    </w:p>
    <w:p w:rsidR="001E7621" w:rsidRDefault="001E7621" w:rsidP="00CE616A">
      <w:pPr>
        <w:contextualSpacing/>
      </w:pPr>
    </w:p>
    <w:p w:rsidR="001E7621" w:rsidRDefault="001E7621" w:rsidP="00CE616A">
      <w:pPr>
        <w:contextualSpacing/>
      </w:pPr>
    </w:p>
    <w:p w:rsidR="001E7621" w:rsidRDefault="001E7621" w:rsidP="00CE616A">
      <w:pPr>
        <w:contextualSpacing/>
      </w:pPr>
      <w:r>
        <w:t xml:space="preserve">Человек по его теории руководствуется двумя типами мотивации: </w:t>
      </w:r>
    </w:p>
    <w:p w:rsidR="001E7621" w:rsidRDefault="001E7621" w:rsidP="005D0753">
      <w:pPr>
        <w:pStyle w:val="a3"/>
        <w:numPr>
          <w:ilvl w:val="0"/>
          <w:numId w:val="3"/>
        </w:numPr>
      </w:pPr>
      <w:r>
        <w:t xml:space="preserve">Биологическая (врожденная) </w:t>
      </w:r>
    </w:p>
    <w:p w:rsidR="001E7621" w:rsidRPr="001E7621" w:rsidRDefault="001E7621" w:rsidP="005D0753">
      <w:pPr>
        <w:pStyle w:val="a3"/>
        <w:numPr>
          <w:ilvl w:val="0"/>
          <w:numId w:val="3"/>
        </w:numPr>
      </w:pPr>
      <w:r>
        <w:t xml:space="preserve">Умственная (приобретенная) </w:t>
      </w:r>
    </w:p>
    <w:p w:rsidR="001E7621" w:rsidRPr="001E7621" w:rsidRDefault="001E7621" w:rsidP="00CE616A">
      <w:pPr>
        <w:contextualSpacing/>
      </w:pPr>
      <w:r>
        <w:t xml:space="preserve">В толпе человек руководствуется больше биологическими мотивами, чем умственными. </w:t>
      </w:r>
    </w:p>
    <w:p w:rsidR="001E7621" w:rsidRPr="001E7621" w:rsidRDefault="001E7621" w:rsidP="00CE616A">
      <w:pPr>
        <w:contextualSpacing/>
      </w:pPr>
      <w:r>
        <w:t xml:space="preserve">Толпа иррациональна, в отличие от индивидуума, к этому приводит три фактора: </w:t>
      </w:r>
    </w:p>
    <w:p w:rsidR="001E7621" w:rsidRDefault="001E7621" w:rsidP="00CE616A">
      <w:pPr>
        <w:contextualSpacing/>
      </w:pPr>
      <w:r>
        <w:t xml:space="preserve">Анонимность </w:t>
      </w:r>
      <w:r w:rsidR="00DC5D64">
        <w:t>—</w:t>
      </w:r>
      <w:r>
        <w:t xml:space="preserve"> создаёт ощущение силы, при этом лишает чувства ответственности. </w:t>
      </w:r>
    </w:p>
    <w:p w:rsidR="001E7621" w:rsidRDefault="001E7621" w:rsidP="00CE616A">
      <w:pPr>
        <w:contextualSpacing/>
      </w:pPr>
      <w:r>
        <w:t xml:space="preserve">Заражение </w:t>
      </w:r>
      <w:r w:rsidR="00DC5D64">
        <w:t>—</w:t>
      </w:r>
      <w:r>
        <w:t xml:space="preserve"> бессознательное усваивание образцов поведения. </w:t>
      </w:r>
    </w:p>
    <w:p w:rsidR="001E7621" w:rsidRPr="001A114A" w:rsidRDefault="001E7621" w:rsidP="00CE616A">
      <w:pPr>
        <w:contextualSpacing/>
      </w:pPr>
      <w:r>
        <w:t xml:space="preserve">Внушаемость </w:t>
      </w:r>
      <w:r w:rsidR="00DC5D64">
        <w:t>—</w:t>
      </w:r>
      <w:r>
        <w:t xml:space="preserve"> наиболее важный механизм, потеря критической оценки стимулов и призывов к действию =&gt; неуправляемость и спонтанность </w:t>
      </w:r>
    </w:p>
    <w:p w:rsidR="001E7621" w:rsidRDefault="001E7621" w:rsidP="00CE616A">
      <w:pPr>
        <w:contextualSpacing/>
      </w:pPr>
      <w:proofErr w:type="spellStart"/>
      <w:r>
        <w:t>Тард</w:t>
      </w:r>
      <w:proofErr w:type="spellEnd"/>
      <w:r>
        <w:t xml:space="preserve"> (1843-1904) </w:t>
      </w:r>
    </w:p>
    <w:p w:rsidR="001E7621" w:rsidRDefault="001E7621" w:rsidP="00CE616A">
      <w:pPr>
        <w:contextualSpacing/>
      </w:pPr>
      <w:r>
        <w:t xml:space="preserve">Выдвигает две идеи для объяснения развития общества: </w:t>
      </w:r>
    </w:p>
    <w:p w:rsidR="001E7621" w:rsidRDefault="001E7621" w:rsidP="00CE616A">
      <w:pPr>
        <w:contextualSpacing/>
      </w:pPr>
      <w:r>
        <w:t xml:space="preserve">Подражание </w:t>
      </w:r>
      <w:r w:rsidR="00DC5D64">
        <w:t>—</w:t>
      </w:r>
      <w:r>
        <w:t xml:space="preserve"> люди копирует поведение друг друга во всём </w:t>
      </w:r>
    </w:p>
    <w:p w:rsidR="001E7621" w:rsidRPr="00DC5D64" w:rsidRDefault="001E7621" w:rsidP="00CE616A">
      <w:pPr>
        <w:contextualSpacing/>
      </w:pPr>
      <w:r>
        <w:t xml:space="preserve">Изобретение </w:t>
      </w:r>
      <w:r w:rsidR="00DC5D64">
        <w:t>—</w:t>
      </w:r>
      <w:r>
        <w:t xml:space="preserve"> адаптация к изменяющимся внешним условиям. Всё новое, что возникает в обществе, создаётся группой одарённых лиц, после чего их достижения распространяются, как круги на воде. Борьба изобретений приводит к конфликтам. </w:t>
      </w:r>
    </w:p>
    <w:p w:rsidR="001E7621" w:rsidRDefault="001E7621" w:rsidP="00CE616A">
      <w:pPr>
        <w:contextualSpacing/>
      </w:pPr>
      <w:r>
        <w:t xml:space="preserve">Михайловский (1842-1904) </w:t>
      </w:r>
    </w:p>
    <w:p w:rsidR="001E7621" w:rsidRDefault="001E7621" w:rsidP="00CE616A">
      <w:pPr>
        <w:contextualSpacing/>
      </w:pPr>
      <w:r>
        <w:t xml:space="preserve">Идеи: </w:t>
      </w:r>
    </w:p>
    <w:p w:rsidR="001E7621" w:rsidRDefault="001E7621" w:rsidP="00CE616A">
      <w:pPr>
        <w:contextualSpacing/>
      </w:pPr>
      <w:r>
        <w:t xml:space="preserve">О свободном выборе "идеала" </w:t>
      </w:r>
      <w:r w:rsidR="00DC5D64">
        <w:t>—</w:t>
      </w:r>
      <w:r>
        <w:t xml:space="preserve"> обоснование возможности изменить общественное развитие в избранном передовой интеллигенцией направлении. </w:t>
      </w:r>
    </w:p>
    <w:p w:rsidR="001E7621" w:rsidRDefault="001E7621" w:rsidP="00CE616A">
      <w:pPr>
        <w:contextualSpacing/>
      </w:pPr>
      <w:r>
        <w:t xml:space="preserve">Теория "героев и толпы" </w:t>
      </w:r>
      <w:r w:rsidR="00DC5D64">
        <w:t>—</w:t>
      </w:r>
      <w:r>
        <w:t xml:space="preserve"> объяснение поведения толпы стремлением к подражанию </w:t>
      </w:r>
    </w:p>
    <w:p w:rsidR="001E7621" w:rsidRPr="001A114A" w:rsidRDefault="001E7621" w:rsidP="00CE616A">
      <w:pPr>
        <w:contextualSpacing/>
      </w:pPr>
    </w:p>
    <w:p w:rsidR="001E7621" w:rsidRDefault="001E7621" w:rsidP="00CE616A">
      <w:pPr>
        <w:pStyle w:val="1"/>
        <w:contextualSpacing/>
      </w:pPr>
      <w:bookmarkStart w:id="5" w:name="_Toc282038666"/>
      <w:r>
        <w:t>5.Учение Эмиля Дюркгейма о норме и патологии общества. Социальное здоровье.</w:t>
      </w:r>
      <w:bookmarkEnd w:id="5"/>
    </w:p>
    <w:p w:rsidR="001E7621" w:rsidRDefault="001E7621" w:rsidP="00CE616A">
      <w:pPr>
        <w:contextualSpacing/>
      </w:pPr>
      <w:r>
        <w:t xml:space="preserve">Коллективное сознание — совокупность общих интересов, верований, убеждений, чувств, ценностей и стремлений у членов одного и того же общества. Существует объективно, независимо от нашей воли и сознания, но осуществляется только в индивидах. Чем больше коллективное сознание как «голос общественной совести» регламентирует социальную жизнь общества, тем сильнее и крепче связь индивида с группой. Малые части общества, организованные внутри себя, также стремятся к целостности и солидарности, как и общество в целом; в них развивается групповое сознание. </w:t>
      </w:r>
    </w:p>
    <w:p w:rsidR="001E7621" w:rsidRDefault="001E7621" w:rsidP="00CE616A">
      <w:pPr>
        <w:contextualSpacing/>
      </w:pPr>
    </w:p>
    <w:p w:rsidR="001E7621" w:rsidRDefault="001E7621" w:rsidP="00CE616A">
      <w:pPr>
        <w:contextualSpacing/>
      </w:pPr>
      <w:r>
        <w:t xml:space="preserve">Работа "Самоубийство" </w:t>
      </w:r>
    </w:p>
    <w:p w:rsidR="001E7621" w:rsidRDefault="001E7621" w:rsidP="00CE616A">
      <w:pPr>
        <w:contextualSpacing/>
      </w:pPr>
      <w:r>
        <w:t xml:space="preserve">проведены исследования конкретного статистического материала (основоположник прикладной социологии и развития количественного анализа): </w:t>
      </w:r>
    </w:p>
    <w:p w:rsidR="001E7621" w:rsidRDefault="001E7621" w:rsidP="00CE616A">
      <w:pPr>
        <w:contextualSpacing/>
      </w:pPr>
      <w:r>
        <w:t xml:space="preserve">среди протестантов самоубийства случаются чаще, чем среди католиков, </w:t>
      </w:r>
    </w:p>
    <w:p w:rsidR="001E7621" w:rsidRDefault="001E7621" w:rsidP="00CE616A">
      <w:pPr>
        <w:contextualSpacing/>
      </w:pPr>
      <w:proofErr w:type="gramStart"/>
      <w:r>
        <w:t>неженатые</w:t>
      </w:r>
      <w:proofErr w:type="gramEnd"/>
      <w:r>
        <w:t xml:space="preserve"> и незамужние чаще, чем в браке, </w:t>
      </w:r>
    </w:p>
    <w:p w:rsidR="001E7621" w:rsidRDefault="001E7621" w:rsidP="00CE616A">
      <w:pPr>
        <w:contextualSpacing/>
      </w:pPr>
      <w:r>
        <w:lastRenderedPageBreak/>
        <w:t xml:space="preserve">среди военных больше, чем </w:t>
      </w:r>
      <w:proofErr w:type="gramStart"/>
      <w:r>
        <w:t>среди</w:t>
      </w:r>
      <w:proofErr w:type="gramEnd"/>
      <w:r>
        <w:t xml:space="preserve"> гражданских, </w:t>
      </w:r>
    </w:p>
    <w:p w:rsidR="001E7621" w:rsidRDefault="001E7621" w:rsidP="00CE616A">
      <w:pPr>
        <w:contextualSpacing/>
      </w:pPr>
      <w:r>
        <w:t xml:space="preserve">в мирное время больше, чем во время войн и революций, </w:t>
      </w:r>
    </w:p>
    <w:p w:rsidR="001E7621" w:rsidRDefault="001E7621" w:rsidP="00CE616A">
      <w:pPr>
        <w:contextualSpacing/>
      </w:pPr>
      <w:r>
        <w:t xml:space="preserve">в периоды экономического процветания и спада чаще, чем в периоды экономической стабильности, </w:t>
      </w:r>
    </w:p>
    <w:p w:rsidR="001E7621" w:rsidRDefault="001E7621" w:rsidP="00CE616A">
      <w:pPr>
        <w:contextualSpacing/>
      </w:pPr>
      <w:r>
        <w:t xml:space="preserve">самоубийств больше в городах, чем в сельской местности; </w:t>
      </w:r>
    </w:p>
    <w:p w:rsidR="001E7621" w:rsidRDefault="001E7621" w:rsidP="00CE616A">
      <w:pPr>
        <w:contextualSpacing/>
      </w:pPr>
      <w:r>
        <w:t xml:space="preserve">выделены типы самоубийств: </w:t>
      </w:r>
    </w:p>
    <w:p w:rsidR="001E7621" w:rsidRDefault="001E7621" w:rsidP="00CE616A">
      <w:pPr>
        <w:contextualSpacing/>
      </w:pPr>
      <w:proofErr w:type="gramStart"/>
      <w:r>
        <w:t>эгоистическое</w:t>
      </w:r>
      <w:proofErr w:type="gramEnd"/>
      <w:r>
        <w:t xml:space="preserve"> (намеренный разрыв человеком своих социальных связей), </w:t>
      </w:r>
    </w:p>
    <w:p w:rsidR="001E7621" w:rsidRDefault="001E7621" w:rsidP="00CE616A">
      <w:pPr>
        <w:contextualSpacing/>
      </w:pPr>
      <w:proofErr w:type="gramStart"/>
      <w:r>
        <w:t>альтруистическое</w:t>
      </w:r>
      <w:proofErr w:type="gramEnd"/>
      <w:r>
        <w:t xml:space="preserve"> (возникает вследствие абсолютной интеграции индивида в социальную среду, например, капитан, который согласно кодексу чести, в случае кораблекрушения должен утонуть вместе с кораблем), </w:t>
      </w:r>
    </w:p>
    <w:p w:rsidR="001E7621" w:rsidRDefault="001E7621" w:rsidP="00CE616A">
      <w:pPr>
        <w:contextualSpacing/>
      </w:pPr>
      <w:proofErr w:type="gramStart"/>
      <w:r>
        <w:t>фаталистическое</w:t>
      </w:r>
      <w:proofErr w:type="gramEnd"/>
      <w:r>
        <w:t xml:space="preserve"> (возникает вследствие чрезмерного контроля общества над индивидом, незначительно распространён), </w:t>
      </w:r>
    </w:p>
    <w:p w:rsidR="001E7621" w:rsidRDefault="001E7621" w:rsidP="00CE616A">
      <w:pPr>
        <w:contextualSpacing/>
      </w:pPr>
      <w:proofErr w:type="spellStart"/>
      <w:r>
        <w:t>аномическое</w:t>
      </w:r>
      <w:proofErr w:type="spellEnd"/>
      <w:r>
        <w:t xml:space="preserve"> (связано с потерей ценностной системы в обществе; когда старые социальные нормы уже не работают, а новые — ещё не сформировались); </w:t>
      </w:r>
    </w:p>
    <w:p w:rsidR="001E7621" w:rsidRPr="00A16699" w:rsidRDefault="001E7621" w:rsidP="00CE616A">
      <w:pPr>
        <w:contextualSpacing/>
      </w:pPr>
      <w:r>
        <w:t xml:space="preserve">на основе результатов получен вывод, что типичной причиной самоубийств в современном обществе служит ослабление социальных связей, индивидуальная изоляция; чем выше уровень интеграции (сплочённости, солидарности) социальной группы, тем ниже уровень самоубийств; предложен термин аномия </w:t>
      </w:r>
      <w:r w:rsidR="00DC5D64">
        <w:t>—</w:t>
      </w:r>
      <w:r>
        <w:t xml:space="preserve"> это патология общества (суицидальные настроения, апатия, разочарование) — ощущение отсутствия норм, возникающее в переходные и кризисные периоды, когда старые нормы и ценности перестают действовать, а новые ещё не установились. Аномии возникают из-за социального неравенства, </w:t>
      </w:r>
      <w:proofErr w:type="spellStart"/>
      <w:r>
        <w:t>рутинизации</w:t>
      </w:r>
      <w:proofErr w:type="spellEnd"/>
      <w:r>
        <w:t xml:space="preserve"> труда, деградации рабочей силы, классовых конфликтов. Основной путь решения проблемы — реформы. </w:t>
      </w:r>
    </w:p>
    <w:p w:rsidR="001E7621" w:rsidRDefault="001E7621" w:rsidP="00CE616A">
      <w:pPr>
        <w:contextualSpacing/>
      </w:pPr>
      <w:r>
        <w:t xml:space="preserve">О преступности </w:t>
      </w:r>
    </w:p>
    <w:p w:rsidR="001E7621" w:rsidRDefault="001E7621" w:rsidP="00CE616A">
      <w:pPr>
        <w:contextualSpacing/>
      </w:pPr>
      <w:r>
        <w:t xml:space="preserve">Не существует общества, не сталкивающегося с проблемой преступности. Нормальным является само существование преступности при условии, что она достигает, но не превышает уровня, характерного для общества определенного типа; этот уровень </w:t>
      </w:r>
      <w:proofErr w:type="spellStart"/>
      <w:proofErr w:type="gramStart"/>
      <w:r>
        <w:t>м.б</w:t>
      </w:r>
      <w:proofErr w:type="spellEnd"/>
      <w:proofErr w:type="gramEnd"/>
      <w:r>
        <w:t xml:space="preserve">. возможно установить. Преступность является одним из факторов общественного здоровья, неотъемлемой частью всех здоровых обществ. Снижение уровня преступности ниже среднего есть патология в обществе. </w:t>
      </w:r>
    </w:p>
    <w:p w:rsidR="001E7621" w:rsidRDefault="001E7621" w:rsidP="00CE616A">
      <w:pPr>
        <w:contextualSpacing/>
      </w:pPr>
      <w:r>
        <w:t xml:space="preserve">Чтобы был возможен прогресс, индивидуальность должна иметь возможность выразить себя. Чтобы получила возможность выражения индивидуальность идеалиста, чьи мечты опережают время, необходимо, чтобы существовала и возможность выражения индивидуальности преступника, стоящего ниже уровня современного ему общества. Одно немыслимо без другого. </w:t>
      </w:r>
    </w:p>
    <w:p w:rsidR="003D3EF5" w:rsidRPr="001A114A" w:rsidRDefault="001E7621" w:rsidP="00CE616A">
      <w:pPr>
        <w:contextualSpacing/>
      </w:pPr>
      <w:r>
        <w:t xml:space="preserve">Помимо такой косвенной пользы, преступность сама по себе играет немаловажную роль в этой эволюции. Преступность не только предполагает наличие путей, открытых для необходимых перемен, но в некоторых случаях и прямо подготавливает эти изменения. Согласно законам Афин Сократ </w:t>
      </w:r>
      <w:proofErr w:type="gramStart"/>
      <w:r>
        <w:t>был преступник и его осуждение имело</w:t>
      </w:r>
      <w:proofErr w:type="gramEnd"/>
      <w:r>
        <w:t xml:space="preserve"> бесспорное основание. Однако вменяемое ему в вину преступление, а именно независимость мысли, послужило на благо не только человечеству, но и его собственной стране.</w:t>
      </w:r>
    </w:p>
    <w:p w:rsidR="001E7621" w:rsidRPr="001A114A" w:rsidRDefault="001E7621" w:rsidP="00CE616A">
      <w:pPr>
        <w:contextualSpacing/>
      </w:pPr>
    </w:p>
    <w:p w:rsidR="001E7621" w:rsidRPr="001E7621" w:rsidRDefault="001E7621" w:rsidP="00CE616A">
      <w:pPr>
        <w:pStyle w:val="1"/>
        <w:contextualSpacing/>
      </w:pPr>
      <w:bookmarkStart w:id="6" w:name="_Toc282038667"/>
      <w:r w:rsidRPr="001E7621">
        <w:t>6. Социологическая концепция Эмиля Дюркгейма.</w:t>
      </w:r>
      <w:bookmarkEnd w:id="6"/>
    </w:p>
    <w:p w:rsidR="001E7621" w:rsidRPr="001E7621" w:rsidRDefault="001E7621" w:rsidP="00CE616A">
      <w:pPr>
        <w:contextualSpacing/>
      </w:pPr>
      <w:r w:rsidRPr="001E7621">
        <w:t xml:space="preserve">Дюркгейм (1858-1917) разработал четкую концепцию предмета социологии — считается классиком теории социологического метода (подход — "социальный реализм"). Принципы социологии: </w:t>
      </w:r>
    </w:p>
    <w:p w:rsidR="001E7621" w:rsidRPr="001E7621" w:rsidRDefault="001E7621" w:rsidP="005D0753">
      <w:pPr>
        <w:pStyle w:val="a3"/>
        <w:numPr>
          <w:ilvl w:val="0"/>
          <w:numId w:val="9"/>
        </w:numPr>
      </w:pPr>
      <w:r w:rsidRPr="001E7621">
        <w:t xml:space="preserve">Общество - часть объективной реальности, включенной в общий порядок природы и имеющей свои специфические законы. </w:t>
      </w:r>
    </w:p>
    <w:p w:rsidR="001E7621" w:rsidRPr="001E7621" w:rsidRDefault="001E7621" w:rsidP="005D0753">
      <w:pPr>
        <w:pStyle w:val="a3"/>
        <w:numPr>
          <w:ilvl w:val="0"/>
          <w:numId w:val="9"/>
        </w:numPr>
      </w:pPr>
      <w:r w:rsidRPr="001E7621">
        <w:t xml:space="preserve">Общество первично по отношению к составляющим его людям. </w:t>
      </w:r>
    </w:p>
    <w:p w:rsidR="001E7621" w:rsidRPr="001E7621" w:rsidRDefault="001E7621" w:rsidP="005D0753">
      <w:pPr>
        <w:pStyle w:val="a3"/>
        <w:numPr>
          <w:ilvl w:val="0"/>
          <w:numId w:val="9"/>
        </w:numPr>
      </w:pPr>
      <w:r w:rsidRPr="001E7621">
        <w:lastRenderedPageBreak/>
        <w:t xml:space="preserve">Изучаемые социологией социальные факты объективны и не зависимы от человеческого произвола. </w:t>
      </w:r>
    </w:p>
    <w:p w:rsidR="001E7621" w:rsidRPr="001E7621" w:rsidRDefault="001E7621" w:rsidP="00CE616A">
      <w:pPr>
        <w:contextualSpacing/>
      </w:pPr>
      <w:r w:rsidRPr="001E7621">
        <w:t xml:space="preserve">По его мнению, социология должна изучать социальную действительность, которая обладает специфическими качествами, и </w:t>
      </w:r>
      <w:proofErr w:type="spellStart"/>
      <w:r w:rsidRPr="001E7621">
        <w:t>т.</w:t>
      </w:r>
      <w:proofErr w:type="gramStart"/>
      <w:r w:rsidRPr="001E7621">
        <w:t>о</w:t>
      </w:r>
      <w:proofErr w:type="spellEnd"/>
      <w:proofErr w:type="gramEnd"/>
      <w:r w:rsidRPr="001E7621">
        <w:t xml:space="preserve">. </w:t>
      </w:r>
      <w:proofErr w:type="gramStart"/>
      <w:r w:rsidRPr="001E7621">
        <w:t>должна</w:t>
      </w:r>
      <w:proofErr w:type="gramEnd"/>
      <w:r w:rsidRPr="001E7621">
        <w:t xml:space="preserve"> иметь свои специфические методы. </w:t>
      </w:r>
    </w:p>
    <w:p w:rsidR="001E7621" w:rsidRPr="001E7621" w:rsidRDefault="001E7621" w:rsidP="00CE616A">
      <w:pPr>
        <w:contextualSpacing/>
      </w:pPr>
      <w:r w:rsidRPr="001E7621">
        <w:t xml:space="preserve">Социология. </w:t>
      </w:r>
    </w:p>
    <w:p w:rsidR="001E7621" w:rsidRPr="001E7621" w:rsidRDefault="001E7621" w:rsidP="00CE616A">
      <w:pPr>
        <w:contextualSpacing/>
      </w:pPr>
      <w:r w:rsidRPr="001E7621">
        <w:t xml:space="preserve">Предметом социологии являются социальные факты, существующие вне индивида и обладающие по отношению к нему нормативно-принудительной силой. Задачи социологии — понять, что побуждает людей жить сообща, какие законы управляют межличностными отношениями; предложить правительству конкретные рекомендации по устройству современной жизни. </w:t>
      </w:r>
    </w:p>
    <w:p w:rsidR="001E7621" w:rsidRPr="001E7621" w:rsidRDefault="001E7621" w:rsidP="00CE616A">
      <w:pPr>
        <w:contextualSpacing/>
      </w:pPr>
      <w:r w:rsidRPr="001E7621">
        <w:t xml:space="preserve">Общество. </w:t>
      </w:r>
    </w:p>
    <w:p w:rsidR="001E7621" w:rsidRPr="001E7621" w:rsidRDefault="001E7621" w:rsidP="005D0753">
      <w:pPr>
        <w:pStyle w:val="a3"/>
        <w:numPr>
          <w:ilvl w:val="0"/>
          <w:numId w:val="8"/>
        </w:numPr>
      </w:pPr>
      <w:r w:rsidRPr="001E7621">
        <w:t xml:space="preserve">Архаическое (простое) общество или группа характеризуется механической солидарностью людей — индивидуальные сознания полностью растворены в коллективном сознании. </w:t>
      </w:r>
    </w:p>
    <w:p w:rsidR="001E7621" w:rsidRPr="001E7621" w:rsidRDefault="001E7621" w:rsidP="005D0753">
      <w:pPr>
        <w:pStyle w:val="a3"/>
        <w:numPr>
          <w:ilvl w:val="0"/>
          <w:numId w:val="8"/>
        </w:numPr>
      </w:pPr>
      <w:r w:rsidRPr="001E7621">
        <w:t xml:space="preserve">Индустриальное (сложное) общество характеризуется органической солидарностью людей — предполагается наличие разделения труда и специализации видов деятельности, порождающие функциональную зависимость индивидов, а также потребность и необходимость в совместном труде. </w:t>
      </w:r>
    </w:p>
    <w:p w:rsidR="001E7621" w:rsidRPr="001E7621" w:rsidRDefault="001E7621" w:rsidP="00CE616A">
      <w:pPr>
        <w:contextualSpacing/>
      </w:pPr>
      <w:r w:rsidRPr="001E7621">
        <w:t xml:space="preserve">Чем примитивнее общество, чем больше люди похожи друг на друга, тем выше уровень принуждения и насилия, ниже ступень разделения труда и разнообразия индивидов. Чем больше в обществе разнообразия, тем выше терпимость людей друг к другу, шире базис демократии. </w:t>
      </w:r>
    </w:p>
    <w:p w:rsidR="001E7621" w:rsidRPr="001E7621" w:rsidRDefault="001E7621" w:rsidP="00CE616A">
      <w:pPr>
        <w:contextualSpacing/>
      </w:pPr>
      <w:r w:rsidRPr="001E7621">
        <w:t xml:space="preserve">    Общество — это реальность особого рода, элементарными «кирпичиками» которой выступают социальные факты — образцы поведения, оказывающие на индивида внешнее, принудительное воздействие и имеющие объективное существование. </w:t>
      </w:r>
    </w:p>
    <w:p w:rsidR="001E7621" w:rsidRPr="001E7621" w:rsidRDefault="001E7621" w:rsidP="00CE616A">
      <w:pPr>
        <w:contextualSpacing/>
      </w:pPr>
      <w:r w:rsidRPr="001E7621">
        <w:t xml:space="preserve">Гражданское общество </w:t>
      </w:r>
    </w:p>
    <w:p w:rsidR="001E7621" w:rsidRPr="001E7621" w:rsidRDefault="001E7621" w:rsidP="00CE616A">
      <w:pPr>
        <w:contextualSpacing/>
      </w:pPr>
      <w:r w:rsidRPr="001E7621">
        <w:t xml:space="preserve">На раннем этапе из коллективного единомыслия выделяется воля одной личности — вождя. Только он мог бросить вызов общественному мнению, заявив о начале новой исторической эпохи. Далее происходит формирование целого слоя людей — </w:t>
      </w:r>
      <w:proofErr w:type="spellStart"/>
      <w:r w:rsidRPr="001E7621">
        <w:t>бигменов</w:t>
      </w:r>
      <w:proofErr w:type="spellEnd"/>
      <w:r w:rsidRPr="001E7621">
        <w:t xml:space="preserve"> (племенная аристократия), располагавших значительными богатствами, политическим весом и собственными интересами. Гражданское общество закрепило историческое право народа иметь собственность и право личности выражать собственное мнение. </w:t>
      </w:r>
    </w:p>
    <w:p w:rsidR="001E7621" w:rsidRPr="001E7621" w:rsidRDefault="001E7621" w:rsidP="00CE616A">
      <w:pPr>
        <w:contextualSpacing/>
      </w:pPr>
      <w:r w:rsidRPr="001E7621">
        <w:t xml:space="preserve">Социальная солидарность </w:t>
      </w:r>
    </w:p>
    <w:p w:rsidR="001E7621" w:rsidRPr="001E7621" w:rsidRDefault="001E7621" w:rsidP="00CE616A">
      <w:pPr>
        <w:contextualSpacing/>
      </w:pPr>
      <w:r w:rsidRPr="001E7621">
        <w:t xml:space="preserve">Социальная солидарность — главная сила, цементирующая и сплачивающая общество, создающая общественное целое. Она возникает как логическое следствие общественного разделения труда, то есть социализации и распределения людей по профессиям. </w:t>
      </w:r>
    </w:p>
    <w:p w:rsidR="001E7621" w:rsidRPr="001E7621" w:rsidRDefault="001E7621" w:rsidP="00CE616A">
      <w:pPr>
        <w:contextualSpacing/>
      </w:pPr>
      <w:r w:rsidRPr="001E7621">
        <w:t xml:space="preserve">Разделение труда вносит разнообразия, и чем больше оно, тем сильнее у людей стремление к единству и обмену. Договор - юридическая форма обмена. Обмен предполагает, что 2 человека берут на себя взаимные обязательства. Договор является формой социального взаимодействия; отношения людей на основе договора регламентируются правилами и законами, на которых покоятся социальные институты общества. </w:t>
      </w:r>
    </w:p>
    <w:p w:rsidR="001E7621" w:rsidRPr="001E7621" w:rsidRDefault="001E7621" w:rsidP="00CE616A">
      <w:pPr>
        <w:contextualSpacing/>
      </w:pPr>
      <w:r w:rsidRPr="001E7621">
        <w:t xml:space="preserve">Теория строения и эволюции общества: </w:t>
      </w:r>
    </w:p>
    <w:p w:rsidR="001E7621" w:rsidRPr="001E7621" w:rsidRDefault="001E7621" w:rsidP="00CE616A">
      <w:pPr>
        <w:contextualSpacing/>
      </w:pPr>
      <w:r w:rsidRPr="001E7621">
        <w:t xml:space="preserve">1. Механическая солидарность (доиндустриальное общество), или солидарность по сходным признакам, когда все индивиды выполняют одинаковые функции и не имеют индивидуальных черт. </w:t>
      </w:r>
    </w:p>
    <w:p w:rsidR="001E7621" w:rsidRPr="001E7621" w:rsidRDefault="001E7621" w:rsidP="00CE616A">
      <w:pPr>
        <w:contextualSpacing/>
      </w:pPr>
      <w:r w:rsidRPr="001E7621">
        <w:lastRenderedPageBreak/>
        <w:t xml:space="preserve">2. Органическая солидарность (часть доиндустриального и всё индустриальное общество), когда люди все больше отличаются друг от друга и начинают </w:t>
      </w:r>
      <w:proofErr w:type="spellStart"/>
      <w:r w:rsidRPr="001E7621">
        <w:t>взаимодополнять</w:t>
      </w:r>
      <w:proofErr w:type="spellEnd"/>
      <w:r w:rsidRPr="001E7621">
        <w:t xml:space="preserve"> друг друга, по аналогии </w:t>
      </w:r>
      <w:proofErr w:type="gramStart"/>
      <w:r w:rsidRPr="001E7621">
        <w:t>со</w:t>
      </w:r>
      <w:proofErr w:type="gramEnd"/>
      <w:r w:rsidRPr="001E7621">
        <w:t xml:space="preserve"> взаимозависимостью и </w:t>
      </w:r>
      <w:proofErr w:type="spellStart"/>
      <w:r w:rsidRPr="001E7621">
        <w:t>взаимодополняемостью</w:t>
      </w:r>
      <w:proofErr w:type="spellEnd"/>
      <w:r w:rsidRPr="001E7621">
        <w:t xml:space="preserve"> частей тела в организме. </w:t>
      </w:r>
    </w:p>
    <w:p w:rsidR="001E7621" w:rsidRPr="001E7621" w:rsidRDefault="001E7621" w:rsidP="00CE616A">
      <w:pPr>
        <w:contextualSpacing/>
      </w:pPr>
      <w:r w:rsidRPr="001E7621">
        <w:t xml:space="preserve">Чем </w:t>
      </w:r>
      <w:proofErr w:type="spellStart"/>
      <w:r w:rsidRPr="001E7621">
        <w:t>органичнее</w:t>
      </w:r>
      <w:proofErr w:type="spellEnd"/>
      <w:r w:rsidRPr="001E7621">
        <w:t xml:space="preserve"> общество, тем выше его склонность к демократии, потому что последняя основана на свободе выбора, уважении к личности, защите прав человека. И, напротив, чем более механичным является общество, тем более оно склоняется к тоталитаризму. </w:t>
      </w:r>
    </w:p>
    <w:p w:rsidR="001E7621" w:rsidRPr="001E7621" w:rsidRDefault="001E7621" w:rsidP="00CE616A">
      <w:pPr>
        <w:contextualSpacing/>
      </w:pPr>
      <w:r w:rsidRPr="001E7621">
        <w:t xml:space="preserve">Демократия - вершина общественного развития и самая сложная форма социальной организации общества. Сложность происходит от того, что индивиду предоставлен гораздо более широкий выбор моделей поведения, чем в авторитарном обществе; его поведение становится многовариантным. </w:t>
      </w:r>
    </w:p>
    <w:p w:rsidR="001E7621" w:rsidRPr="001E7621" w:rsidRDefault="001E7621" w:rsidP="00CE616A">
      <w:pPr>
        <w:contextualSpacing/>
      </w:pPr>
      <w:r w:rsidRPr="001E7621">
        <w:t xml:space="preserve">Тоталитарное общество - не является многовариантным, так как не только сужает диапазон свободы действий, но применяет к нарушителям чрезмерно узкий набор санкций, многие из них смещаются в сторону репрессивных мер. Такое общество держится только на том, что все люди, не зависимо от их желаний, жёстко выполняют одни и те же нормы. </w:t>
      </w:r>
    </w:p>
    <w:p w:rsidR="001E7621" w:rsidRPr="001E7621" w:rsidRDefault="001E7621" w:rsidP="00CE616A">
      <w:pPr>
        <w:contextualSpacing/>
      </w:pPr>
    </w:p>
    <w:p w:rsidR="001E7621" w:rsidRPr="001E7621" w:rsidRDefault="001E7621" w:rsidP="00CE616A">
      <w:pPr>
        <w:pStyle w:val="1"/>
        <w:contextualSpacing/>
      </w:pPr>
      <w:bookmarkStart w:id="7" w:name="_Toc282038668"/>
      <w:r w:rsidRPr="001E7621">
        <w:t>7. “Понимающая социология” и теория социального действия Макса Вебера.</w:t>
      </w:r>
      <w:bookmarkEnd w:id="7"/>
    </w:p>
    <w:p w:rsidR="001E7621" w:rsidRPr="001E7621" w:rsidRDefault="001E7621" w:rsidP="00CE616A">
      <w:pPr>
        <w:contextualSpacing/>
      </w:pPr>
      <w:r w:rsidRPr="001E7621">
        <w:t xml:space="preserve">Неклассический тип научности социологии разработан немецким мыслителем Макс Вебером (1858-1918). Утверждается необходимость существования двух типов научного знания:  </w:t>
      </w:r>
    </w:p>
    <w:p w:rsidR="001E7621" w:rsidRPr="001E7621" w:rsidRDefault="001E7621" w:rsidP="005D0753">
      <w:pPr>
        <w:pStyle w:val="a3"/>
        <w:numPr>
          <w:ilvl w:val="0"/>
          <w:numId w:val="7"/>
        </w:numPr>
      </w:pPr>
      <w:r w:rsidRPr="001E7621">
        <w:t xml:space="preserve">наук о природе (естествознания).  </w:t>
      </w:r>
    </w:p>
    <w:p w:rsidR="001E7621" w:rsidRPr="001E7621" w:rsidRDefault="001E7621" w:rsidP="005D0753">
      <w:pPr>
        <w:pStyle w:val="a3"/>
        <w:numPr>
          <w:ilvl w:val="0"/>
          <w:numId w:val="7"/>
        </w:numPr>
      </w:pPr>
      <w:r w:rsidRPr="001E7621">
        <w:t xml:space="preserve">наук о культуре (гуманитарного знания). </w:t>
      </w:r>
    </w:p>
    <w:p w:rsidR="001E7621" w:rsidRPr="001E7621" w:rsidRDefault="001E7621" w:rsidP="00CE616A">
      <w:pPr>
        <w:contextualSpacing/>
      </w:pPr>
      <w:r w:rsidRPr="001E7621">
        <w:t xml:space="preserve">Социология же — пограничная наука, которая должна заимствовать у них лучшее. У естественных наук — приверженность к точным фактам и причинно-следственное объяснение действительности, у гуманитарных наук — метод понимания и отнесения к ценностям. Поэтому социологию Вебера называют понимающей. </w:t>
      </w:r>
    </w:p>
    <w:p w:rsidR="001E7621" w:rsidRPr="001E7621" w:rsidRDefault="001E7621" w:rsidP="00CE616A">
      <w:pPr>
        <w:contextualSpacing/>
      </w:pPr>
      <w:r w:rsidRPr="001E7621">
        <w:t xml:space="preserve">В качестве предмета социологии Вебер рассматривал не понятия «народ», «общество» и т.д., а только индивид, поскольку именно он обладает сознанием, мотивацией своих действий и рациональным поведением. Все социальные факты объясняются социальными типами. Вебер предложил типологию социальных действий, типов государства и рациональности. </w:t>
      </w:r>
    </w:p>
    <w:p w:rsidR="001E7621" w:rsidRPr="001E7621" w:rsidRDefault="001E7621" w:rsidP="00CE616A">
      <w:pPr>
        <w:contextualSpacing/>
      </w:pPr>
      <w:r w:rsidRPr="001E7621">
        <w:t xml:space="preserve">Типы социального действия: </w:t>
      </w:r>
    </w:p>
    <w:p w:rsidR="001E7621" w:rsidRPr="001E7621" w:rsidRDefault="001E7621" w:rsidP="005D0753">
      <w:pPr>
        <w:pStyle w:val="a3"/>
        <w:numPr>
          <w:ilvl w:val="0"/>
          <w:numId w:val="6"/>
        </w:numPr>
      </w:pPr>
      <w:proofErr w:type="spellStart"/>
      <w:r w:rsidRPr="001E7621">
        <w:t>целерациональное</w:t>
      </w:r>
      <w:proofErr w:type="spellEnd"/>
      <w:r w:rsidRPr="001E7621">
        <w:t xml:space="preserve"> — когда предметы или люди трактуются как средства для достижения собственных рациональных целей; </w:t>
      </w:r>
    </w:p>
    <w:p w:rsidR="001E7621" w:rsidRPr="001E7621" w:rsidRDefault="001E7621" w:rsidP="005D0753">
      <w:pPr>
        <w:pStyle w:val="a3"/>
        <w:numPr>
          <w:ilvl w:val="0"/>
          <w:numId w:val="6"/>
        </w:numPr>
      </w:pPr>
      <w:proofErr w:type="spellStart"/>
      <w:r w:rsidRPr="001E7621">
        <w:t>ценностнорациональное</w:t>
      </w:r>
      <w:proofErr w:type="spellEnd"/>
      <w:r w:rsidRPr="001E7621">
        <w:t xml:space="preserve"> — определяется осознанной верой в ценность определённого действия независимо от его успеха; </w:t>
      </w:r>
    </w:p>
    <w:p w:rsidR="001E7621" w:rsidRPr="001E7621" w:rsidRDefault="001E7621" w:rsidP="005D0753">
      <w:pPr>
        <w:pStyle w:val="a3"/>
        <w:numPr>
          <w:ilvl w:val="0"/>
          <w:numId w:val="6"/>
        </w:numPr>
      </w:pPr>
      <w:proofErr w:type="gramStart"/>
      <w:r w:rsidRPr="001E7621">
        <w:t>аффективное</w:t>
      </w:r>
      <w:proofErr w:type="gramEnd"/>
      <w:r w:rsidRPr="001E7621">
        <w:t xml:space="preserve"> — определяется эмоциями; </w:t>
      </w:r>
    </w:p>
    <w:p w:rsidR="001E7621" w:rsidRPr="001E7621" w:rsidRDefault="001E7621" w:rsidP="005D0753">
      <w:pPr>
        <w:pStyle w:val="a3"/>
        <w:numPr>
          <w:ilvl w:val="0"/>
          <w:numId w:val="6"/>
        </w:numPr>
      </w:pPr>
      <w:proofErr w:type="gramStart"/>
      <w:r w:rsidRPr="001E7621">
        <w:t>традиционное</w:t>
      </w:r>
      <w:proofErr w:type="gramEnd"/>
      <w:r w:rsidRPr="001E7621">
        <w:t xml:space="preserve"> — определяется традицией или привычкой </w:t>
      </w:r>
    </w:p>
    <w:p w:rsidR="001E7621" w:rsidRPr="001E7621" w:rsidRDefault="001E7621" w:rsidP="00CE616A">
      <w:pPr>
        <w:contextualSpacing/>
      </w:pPr>
      <w:r w:rsidRPr="001E7621">
        <w:t xml:space="preserve">Вебер рассматривал социальную структуру общества как многомерную систему, в которой наряду с классами и порождающими их отношениями собственности важное место принадлежит статусу и власти. Государство по Веберу бывает нескольких видов: </w:t>
      </w:r>
    </w:p>
    <w:p w:rsidR="001E7621" w:rsidRPr="001E7621" w:rsidRDefault="001E7621" w:rsidP="005D0753">
      <w:pPr>
        <w:pStyle w:val="a3"/>
        <w:numPr>
          <w:ilvl w:val="0"/>
          <w:numId w:val="5"/>
        </w:numPr>
      </w:pPr>
      <w:proofErr w:type="gramStart"/>
      <w:r w:rsidRPr="001E7621">
        <w:t>Легальный</w:t>
      </w:r>
      <w:proofErr w:type="gramEnd"/>
      <w:r w:rsidRPr="001E7621">
        <w:t xml:space="preserve">, в которых господство обусловлено интересами, т.е. рациональными соображениями повинующихся. Господство государства Вебер определял как «шанс </w:t>
      </w:r>
      <w:r w:rsidRPr="001E7621">
        <w:lastRenderedPageBreak/>
        <w:t xml:space="preserve">встретить повиновение определенному приказу». Бюрократия является чистым типом легального государства. Этот тип государства представлен в Англии, Франции, США. </w:t>
      </w:r>
    </w:p>
    <w:p w:rsidR="001E7621" w:rsidRPr="001E7621" w:rsidRDefault="001E7621" w:rsidP="005D0753">
      <w:pPr>
        <w:pStyle w:val="a3"/>
        <w:numPr>
          <w:ilvl w:val="0"/>
          <w:numId w:val="5"/>
        </w:numPr>
      </w:pPr>
      <w:r w:rsidRPr="001E7621">
        <w:t xml:space="preserve">Традиционный, он обуславливается просто нравами, привычками к определенному поведению. Этот тип господства схож с семьей, он патриархален, тут есть господин, лично зависящие от него слуги и аппарат управления. Традиционные господство в свою очередь подразделяется на две форме: чисто патриархальную и сословную структуру управления. Первая форма проявилась, </w:t>
      </w:r>
      <w:proofErr w:type="gramStart"/>
      <w:r w:rsidRPr="001E7621">
        <w:t>например</w:t>
      </w:r>
      <w:proofErr w:type="gramEnd"/>
      <w:r w:rsidRPr="001E7621">
        <w:t xml:space="preserve"> в Византии, вторая — в феодальных государствах Западной Европы. </w:t>
      </w:r>
    </w:p>
    <w:p w:rsidR="001E7621" w:rsidRPr="001E7621" w:rsidRDefault="001E7621" w:rsidP="005D0753">
      <w:pPr>
        <w:pStyle w:val="a3"/>
        <w:numPr>
          <w:ilvl w:val="0"/>
          <w:numId w:val="5"/>
        </w:numPr>
      </w:pPr>
      <w:r w:rsidRPr="001E7621">
        <w:t xml:space="preserve">Харизматическое господство. Харизматические качества — это особые способности, не столько приобретенные, сколько дарованные свыше, которые выделяют лидера из среды современников. Ими обладали, по Веберу, Будда, Иисус, Магомет, Цезарь, Наполеон и другие великие субъекты. Здесь особенно велика роль авторитарности, по сути, отрицается традиция, право, рациональность, велика роль случайности. </w:t>
      </w:r>
    </w:p>
    <w:p w:rsidR="001E7621" w:rsidRPr="001E7621" w:rsidRDefault="001E7621" w:rsidP="00CE616A">
      <w:pPr>
        <w:contextualSpacing/>
      </w:pPr>
    </w:p>
    <w:p w:rsidR="001E7621" w:rsidRPr="001E7621" w:rsidRDefault="001E7621" w:rsidP="00CE616A">
      <w:pPr>
        <w:pStyle w:val="1"/>
        <w:contextualSpacing/>
      </w:pPr>
      <w:bookmarkStart w:id="8" w:name="_Toc282038669"/>
      <w:r w:rsidRPr="001E7621">
        <w:t>8. Хозяйственная этика мировых религий и проблема становления капитализма.</w:t>
      </w:r>
      <w:bookmarkEnd w:id="8"/>
    </w:p>
    <w:p w:rsidR="001E7621" w:rsidRPr="001E7621" w:rsidRDefault="001E7621" w:rsidP="00CE616A">
      <w:pPr>
        <w:contextualSpacing/>
      </w:pPr>
      <w:r w:rsidRPr="001E7621">
        <w:t xml:space="preserve">Концепция Вебера роли религии в развитии общества. </w:t>
      </w:r>
    </w:p>
    <w:p w:rsidR="001E7621" w:rsidRPr="001E7621" w:rsidRDefault="001E7621" w:rsidP="00CE616A">
      <w:pPr>
        <w:contextualSpacing/>
      </w:pPr>
      <w:r w:rsidRPr="001E7621">
        <w:t xml:space="preserve">В социальных действиях люди следуют тем или иным общественным образцам поведения ("идеальным типам"). Если поведение ориентировано на определенный смысл, то это значит, что эти "смыслы" регулируют социальные действия людей, определяют то, что Вебер называл "рационализацией" различных видов деятельности. Если это так, </w:t>
      </w:r>
      <w:proofErr w:type="gramStart"/>
      <w:r w:rsidRPr="001E7621">
        <w:t>значит</w:t>
      </w:r>
      <w:proofErr w:type="gramEnd"/>
      <w:r w:rsidRPr="001E7621">
        <w:t xml:space="preserve"> решающие факторы социальной деятельности и развития общества коренятся в ценностях, нормах, в культуре, в религии. </w:t>
      </w:r>
    </w:p>
    <w:p w:rsidR="001E7621" w:rsidRPr="001E7621" w:rsidRDefault="001E7621" w:rsidP="00CE616A">
      <w:pPr>
        <w:contextualSpacing/>
      </w:pPr>
      <w:r w:rsidRPr="001E7621">
        <w:t xml:space="preserve">С тем, чтобы выяснить воздействие религии на историческое развитие, Вебер обратился к изучению "мировых религий". Вебер изучал христианство, буддизм, ислам, иудаизм, даосизм и индуизм, выявляя связь этих религий с социокультурными процессами в соответствующих обществах. </w:t>
      </w:r>
    </w:p>
    <w:p w:rsidR="001E7621" w:rsidRPr="001E7621" w:rsidRDefault="001E7621" w:rsidP="00CE616A">
      <w:pPr>
        <w:contextualSpacing/>
      </w:pPr>
      <w:r w:rsidRPr="001E7621">
        <w:t xml:space="preserve">Способы отношения к миру </w:t>
      </w:r>
    </w:p>
    <w:p w:rsidR="001E7621" w:rsidRPr="001E7621" w:rsidRDefault="001E7621" w:rsidP="00CE616A">
      <w:pPr>
        <w:contextualSpacing/>
      </w:pPr>
      <w:r w:rsidRPr="001E7621">
        <w:t xml:space="preserve">Религии приспособления к миру: конфуцианство, даосизм; </w:t>
      </w:r>
    </w:p>
    <w:p w:rsidR="001E7621" w:rsidRPr="001E7621" w:rsidRDefault="001E7621" w:rsidP="00CE616A">
      <w:pPr>
        <w:contextualSpacing/>
      </w:pPr>
      <w:r w:rsidRPr="001E7621">
        <w:t xml:space="preserve">Религии бегства от мира: индуизм, буддизм; </w:t>
      </w:r>
    </w:p>
    <w:p w:rsidR="001E7621" w:rsidRPr="001E7621" w:rsidRDefault="001E7621" w:rsidP="00CE616A">
      <w:pPr>
        <w:contextualSpacing/>
      </w:pPr>
      <w:r w:rsidRPr="001E7621">
        <w:t xml:space="preserve">Религии овладения миром: иудаизм, христианство: </w:t>
      </w:r>
    </w:p>
    <w:p w:rsidR="001E7621" w:rsidRPr="001E7621" w:rsidRDefault="001E7621" w:rsidP="005D0753">
      <w:pPr>
        <w:pStyle w:val="a3"/>
        <w:numPr>
          <w:ilvl w:val="0"/>
          <w:numId w:val="4"/>
        </w:numPr>
      </w:pPr>
      <w:r w:rsidRPr="001E7621">
        <w:t xml:space="preserve">§ православие, </w:t>
      </w:r>
    </w:p>
    <w:p w:rsidR="001E7621" w:rsidRPr="001E7621" w:rsidRDefault="001E7621" w:rsidP="005D0753">
      <w:pPr>
        <w:pStyle w:val="a3"/>
        <w:numPr>
          <w:ilvl w:val="0"/>
          <w:numId w:val="4"/>
        </w:numPr>
      </w:pPr>
      <w:r w:rsidRPr="001E7621">
        <w:t xml:space="preserve">§ католицизм (воплощает традиционный для западного общества тип рационализации), </w:t>
      </w:r>
    </w:p>
    <w:p w:rsidR="001E7621" w:rsidRPr="001E7621" w:rsidRDefault="001E7621" w:rsidP="005D0753">
      <w:pPr>
        <w:pStyle w:val="a3"/>
        <w:numPr>
          <w:ilvl w:val="0"/>
          <w:numId w:val="4"/>
        </w:numPr>
      </w:pPr>
      <w:r w:rsidRPr="001E7621">
        <w:t xml:space="preserve">§ протестантизм (превращение религиозной картины мира в </w:t>
      </w:r>
      <w:proofErr w:type="gramStart"/>
      <w:r w:rsidRPr="001E7621">
        <w:t>нерелигиозную</w:t>
      </w:r>
      <w:proofErr w:type="gramEnd"/>
      <w:r w:rsidRPr="001E7621">
        <w:t xml:space="preserve">, светскую), </w:t>
      </w:r>
    </w:p>
    <w:p w:rsidR="001E7621" w:rsidRPr="001E7621" w:rsidRDefault="001E7621" w:rsidP="005D0753">
      <w:pPr>
        <w:pStyle w:val="a3"/>
        <w:numPr>
          <w:ilvl w:val="1"/>
          <w:numId w:val="4"/>
        </w:numPr>
      </w:pPr>
      <w:r w:rsidRPr="001E7621">
        <w:t xml:space="preserve">лютеранство, </w:t>
      </w:r>
    </w:p>
    <w:p w:rsidR="001E7621" w:rsidRPr="001E7621" w:rsidRDefault="001E7621" w:rsidP="005D0753">
      <w:pPr>
        <w:pStyle w:val="a3"/>
        <w:numPr>
          <w:ilvl w:val="1"/>
          <w:numId w:val="4"/>
        </w:numPr>
      </w:pPr>
      <w:r w:rsidRPr="001E7621">
        <w:t xml:space="preserve">кальвинизм. </w:t>
      </w:r>
    </w:p>
    <w:p w:rsidR="001E7621" w:rsidRPr="001E7621" w:rsidRDefault="001E7621" w:rsidP="00CE616A">
      <w:pPr>
        <w:contextualSpacing/>
      </w:pPr>
      <w:r w:rsidRPr="001E7621">
        <w:t xml:space="preserve">Путь рационализации. </w:t>
      </w:r>
    </w:p>
    <w:p w:rsidR="001E7621" w:rsidRPr="001E7621" w:rsidRDefault="001E7621" w:rsidP="00CE616A">
      <w:pPr>
        <w:contextualSpacing/>
      </w:pPr>
      <w:r w:rsidRPr="001E7621">
        <w:t xml:space="preserve">Первым историческим актом рационализации был переход от магического воззрения (которому еще не было свойственно сколько-нибудь отчетливое разделение на посюстороннее и потустороннее, разделение между людьми и сверхъестественными божественными существами, т.е. раздвоение мира — на мир реальный и мир идеальный) к религии. Произошло удвоение мира, он раскололся на мир земной и мир небесный. Этот шаг стал решающим фактором, движущей силой последующей дифференциации различных типов религиозно-этического отношения к миру. Тем самым происходит религиозное обесценение мира — святое уходит из него, предоставляя </w:t>
      </w:r>
      <w:r w:rsidRPr="001E7621">
        <w:lastRenderedPageBreak/>
        <w:t xml:space="preserve">посюсторонний мир в распоряжение человека. В </w:t>
      </w:r>
      <w:proofErr w:type="spellStart"/>
      <w:r w:rsidRPr="001E7621">
        <w:t>иудеохристианской</w:t>
      </w:r>
      <w:proofErr w:type="spellEnd"/>
      <w:r w:rsidRPr="001E7621">
        <w:t xml:space="preserve"> традиции Бог — это действующий Бог, Бог-творец. Человек соответственно этому рассматривается как орудие божественного действия, божественного промысла, и отсюда — установка на активное действие, этическая установка, побуждающая к действию в мире, а не бегству от него. </w:t>
      </w:r>
    </w:p>
    <w:p w:rsidR="001E7621" w:rsidRPr="001E7621" w:rsidRDefault="001E7621" w:rsidP="00CE616A">
      <w:pPr>
        <w:contextualSpacing/>
      </w:pPr>
      <w:r w:rsidRPr="001E7621">
        <w:t xml:space="preserve">Но эта традиция, этот тип религии — не вся религия. От этого типа существенно отличаются восточные религии, в которых божественное слито с миром и человек понимается не как орудие, а как сосуд, вместилище божественного начала; отсюда мистически-созерцательная установка на уклонение от мирских забот и деятельности, побуждение к пассивности. </w:t>
      </w:r>
    </w:p>
    <w:p w:rsidR="001E7621" w:rsidRPr="001E7621" w:rsidRDefault="001E7621" w:rsidP="00CE616A">
      <w:pPr>
        <w:contextualSpacing/>
      </w:pPr>
      <w:r w:rsidRPr="001E7621">
        <w:t xml:space="preserve">Таким образом, изучение вклада протестантизма в капиталистическое развитие Запада для Вебера — только часть анализа влияния разных религий на экономическое развитие и социальную жизнь в целом в разных культурах. Анализируя восточные религии, Вебер приходит к выводу, что они послужили тем барьером, который помешал индустриальному развитию западного типа в таких странах как Китай и Индия, базировавшихся на иных ценностях по сравнению с теми, которые стали господствующими в Европе. </w:t>
      </w:r>
    </w:p>
    <w:p w:rsidR="001E7621" w:rsidRPr="001E7621" w:rsidRDefault="001E7621" w:rsidP="00CE616A">
      <w:pPr>
        <w:contextualSpacing/>
      </w:pPr>
    </w:p>
    <w:p w:rsidR="001E7621" w:rsidRPr="001E7621" w:rsidRDefault="001E7621" w:rsidP="00CE616A">
      <w:pPr>
        <w:pStyle w:val="1"/>
        <w:contextualSpacing/>
      </w:pPr>
      <w:bookmarkStart w:id="9" w:name="_Toc282038670"/>
      <w:r w:rsidRPr="001E7621">
        <w:t xml:space="preserve">9. </w:t>
      </w:r>
      <w:proofErr w:type="spellStart"/>
      <w:r w:rsidRPr="001E7621">
        <w:t>Вильфредо</w:t>
      </w:r>
      <w:proofErr w:type="spellEnd"/>
      <w:r w:rsidRPr="001E7621">
        <w:t xml:space="preserve"> Парето. Теория социального действия и круговорота элит.</w:t>
      </w:r>
      <w:bookmarkEnd w:id="9"/>
    </w:p>
    <w:p w:rsidR="001E7621" w:rsidRPr="001E7621" w:rsidRDefault="001E7621" w:rsidP="00CE616A">
      <w:pPr>
        <w:contextualSpacing/>
      </w:pPr>
      <w:r w:rsidRPr="001E7621">
        <w:t xml:space="preserve">Парето (1848-1923) представляет теорию того, что основной движущей силой являются иррациональные мотивы. Парето предлагает разделение обоснования человеческих поступков на два типа: </w:t>
      </w:r>
    </w:p>
    <w:p w:rsidR="001E7621" w:rsidRPr="001E7621" w:rsidRDefault="001E7621" w:rsidP="00CE616A">
      <w:pPr>
        <w:contextualSpacing/>
      </w:pPr>
      <w:r w:rsidRPr="001E7621">
        <w:t xml:space="preserve">1. </w:t>
      </w:r>
      <w:proofErr w:type="gramStart"/>
      <w:r w:rsidRPr="001E7621">
        <w:t>Рациональные</w:t>
      </w:r>
      <w:proofErr w:type="gramEnd"/>
      <w:r w:rsidRPr="001E7621">
        <w:t xml:space="preserve">, имеющие под собой объяснимую необходимость. </w:t>
      </w:r>
    </w:p>
    <w:p w:rsidR="001E7621" w:rsidRPr="001E7621" w:rsidRDefault="001E7621" w:rsidP="00CE616A">
      <w:pPr>
        <w:contextualSpacing/>
      </w:pPr>
      <w:r w:rsidRPr="001E7621">
        <w:t xml:space="preserve">2. </w:t>
      </w:r>
      <w:proofErr w:type="gramStart"/>
      <w:r w:rsidRPr="001E7621">
        <w:t>Иррациональные</w:t>
      </w:r>
      <w:proofErr w:type="gramEnd"/>
      <w:r w:rsidRPr="001E7621">
        <w:t xml:space="preserve">, мотивация может быть личной/бессознательной. При этом человек пытается объяснить свои действия задним числом так, чтобы это выглядело правдоподобно, хотя его мотивация может быть совсем иной. </w:t>
      </w:r>
    </w:p>
    <w:p w:rsidR="001E7621" w:rsidRPr="001E7621" w:rsidRDefault="001E7621" w:rsidP="00CE616A">
      <w:pPr>
        <w:contextualSpacing/>
      </w:pPr>
      <w:r w:rsidRPr="001E7621">
        <w:t>Делил общество на два типа: на элит</w:t>
      </w:r>
      <w:proofErr w:type="gramStart"/>
      <w:r w:rsidRPr="001E7621">
        <w:t>у(</w:t>
      </w:r>
      <w:proofErr w:type="gramEnd"/>
      <w:r w:rsidRPr="001E7621">
        <w:t xml:space="preserve">высший слой) и не элиту(низший слой). Не элита приспосабливается к элите. В элиту входят наиболее выдающиеся и одарённые представители общества из всех областей. Наиболее одаренные представители низших слоев поднимаются вверх, становясь элитой, и наоборот. Таким </w:t>
      </w:r>
      <w:proofErr w:type="gramStart"/>
      <w:r w:rsidRPr="001E7621">
        <w:t>образом</w:t>
      </w:r>
      <w:proofErr w:type="gramEnd"/>
      <w:r w:rsidRPr="001E7621">
        <w:t xml:space="preserve"> воспроизводится циркуляция, круговорот элит. </w:t>
      </w:r>
    </w:p>
    <w:p w:rsidR="001E7621" w:rsidRPr="001E7621" w:rsidRDefault="001E7621" w:rsidP="00CE616A">
      <w:pPr>
        <w:contextualSpacing/>
      </w:pPr>
      <w:r w:rsidRPr="001E7621">
        <w:t xml:space="preserve">Элита представлена 2-мя группами. Правящая элита или правящий класс – непосредственно участвует в управлении обществом. </w:t>
      </w:r>
      <w:proofErr w:type="spellStart"/>
      <w:r w:rsidRPr="001E7621">
        <w:t>Неуправляющая</w:t>
      </w:r>
      <w:proofErr w:type="spellEnd"/>
      <w:r w:rsidRPr="001E7621">
        <w:t xml:space="preserve"> элита представлена выдающимися деятелями науки и искусства. Элиту характеризуют 2 </w:t>
      </w:r>
      <w:proofErr w:type="gramStart"/>
      <w:r w:rsidRPr="001E7621">
        <w:t>основных</w:t>
      </w:r>
      <w:proofErr w:type="gramEnd"/>
      <w:r w:rsidRPr="001E7621">
        <w:t xml:space="preserve"> качества: умение убеждать, манипулируя эмоциями населения; и умение применять силу там, где необходимо. Неспособные к применению силы и насилия правящие классы загнивают и уступают место другим, более решительным, напористым и агрессивным. Чем </w:t>
      </w:r>
      <w:proofErr w:type="gramStart"/>
      <w:r w:rsidRPr="001E7621">
        <w:t>более правящий</w:t>
      </w:r>
      <w:proofErr w:type="gramEnd"/>
      <w:r w:rsidRPr="001E7621">
        <w:t xml:space="preserve"> класс открыт притоку новых, здоровых сил, тем длительнее он сохраняет свое господство. Чем более замкнут, тем более </w:t>
      </w:r>
      <w:proofErr w:type="gramStart"/>
      <w:r w:rsidRPr="001E7621">
        <w:t>склонен</w:t>
      </w:r>
      <w:proofErr w:type="gramEnd"/>
      <w:r w:rsidRPr="001E7621">
        <w:t xml:space="preserve"> к упадку. Циклы подъема и упадка элит – неизбежны и необходимы. Смена элит – основной управленческий закон общества. </w:t>
      </w:r>
    </w:p>
    <w:p w:rsidR="001E7621" w:rsidRPr="001E7621" w:rsidRDefault="001E7621" w:rsidP="00CE616A">
      <w:pPr>
        <w:contextualSpacing/>
      </w:pPr>
      <w:r w:rsidRPr="001E7621">
        <w:t>Вкратце: "</w:t>
      </w:r>
      <w:proofErr w:type="spellStart"/>
      <w:r w:rsidRPr="001E7621">
        <w:t>остатки"</w:t>
      </w:r>
      <w:proofErr w:type="gramStart"/>
      <w:r w:rsidRPr="001E7621">
        <w:t>~н</w:t>
      </w:r>
      <w:proofErr w:type="gramEnd"/>
      <w:r w:rsidRPr="001E7621">
        <w:t>емотивированные</w:t>
      </w:r>
      <w:proofErr w:type="spellEnd"/>
      <w:r w:rsidRPr="001E7621">
        <w:t xml:space="preserve"> убеждения, "</w:t>
      </w:r>
      <w:proofErr w:type="spellStart"/>
      <w:r w:rsidRPr="001E7621">
        <w:t>комбинации"~манипуляция</w:t>
      </w:r>
      <w:proofErr w:type="spellEnd"/>
      <w:r w:rsidRPr="001E7621">
        <w:t xml:space="preserve"> людьми, "постоянство </w:t>
      </w:r>
      <w:proofErr w:type="spellStart"/>
      <w:r w:rsidRPr="001E7621">
        <w:t>агрегатов"~консерватизм</w:t>
      </w:r>
      <w:proofErr w:type="spellEnd"/>
      <w:r w:rsidRPr="001E7621">
        <w:t xml:space="preserve"> </w:t>
      </w:r>
    </w:p>
    <w:p w:rsidR="001E7621" w:rsidRPr="001E7621" w:rsidRDefault="001E7621" w:rsidP="00CE616A">
      <w:pPr>
        <w:contextualSpacing/>
      </w:pPr>
      <w:r w:rsidRPr="001E7621">
        <w:t xml:space="preserve">Правителей, у которых преобладают «остатки» «комбинаций», Парето называет «лисицами». Они хитроумны, коварны, вероломны. Те же, у которых преобладают «остатки» «постоянства агрегатов» - демонстрируют силу, непримиримость, упорство и насилие. Парето называет их «львами». </w:t>
      </w:r>
      <w:proofErr w:type="gramStart"/>
      <w:r w:rsidRPr="001E7621">
        <w:t>В области хозяйственной и финансовой деятельности «лисицам» и «львам» соответствуют типы «спекулянтов» и «рантье».</w:t>
      </w:r>
      <w:proofErr w:type="gramEnd"/>
      <w:r w:rsidRPr="001E7621">
        <w:t xml:space="preserve"> «Спекулянт» – образ бизнесмена, предпринимателя, стремящегося к </w:t>
      </w:r>
      <w:r w:rsidRPr="001E7621">
        <w:lastRenderedPageBreak/>
        <w:t xml:space="preserve">наживе и достижению успеха любой ценой. «Рантье» </w:t>
      </w:r>
      <w:proofErr w:type="gramStart"/>
      <w:r w:rsidRPr="001E7621">
        <w:t>–р</w:t>
      </w:r>
      <w:proofErr w:type="gramEnd"/>
      <w:r w:rsidRPr="001E7621">
        <w:t xml:space="preserve">обкий вкладчик, живущий на фиксированный доход и опасающийся экспериментировать. </w:t>
      </w:r>
    </w:p>
    <w:p w:rsidR="001E7621" w:rsidRPr="001A114A" w:rsidRDefault="001E7621" w:rsidP="00CE616A">
      <w:pPr>
        <w:contextualSpacing/>
      </w:pPr>
      <w:r w:rsidRPr="001E7621">
        <w:t xml:space="preserve">Преобладание в обществе «рантье» – показатель его стабильности, а затем и загнивания. </w:t>
      </w:r>
      <w:r w:rsidRPr="001A114A">
        <w:t xml:space="preserve">«Спекулянты» - форсируют развитие в социальной и экономической жизни. </w:t>
      </w:r>
    </w:p>
    <w:p w:rsidR="001E7621" w:rsidRPr="001E7621" w:rsidRDefault="001E7621" w:rsidP="00CE616A">
      <w:pPr>
        <w:contextualSpacing/>
      </w:pPr>
      <w:r w:rsidRPr="001E7621">
        <w:t xml:space="preserve">Парето представил предельно циничный образ истории, состоящий из вереницы афер и преступлений претендентов на власть. Он доказывал, что гуманизм и либерализм в этих условиях – лишь идеологически воспроизводимые предрассудки, маскирующие действия рвущихся к безраздельной власти политиков. </w:t>
      </w:r>
    </w:p>
    <w:p w:rsidR="001E7621" w:rsidRPr="001E7621" w:rsidRDefault="001E7621" w:rsidP="00CE616A">
      <w:pPr>
        <w:contextualSpacing/>
      </w:pPr>
    </w:p>
    <w:p w:rsidR="001E7621" w:rsidRPr="001E7621" w:rsidRDefault="001E7621" w:rsidP="00CE616A">
      <w:pPr>
        <w:pStyle w:val="1"/>
        <w:contextualSpacing/>
      </w:pPr>
      <w:bookmarkStart w:id="10" w:name="_Toc282038671"/>
      <w:r w:rsidRPr="001E7621">
        <w:t>10. Питирим Сорокин. Теория социальной стратификации и социальной мобильности.</w:t>
      </w:r>
      <w:bookmarkEnd w:id="10"/>
    </w:p>
    <w:p w:rsidR="001E7621" w:rsidRPr="001A114A" w:rsidRDefault="001E7621" w:rsidP="00CE616A">
      <w:pPr>
        <w:contextualSpacing/>
      </w:pPr>
      <w:r w:rsidRPr="001E7621">
        <w:t>Социальные группы делятся им на организованные и неорганизованные, причем особое внимание уделяется анализу иерархической структуры организованной социальной группы. Внутри групп существуют страты (слои), выделяемые по экономическому, политическому и профессиональному признакам. Сорокин утверждал, что общество без расслоения и неравенства – миф. Меняться могут формы и пропорции расслоения, но суть его постоянна. Стратификация существует и в недемократическом обществе, и в обществе “процветающей демократии”. Наряду со стратификацией Сорокин признает наличие в обществе и социальной мобильности двух типов – вертикальной и горизонтальной. Социальная мобильность означает переход из одной социальной позиции в другую, своеобразный “лифт” для перемещения как внутри социальной группы, так и между группами. Социальная стратификация и мобильность в обществе предопределены тем, что люди не равны по своим физическим силам, умственным способностям, наклонностям, вкусам и т.д., а кроме того, самим фактом их совместной деятельности. Совместная деятельность с необходимостью требует организации, а организация немыслима без руководителей и подчиненных. Общество должно стремиться к такому состоянию, при котором человек может развивать свои способности, и помочь обществу в этом могут наука и чутье масс, а не революции. В работе “Социология революции” (1925) Сорокин называет революцию великой трагедией. Революция сопровождается насилием и жестокостью, сокращением свободы, а не ее приращением. Она деформирует социальную структуру общества, ухудшает экономическое и культурное положение рабочего класса. Единственным способом улучшения и реконструкции социальной жизни могут быть только реформы, проводимые правовыми и конституционными средствами. Каждой реформе должно предшествовать научное исследование конкретных социальных условий, и каждая реформа должна предварительно “тестироваться” в малом социальном масштабе.</w:t>
      </w:r>
    </w:p>
    <w:p w:rsidR="001E7621" w:rsidRPr="001A114A" w:rsidRDefault="001E7621" w:rsidP="00CE616A">
      <w:pPr>
        <w:contextualSpacing/>
      </w:pPr>
    </w:p>
    <w:p w:rsidR="001E7621" w:rsidRPr="001E7621" w:rsidRDefault="001E7621" w:rsidP="00CE616A">
      <w:pPr>
        <w:pStyle w:val="1"/>
        <w:contextualSpacing/>
      </w:pPr>
      <w:bookmarkStart w:id="11" w:name="_Toc282038672"/>
      <w:r w:rsidRPr="001E7621">
        <w:t>11. П. Сорокин о типологии и динамике культуры.</w:t>
      </w:r>
      <w:bookmarkEnd w:id="11"/>
    </w:p>
    <w:p w:rsidR="001E7621" w:rsidRPr="001E7621" w:rsidRDefault="001E7621" w:rsidP="00CE616A">
      <w:pPr>
        <w:contextualSpacing/>
      </w:pPr>
      <w:r w:rsidRPr="001E7621">
        <w:t xml:space="preserve">Проблема типологии культуры занимает значительное место в современной социологии. Изучая типы </w:t>
      </w:r>
      <w:proofErr w:type="gramStart"/>
      <w:r w:rsidRPr="001E7621">
        <w:t>культур</w:t>
      </w:r>
      <w:proofErr w:type="gramEnd"/>
      <w:r w:rsidRPr="001E7621">
        <w:t xml:space="preserve"> авторы называли её - </w:t>
      </w:r>
      <w:proofErr w:type="spellStart"/>
      <w:r w:rsidRPr="001E7621">
        <w:t>Н.Данилевский</w:t>
      </w:r>
      <w:proofErr w:type="spellEnd"/>
      <w:r w:rsidRPr="001E7621">
        <w:t xml:space="preserve"> "культурно-историческими типами", </w:t>
      </w:r>
      <w:proofErr w:type="spellStart"/>
      <w:r w:rsidRPr="001E7621">
        <w:t>О.Шпенглер</w:t>
      </w:r>
      <w:proofErr w:type="spellEnd"/>
      <w:r w:rsidRPr="001E7621">
        <w:t xml:space="preserve"> - "высокими культурами", </w:t>
      </w:r>
      <w:proofErr w:type="spellStart"/>
      <w:r w:rsidRPr="001E7621">
        <w:t>А.Тойнби</w:t>
      </w:r>
      <w:proofErr w:type="spellEnd"/>
      <w:r w:rsidRPr="001E7621">
        <w:t xml:space="preserve"> "цивилизациями", </w:t>
      </w:r>
      <w:proofErr w:type="spellStart"/>
      <w:r w:rsidRPr="001E7621">
        <w:t>П.Сорокин</w:t>
      </w:r>
      <w:proofErr w:type="spellEnd"/>
      <w:r w:rsidRPr="001E7621">
        <w:t xml:space="preserve"> - "социокультурными суперсистемами", </w:t>
      </w:r>
      <w:proofErr w:type="spellStart"/>
      <w:r w:rsidRPr="001E7621">
        <w:t>Н.Бердяев</w:t>
      </w:r>
      <w:proofErr w:type="spellEnd"/>
      <w:r w:rsidRPr="001E7621">
        <w:t xml:space="preserve"> "великими культурами", Ф. </w:t>
      </w:r>
      <w:proofErr w:type="spellStart"/>
      <w:r w:rsidRPr="001E7621">
        <w:t>Нортроп</w:t>
      </w:r>
      <w:proofErr w:type="spellEnd"/>
      <w:r w:rsidRPr="001E7621">
        <w:t xml:space="preserve"> - "культурными системами" или "мировыми культурами" и т.п. Понятие культуры в широком смысле можно определить как способ организации и развития человеческой жизнедеятельности и результат его использования. В более </w:t>
      </w:r>
      <w:r w:rsidRPr="001E7621">
        <w:lastRenderedPageBreak/>
        <w:t xml:space="preserve">узком смысле, культура представляет собой совокупность духовных и материальных ценностей данного общества в данный отрезок времени. </w:t>
      </w:r>
    </w:p>
    <w:p w:rsidR="001E7621" w:rsidRPr="001E7621" w:rsidRDefault="001E7621" w:rsidP="00CE616A">
      <w:pPr>
        <w:contextualSpacing/>
      </w:pPr>
      <w:r w:rsidRPr="001E7621">
        <w:t xml:space="preserve">Типология культуры П. Сорокина </w:t>
      </w:r>
    </w:p>
    <w:p w:rsidR="001E7621" w:rsidRPr="001E7621" w:rsidRDefault="001E7621" w:rsidP="00CE616A">
      <w:pPr>
        <w:contextualSpacing/>
      </w:pPr>
      <w:r w:rsidRPr="001E7621">
        <w:t xml:space="preserve">Центральное положение в его теории отводится проблемам социальной целостности и социальной системы. Сорокин рассматривает историческую действительность как сложную иерархию культурных и социальных систем и подсистем. История - последовательная смена социокультурных суперсистем, объединенных периодически меняющимся единством ценностей, норм и значений. Под воздействием "двойственной" природы человечества: существа мыслящего и существа чувствующего формируется каждая культурная суперсистема. </w:t>
      </w:r>
    </w:p>
    <w:p w:rsidR="001E7621" w:rsidRPr="001E7621" w:rsidRDefault="001E7621" w:rsidP="00CE616A">
      <w:pPr>
        <w:contextualSpacing/>
      </w:pPr>
      <w:r w:rsidRPr="001E7621">
        <w:t xml:space="preserve">Критерий - специфика способа восприятия и освоения мира. В основе каждой культуры лежит мировоззрение. В соответствии с различными видами мировоззрений Сорокин выделяет три типа социокультурных суперсистем: чувственный - когда мировоззренческие установки опираются на чувственное постижение мира; умозрительный, основанный на интуиции; идеалистический, включающий в себя и чувства и интуицию. Каждому типу мировоззрения соответствует три вида истины: чувственная, духовная (интуиция), рациональная. К более низким уровням культурных систем Сорокин относит язык, этику, религию, искусство, науку. </w:t>
      </w:r>
    </w:p>
    <w:p w:rsidR="001E7621" w:rsidRPr="001E7621" w:rsidRDefault="001E7621" w:rsidP="00CE616A">
      <w:pPr>
        <w:contextualSpacing/>
      </w:pPr>
      <w:r w:rsidRPr="001E7621">
        <w:t xml:space="preserve">Теория суперсистем. В основе - тип культуры, соответствующий морфологическому началу. </w:t>
      </w:r>
    </w:p>
    <w:p w:rsidR="001E7621" w:rsidRPr="001E7621" w:rsidRDefault="001E7621" w:rsidP="00CE616A">
      <w:pPr>
        <w:contextualSpacing/>
      </w:pPr>
      <w:r w:rsidRPr="001E7621">
        <w:t xml:space="preserve">Статика. </w:t>
      </w:r>
    </w:p>
    <w:p w:rsidR="001E7621" w:rsidRPr="001E7621" w:rsidRDefault="001E7621" w:rsidP="00CE616A">
      <w:pPr>
        <w:contextualSpacing/>
      </w:pPr>
      <w:r w:rsidRPr="001E7621">
        <w:t xml:space="preserve">2 </w:t>
      </w:r>
      <w:proofErr w:type="gramStart"/>
      <w:r w:rsidRPr="001E7621">
        <w:t>основных</w:t>
      </w:r>
      <w:proofErr w:type="gramEnd"/>
      <w:r w:rsidRPr="001E7621">
        <w:t xml:space="preserve"> типа культуры: </w:t>
      </w:r>
    </w:p>
    <w:p w:rsidR="001E7621" w:rsidRPr="001E7621" w:rsidRDefault="001E7621" w:rsidP="00CE616A">
      <w:pPr>
        <w:contextualSpacing/>
      </w:pPr>
      <w:r w:rsidRPr="001E7621">
        <w:t xml:space="preserve">1). </w:t>
      </w:r>
      <w:proofErr w:type="spellStart"/>
      <w:r w:rsidRPr="001E7621">
        <w:t>Идеациональный</w:t>
      </w:r>
      <w:proofErr w:type="spellEnd"/>
      <w:r w:rsidRPr="001E7621">
        <w:t xml:space="preserve">. </w:t>
      </w:r>
      <w:proofErr w:type="spellStart"/>
      <w:r w:rsidRPr="001E7621">
        <w:t>Идеациональная</w:t>
      </w:r>
      <w:proofErr w:type="spellEnd"/>
      <w:r w:rsidRPr="001E7621">
        <w:t xml:space="preserve"> культура религиозна. Рациональное познание отвергается, человек не доверяет своему разуму, больше думает о конце мира, чем о естественном порядке вещей и возможности преобразования действительности. Высшая "истина веры". Источником правовых и этических норм является божественное начало. </w:t>
      </w:r>
    </w:p>
    <w:p w:rsidR="001E7621" w:rsidRPr="001E7621" w:rsidRDefault="001E7621" w:rsidP="00CE616A">
      <w:pPr>
        <w:contextualSpacing/>
      </w:pPr>
      <w:r w:rsidRPr="001E7621">
        <w:t xml:space="preserve">2) </w:t>
      </w:r>
      <w:proofErr w:type="gramStart"/>
      <w:r w:rsidRPr="001E7621">
        <w:t>Чувственный</w:t>
      </w:r>
      <w:proofErr w:type="gramEnd"/>
      <w:r w:rsidRPr="001E7621">
        <w:t xml:space="preserve"> - господство чувственности; преобладает "истина чувств". </w:t>
      </w:r>
      <w:proofErr w:type="spellStart"/>
      <w:r w:rsidRPr="001E7621">
        <w:t>Сенсорность</w:t>
      </w:r>
      <w:proofErr w:type="spellEnd"/>
      <w:r w:rsidRPr="001E7621">
        <w:t>. Эмпирический опыт. Светскость. Натурализм в искусстве. Идеалом человека сенсорной культуры является личное счасть</w:t>
      </w:r>
      <w:proofErr w:type="gramStart"/>
      <w:r w:rsidRPr="001E7621">
        <w:t>е(</w:t>
      </w:r>
      <w:proofErr w:type="gramEnd"/>
      <w:r w:rsidRPr="001E7621">
        <w:t xml:space="preserve">Европа Нового времени). Опыт выступает единственным критерием истины, рациональное познание абсолютизируется. Право понимается как сугубо человеческое установление. Этика в чувственной культуре базируется на соображениях удобства и комфорта. </w:t>
      </w:r>
    </w:p>
    <w:p w:rsidR="001E7621" w:rsidRPr="001E7621" w:rsidRDefault="001E7621" w:rsidP="00CE616A">
      <w:pPr>
        <w:contextualSpacing/>
      </w:pPr>
      <w:r w:rsidRPr="001E7621">
        <w:t>2 промежуточны</w:t>
      </w:r>
      <w:proofErr w:type="gramStart"/>
      <w:r w:rsidRPr="001E7621">
        <w:t>х(</w:t>
      </w:r>
      <w:proofErr w:type="gramEnd"/>
      <w:r w:rsidRPr="001E7621">
        <w:t xml:space="preserve">переходных) типа культуры: </w:t>
      </w:r>
    </w:p>
    <w:p w:rsidR="001E7621" w:rsidRPr="001E7621" w:rsidRDefault="001E7621" w:rsidP="00CE616A">
      <w:pPr>
        <w:contextualSpacing/>
      </w:pPr>
      <w:r w:rsidRPr="001E7621">
        <w:t xml:space="preserve">1. </w:t>
      </w:r>
      <w:proofErr w:type="gramStart"/>
      <w:r w:rsidRPr="001E7621">
        <w:t>идеалистический</w:t>
      </w:r>
      <w:proofErr w:type="gramEnd"/>
      <w:r w:rsidRPr="001E7621">
        <w:t xml:space="preserve"> (смешанно-гармоничный), Значение идей и чувственно осязаемых предметов становится равноправным, происходит гармоничное слияние двух типов мировоззрения в единое целое (примером в европейской культуре могут послужить эпоха античности и Возрождения). </w:t>
      </w:r>
    </w:p>
    <w:p w:rsidR="001E7621" w:rsidRPr="001E7621" w:rsidRDefault="001E7621" w:rsidP="00CE616A">
      <w:pPr>
        <w:contextualSpacing/>
      </w:pPr>
      <w:r w:rsidRPr="001E7621">
        <w:t>2. эклектичного (смешанный, негармоничный), примером которого может служить культура первого века нашей эры (христианство и язычество)</w:t>
      </w:r>
      <w:proofErr w:type="gramStart"/>
      <w:r w:rsidRPr="001E7621">
        <w:t>.Э</w:t>
      </w:r>
      <w:proofErr w:type="gramEnd"/>
      <w:r w:rsidRPr="001E7621">
        <w:t xml:space="preserve">клектичный тип культуры предполагает противостояние чувственных и рациональных элементов мироощущения. </w:t>
      </w:r>
    </w:p>
    <w:p w:rsidR="001E7621" w:rsidRPr="001E7621" w:rsidRDefault="001E7621" w:rsidP="00CE616A">
      <w:pPr>
        <w:contextualSpacing/>
      </w:pPr>
      <w:r w:rsidRPr="001E7621">
        <w:t xml:space="preserve">В "чистом виде" в конкретном обществе </w:t>
      </w:r>
      <w:proofErr w:type="spellStart"/>
      <w:r w:rsidRPr="001E7621">
        <w:t>идеациональная</w:t>
      </w:r>
      <w:proofErr w:type="spellEnd"/>
      <w:r w:rsidRPr="001E7621">
        <w:t xml:space="preserve"> и </w:t>
      </w:r>
      <w:proofErr w:type="gramStart"/>
      <w:r w:rsidRPr="001E7621">
        <w:t>чувственная</w:t>
      </w:r>
      <w:proofErr w:type="gramEnd"/>
      <w:r w:rsidRPr="001E7621">
        <w:t xml:space="preserve"> суперсистемы культуры никогда не реализуются, а меняются волнообразно. Центральные темы культур повторяются, но своеобразно в разных культурах. </w:t>
      </w:r>
    </w:p>
    <w:p w:rsidR="001E7621" w:rsidRPr="001E7621" w:rsidRDefault="001E7621" w:rsidP="00CE616A">
      <w:pPr>
        <w:contextualSpacing/>
      </w:pPr>
      <w:r w:rsidRPr="001E7621">
        <w:t xml:space="preserve">Динамика. </w:t>
      </w:r>
      <w:proofErr w:type="spellStart"/>
      <w:r w:rsidRPr="001E7621">
        <w:t>Сорокинская</w:t>
      </w:r>
      <w:proofErr w:type="spellEnd"/>
      <w:r w:rsidRPr="001E7621">
        <w:t xml:space="preserve"> суперсистема не имеет ограничений в пространстве и времени. Культура одного народа не может быть изолированной от культуры другого народа или цивилизации. Любая культура (если ее естественное существование не прекращается в силу каких-то причин) может проходить в своем развитии эти стадии </w:t>
      </w:r>
      <w:proofErr w:type="gramStart"/>
      <w:r w:rsidRPr="001E7621">
        <w:t xml:space="preserve">( </w:t>
      </w:r>
      <w:proofErr w:type="gramEnd"/>
      <w:r w:rsidRPr="001E7621">
        <w:t xml:space="preserve">и даже несколько раз - цикличность): </w:t>
      </w:r>
      <w:proofErr w:type="spellStart"/>
      <w:r w:rsidRPr="001E7621">
        <w:t>идеациональную</w:t>
      </w:r>
      <w:proofErr w:type="spellEnd"/>
      <w:r w:rsidRPr="001E7621">
        <w:t xml:space="preserve">, идеалистическую (эклектическую), чувственную. </w:t>
      </w:r>
    </w:p>
    <w:p w:rsidR="001E7621" w:rsidRPr="001E7621" w:rsidRDefault="001E7621" w:rsidP="00CE616A">
      <w:pPr>
        <w:contextualSpacing/>
      </w:pPr>
      <w:r w:rsidRPr="001E7621">
        <w:t xml:space="preserve">Причины смены типов. Движение культур имманентно, оно не зависит от действия посторонних факторов, как это предполагали эволюционисты. Культуры изменяются в силу их природы. </w:t>
      </w:r>
    </w:p>
    <w:p w:rsidR="001E7621" w:rsidRPr="001E7621" w:rsidRDefault="001E7621" w:rsidP="00CE616A">
      <w:pPr>
        <w:contextualSpacing/>
      </w:pPr>
      <w:r w:rsidRPr="001E7621">
        <w:lastRenderedPageBreak/>
        <w:t xml:space="preserve">Во-первых, ни один тип культуры не способен создать исчерпывающее описание реального мира и использовать все возможные пути человеческого творчества. </w:t>
      </w:r>
    </w:p>
    <w:p w:rsidR="001E7621" w:rsidRPr="001E7621" w:rsidRDefault="001E7621" w:rsidP="00CE616A">
      <w:pPr>
        <w:contextualSpacing/>
      </w:pPr>
      <w:r w:rsidRPr="001E7621">
        <w:t xml:space="preserve">Во-вторых, ни одна культура не является полностью интегрированной. Периферийные элементы могут стать почвой для формирования нового типа культуры, когда прежний тип исчерпывает свои творческие возможности. </w:t>
      </w:r>
    </w:p>
    <w:p w:rsidR="001E7621" w:rsidRPr="001E7621" w:rsidRDefault="001E7621" w:rsidP="00CE616A">
      <w:pPr>
        <w:contextualSpacing/>
      </w:pPr>
      <w:r w:rsidRPr="001E7621">
        <w:t xml:space="preserve">В периоды перехода одной формы культуры к другой, количество войн особенно увеличивается. </w:t>
      </w:r>
    </w:p>
    <w:p w:rsidR="001E7621" w:rsidRPr="001E7621" w:rsidRDefault="001E7621" w:rsidP="00CE616A">
      <w:pPr>
        <w:contextualSpacing/>
      </w:pPr>
    </w:p>
    <w:p w:rsidR="001E7621" w:rsidRPr="001E7621" w:rsidRDefault="001E7621" w:rsidP="00CE616A">
      <w:pPr>
        <w:pStyle w:val="1"/>
        <w:contextualSpacing/>
      </w:pPr>
      <w:bookmarkStart w:id="12" w:name="_Toc282038673"/>
      <w:r w:rsidRPr="001E7621">
        <w:t>12. Становление и развитие отечественной социологии.</w:t>
      </w:r>
      <w:bookmarkEnd w:id="12"/>
    </w:p>
    <w:p w:rsidR="001E7621" w:rsidRPr="001E7621" w:rsidRDefault="001E7621" w:rsidP="00CE616A">
      <w:pPr>
        <w:contextualSpacing/>
      </w:pPr>
      <w:r w:rsidRPr="001E7621">
        <w:t xml:space="preserve">Первый этап (20-30 годы ХХ века). Разработка проблематики социологии организаций преимущественно в рамках концепции Научной Организации Труда (НОТ) и философии. Богданов А.А.- попытка создания всеобщей организационной науки – </w:t>
      </w:r>
      <w:proofErr w:type="spellStart"/>
      <w:r w:rsidRPr="001E7621">
        <w:t>тектологии</w:t>
      </w:r>
      <w:proofErr w:type="spellEnd"/>
      <w:r w:rsidRPr="001E7621">
        <w:t xml:space="preserve">. </w:t>
      </w:r>
      <w:proofErr w:type="spellStart"/>
      <w:r w:rsidRPr="001E7621">
        <w:t>Керженцев</w:t>
      </w:r>
      <w:proofErr w:type="spellEnd"/>
      <w:r w:rsidRPr="001E7621">
        <w:t xml:space="preserve"> П.М. и </w:t>
      </w:r>
      <w:proofErr w:type="gramStart"/>
      <w:r w:rsidRPr="001E7621">
        <w:t>Витке</w:t>
      </w:r>
      <w:proofErr w:type="gramEnd"/>
      <w:r w:rsidRPr="001E7621">
        <w:t xml:space="preserve"> Н.А.- представители советской концепции НОТ. </w:t>
      </w:r>
    </w:p>
    <w:p w:rsidR="001E7621" w:rsidRPr="001E7621" w:rsidRDefault="001E7621" w:rsidP="00CE616A">
      <w:pPr>
        <w:contextualSpacing/>
      </w:pPr>
      <w:r w:rsidRPr="001E7621">
        <w:t>Второй этап (половина 60-х-середина 70-х годов). Изучение проблем социологии организаций в рамках исторического материализма, научного коммунизма, общей теории систем, кибернетики, экономики, социологии труда, социологии профессий, теории социального управления и др. Три основных направления: перво</w:t>
      </w:r>
      <w:proofErr w:type="gramStart"/>
      <w:r w:rsidRPr="001E7621">
        <w:t>е-</w:t>
      </w:r>
      <w:proofErr w:type="gramEnd"/>
      <w:r w:rsidRPr="001E7621">
        <w:t xml:space="preserve"> развитие методологических принципов анализа организационных систем; второе направление-освоение и трансляция зарубежных организационных концепций; третье направление-попытка сочетания положений исторического материализма и научного коммунизма с некоторыми гуманистическими концепциями (например, школа человеческих отношений в промышленности) и системными концепциями организаций. </w:t>
      </w:r>
    </w:p>
    <w:p w:rsidR="001E7621" w:rsidRPr="001E7621" w:rsidRDefault="001E7621" w:rsidP="00CE616A">
      <w:pPr>
        <w:contextualSpacing/>
      </w:pPr>
      <w:r w:rsidRPr="001E7621">
        <w:t xml:space="preserve">Третий этап (вторая половина 70-х - середина 80-х). Определение места, проблематики, категориального аппарата, названия социологии организаций. Особенность этапа - доминирование методологии школы социальных систем и социотехнического подхода. Роль Пригожина А.И. в легализации социологии организаций как особой дисциплины. </w:t>
      </w:r>
    </w:p>
    <w:p w:rsidR="001E7621" w:rsidRPr="001E7621" w:rsidRDefault="001E7621" w:rsidP="00CE616A">
      <w:pPr>
        <w:contextualSpacing/>
      </w:pPr>
      <w:r w:rsidRPr="001E7621">
        <w:t xml:space="preserve">Четвертый этап (с конца 80-х и до настоящего времени). Теоретико-методологический плюрализм и ориентация большинства исследователей на использование положений социологии организаций в управленческом консультировании. Институционализация социологии организаций. Попытка синтеза рациональной и естественной модели организаций. </w:t>
      </w:r>
    </w:p>
    <w:p w:rsidR="001E7621" w:rsidRPr="001E7621" w:rsidRDefault="001E7621" w:rsidP="00CE616A">
      <w:pPr>
        <w:contextualSpacing/>
      </w:pPr>
    </w:p>
    <w:p w:rsidR="001E7621" w:rsidRPr="001E7621" w:rsidRDefault="001E7621" w:rsidP="00CE616A">
      <w:pPr>
        <w:pStyle w:val="1"/>
        <w:contextualSpacing/>
      </w:pPr>
      <w:bookmarkStart w:id="13" w:name="_Toc282038674"/>
      <w:r w:rsidRPr="001E7621">
        <w:t xml:space="preserve">13. Теоретическая система Т. </w:t>
      </w:r>
      <w:proofErr w:type="spellStart"/>
      <w:r w:rsidRPr="001E7621">
        <w:t>Парсонса</w:t>
      </w:r>
      <w:proofErr w:type="spellEnd"/>
      <w:r w:rsidRPr="001E7621">
        <w:t>.</w:t>
      </w:r>
      <w:bookmarkEnd w:id="13"/>
    </w:p>
    <w:p w:rsidR="001E7621" w:rsidRPr="001E7621" w:rsidRDefault="001E7621" w:rsidP="00CE616A">
      <w:pPr>
        <w:contextualSpacing/>
      </w:pPr>
      <w:r w:rsidRPr="001E7621">
        <w:t xml:space="preserve">Наиболее последовательно системный подход к обществу был применен в структурном функционализме </w:t>
      </w:r>
      <w:r w:rsidR="00DC5D64">
        <w:t>—</w:t>
      </w:r>
      <w:r w:rsidRPr="001E7621">
        <w:t xml:space="preserve"> направлении, выросшем из социологии Конта, Спенсера, Дюркгейма и достигшим апогея своего развития в 30-50-е годы </w:t>
      </w:r>
      <w:r w:rsidRPr="001E7621">
        <w:rPr>
          <w:lang w:val="en-US"/>
        </w:rPr>
        <w:t>XX</w:t>
      </w:r>
      <w:r w:rsidRPr="001E7621">
        <w:t xml:space="preserve"> века. Лидером этого направления </w:t>
      </w:r>
      <w:proofErr w:type="spellStart"/>
      <w:r w:rsidRPr="001E7621">
        <w:t>Толкотом</w:t>
      </w:r>
      <w:proofErr w:type="spellEnd"/>
      <w:r w:rsidRPr="001E7621">
        <w:t xml:space="preserve"> </w:t>
      </w:r>
      <w:proofErr w:type="spellStart"/>
      <w:r w:rsidRPr="001E7621">
        <w:t>Парсонсом</w:t>
      </w:r>
      <w:proofErr w:type="spellEnd"/>
      <w:r w:rsidRPr="001E7621">
        <w:t xml:space="preserve"> была создана всеохватывающая системная теория. </w:t>
      </w:r>
    </w:p>
    <w:p w:rsidR="001E7621" w:rsidRPr="001E7621" w:rsidRDefault="001E7621" w:rsidP="00CE616A">
      <w:pPr>
        <w:contextualSpacing/>
      </w:pPr>
      <w:r w:rsidRPr="001E7621">
        <w:t xml:space="preserve">Функции системы </w:t>
      </w:r>
    </w:p>
    <w:p w:rsidR="001E7621" w:rsidRPr="001E7621" w:rsidRDefault="001E7621" w:rsidP="00CE616A">
      <w:pPr>
        <w:contextualSpacing/>
      </w:pPr>
      <w:r w:rsidRPr="001E7621">
        <w:t xml:space="preserve">· адаптация к среде, </w:t>
      </w:r>
    </w:p>
    <w:p w:rsidR="001E7621" w:rsidRPr="001E7621" w:rsidRDefault="001E7621" w:rsidP="00CE616A">
      <w:pPr>
        <w:contextualSpacing/>
      </w:pPr>
      <w:r w:rsidRPr="001E7621">
        <w:t xml:space="preserve">· достижение цели, </w:t>
      </w:r>
    </w:p>
    <w:p w:rsidR="001E7621" w:rsidRPr="001E7621" w:rsidRDefault="001E7621" w:rsidP="00CE616A">
      <w:pPr>
        <w:contextualSpacing/>
      </w:pPr>
      <w:r w:rsidRPr="001E7621">
        <w:t xml:space="preserve">· интеграция (внутреннее единство), </w:t>
      </w:r>
    </w:p>
    <w:p w:rsidR="001E7621" w:rsidRPr="001E7621" w:rsidRDefault="001E7621" w:rsidP="00CE616A">
      <w:pPr>
        <w:contextualSpacing/>
      </w:pPr>
      <w:r w:rsidRPr="001E7621">
        <w:t xml:space="preserve">· сохранение существующего порядка и воспроизведение структуры (латентная функция). </w:t>
      </w:r>
    </w:p>
    <w:p w:rsidR="001E7621" w:rsidRPr="001E7621" w:rsidRDefault="001E7621" w:rsidP="00CE616A">
      <w:pPr>
        <w:contextualSpacing/>
      </w:pPr>
      <w:r w:rsidRPr="001E7621">
        <w:t xml:space="preserve">Общая система действия </w:t>
      </w:r>
      <w:proofErr w:type="spellStart"/>
      <w:r w:rsidRPr="001E7621">
        <w:t>Парсонса</w:t>
      </w:r>
      <w:proofErr w:type="spellEnd"/>
      <w:r w:rsidRPr="001E7621">
        <w:t xml:space="preserve"> </w:t>
      </w:r>
    </w:p>
    <w:p w:rsidR="001E7621" w:rsidRPr="001E7621" w:rsidRDefault="001E7621" w:rsidP="00CE616A">
      <w:pPr>
        <w:contextualSpacing/>
      </w:pPr>
      <w:r w:rsidRPr="001E7621">
        <w:t xml:space="preserve">· личностная система, </w:t>
      </w:r>
    </w:p>
    <w:p w:rsidR="001E7621" w:rsidRPr="001E7621" w:rsidRDefault="001E7621" w:rsidP="00CE616A">
      <w:pPr>
        <w:contextualSpacing/>
      </w:pPr>
      <w:r w:rsidRPr="001E7621">
        <w:t xml:space="preserve">· поведенческая система, </w:t>
      </w:r>
    </w:p>
    <w:p w:rsidR="001E7621" w:rsidRPr="001E7621" w:rsidRDefault="001E7621" w:rsidP="00CE616A">
      <w:pPr>
        <w:contextualSpacing/>
      </w:pPr>
      <w:r w:rsidRPr="001E7621">
        <w:t xml:space="preserve">· культурная система </w:t>
      </w:r>
    </w:p>
    <w:p w:rsidR="001E7621" w:rsidRPr="001E7621" w:rsidRDefault="001E7621" w:rsidP="00CE616A">
      <w:pPr>
        <w:contextualSpacing/>
      </w:pPr>
      <w:r w:rsidRPr="001E7621">
        <w:lastRenderedPageBreak/>
        <w:t xml:space="preserve">· социальная система: </w:t>
      </w:r>
    </w:p>
    <w:p w:rsidR="001E7621" w:rsidRPr="001E7621" w:rsidRDefault="001E7621" w:rsidP="00CE616A">
      <w:pPr>
        <w:contextualSpacing/>
      </w:pPr>
      <w:proofErr w:type="gramStart"/>
      <w:r w:rsidRPr="001E7621">
        <w:rPr>
          <w:lang w:val="en-US"/>
        </w:rPr>
        <w:t>o</w:t>
      </w:r>
      <w:proofErr w:type="gramEnd"/>
      <w:r w:rsidRPr="001E7621">
        <w:t xml:space="preserve"> экономическая подсистема (обеспечивает адаптацию системы к среде), </w:t>
      </w:r>
    </w:p>
    <w:p w:rsidR="001E7621" w:rsidRPr="001E7621" w:rsidRDefault="001E7621" w:rsidP="00CE616A">
      <w:pPr>
        <w:contextualSpacing/>
      </w:pPr>
      <w:proofErr w:type="gramStart"/>
      <w:r w:rsidRPr="001E7621">
        <w:rPr>
          <w:lang w:val="en-US"/>
        </w:rPr>
        <w:t>o</w:t>
      </w:r>
      <w:proofErr w:type="gramEnd"/>
      <w:r w:rsidRPr="001E7621">
        <w:t xml:space="preserve"> политическая подсистема (обеспечивает достижение цели), </w:t>
      </w:r>
    </w:p>
    <w:p w:rsidR="001E7621" w:rsidRPr="001E7621" w:rsidRDefault="001E7621" w:rsidP="00CE616A">
      <w:pPr>
        <w:contextualSpacing/>
      </w:pPr>
      <w:proofErr w:type="gramStart"/>
      <w:r w:rsidRPr="001E7621">
        <w:rPr>
          <w:lang w:val="en-US"/>
        </w:rPr>
        <w:t>o</w:t>
      </w:r>
      <w:proofErr w:type="gramEnd"/>
      <w:r w:rsidRPr="001E7621">
        <w:t xml:space="preserve"> </w:t>
      </w:r>
      <w:proofErr w:type="spellStart"/>
      <w:r w:rsidRPr="001E7621">
        <w:t>социетальное</w:t>
      </w:r>
      <w:proofErr w:type="spellEnd"/>
      <w:r w:rsidRPr="001E7621">
        <w:t xml:space="preserve"> сообщество </w:t>
      </w:r>
      <w:r w:rsidR="00DC5D64">
        <w:t>—</w:t>
      </w:r>
      <w:r w:rsidRPr="001E7621">
        <w:t xml:space="preserve"> единый коллектив, подчиняющийся определенному принятому нормативному порядку (обеспечивает внутреннее единство), </w:t>
      </w:r>
    </w:p>
    <w:p w:rsidR="001E7621" w:rsidRPr="001E7621" w:rsidRDefault="001E7621" w:rsidP="00CE616A">
      <w:pPr>
        <w:contextualSpacing/>
      </w:pPr>
      <w:proofErr w:type="gramStart"/>
      <w:r w:rsidRPr="001E7621">
        <w:rPr>
          <w:lang w:val="en-US"/>
        </w:rPr>
        <w:t>o</w:t>
      </w:r>
      <w:proofErr w:type="gramEnd"/>
      <w:r w:rsidRPr="001E7621">
        <w:t xml:space="preserve"> подсистема поддержания институциональных культурных (этнических) образцов </w:t>
      </w:r>
      <w:r w:rsidR="00DC5D64">
        <w:t>—</w:t>
      </w:r>
      <w:r w:rsidRPr="001E7621">
        <w:t xml:space="preserve"> то есть не вся культура принадлежит социальной системе (отвечает за </w:t>
      </w:r>
      <w:proofErr w:type="spellStart"/>
      <w:r w:rsidRPr="001E7621">
        <w:t>легитимизацию</w:t>
      </w:r>
      <w:proofErr w:type="spellEnd"/>
      <w:r w:rsidRPr="001E7621">
        <w:t xml:space="preserve"> нормативного порядка и сохранение состояния единства). </w:t>
      </w:r>
    </w:p>
    <w:p w:rsidR="001E7621" w:rsidRPr="001E7621" w:rsidRDefault="001E7621" w:rsidP="00CE616A">
      <w:pPr>
        <w:contextualSpacing/>
      </w:pPr>
      <w:r w:rsidRPr="001E7621">
        <w:t xml:space="preserve">Общество как система </w:t>
      </w:r>
    </w:p>
    <w:p w:rsidR="001E7621" w:rsidRPr="001E7621" w:rsidRDefault="001E7621" w:rsidP="00CE616A">
      <w:pPr>
        <w:contextualSpacing/>
      </w:pPr>
      <w:r w:rsidRPr="001E7621">
        <w:t xml:space="preserve">Общество </w:t>
      </w:r>
      <w:r w:rsidR="00DC5D64">
        <w:t>—</w:t>
      </w:r>
      <w:r w:rsidRPr="001E7621">
        <w:t xml:space="preserve"> это "элемент из универсума социальных систем, который достигает по отношению к окружающей среде наивысшего уровня самодостаточности". Самодостаточность </w:t>
      </w:r>
      <w:r w:rsidR="00DC5D64">
        <w:t>—</w:t>
      </w:r>
      <w:r w:rsidRPr="001E7621">
        <w:t xml:space="preserve"> это функция от сбалансированной комбинации механизмов контроля над отношениями общества со средой и от степени его внутренней интеграции; состоит </w:t>
      </w:r>
      <w:proofErr w:type="gramStart"/>
      <w:r w:rsidRPr="001E7621">
        <w:t>в</w:t>
      </w:r>
      <w:proofErr w:type="gramEnd"/>
      <w:r w:rsidRPr="001E7621">
        <w:t xml:space="preserve">: </w:t>
      </w:r>
    </w:p>
    <w:p w:rsidR="001E7621" w:rsidRPr="001E7621" w:rsidRDefault="001E7621" w:rsidP="00CE616A">
      <w:pPr>
        <w:contextualSpacing/>
      </w:pPr>
      <w:proofErr w:type="gramStart"/>
      <w:r w:rsidRPr="001E7621">
        <w:rPr>
          <w:lang w:val="en-US"/>
        </w:rPr>
        <w:t>o</w:t>
      </w:r>
      <w:proofErr w:type="gramEnd"/>
      <w:r w:rsidRPr="001E7621">
        <w:t xml:space="preserve"> способности общества </w:t>
      </w:r>
      <w:proofErr w:type="spellStart"/>
      <w:r w:rsidRPr="001E7621">
        <w:t>институционализировать</w:t>
      </w:r>
      <w:proofErr w:type="spellEnd"/>
      <w:r w:rsidRPr="001E7621">
        <w:t xml:space="preserve"> некоторые элементы культуры, заданные культурной системой, </w:t>
      </w:r>
    </w:p>
    <w:p w:rsidR="001E7621" w:rsidRPr="001E7621" w:rsidRDefault="001E7621" w:rsidP="00CE616A">
      <w:pPr>
        <w:contextualSpacing/>
      </w:pPr>
      <w:proofErr w:type="gramStart"/>
      <w:r w:rsidRPr="001E7621">
        <w:rPr>
          <w:lang w:val="en-US"/>
        </w:rPr>
        <w:t>o</w:t>
      </w:r>
      <w:proofErr w:type="gramEnd"/>
      <w:r w:rsidRPr="001E7621">
        <w:t xml:space="preserve"> предоставить широкий спектр ролей индивидам, </w:t>
      </w:r>
    </w:p>
    <w:p w:rsidR="001E7621" w:rsidRPr="001E7621" w:rsidRDefault="001E7621" w:rsidP="00CE616A">
      <w:pPr>
        <w:contextualSpacing/>
      </w:pPr>
      <w:proofErr w:type="gramStart"/>
      <w:r w:rsidRPr="001E7621">
        <w:rPr>
          <w:lang w:val="en-US"/>
        </w:rPr>
        <w:t>o</w:t>
      </w:r>
      <w:proofErr w:type="gramEnd"/>
      <w:r w:rsidRPr="001E7621">
        <w:t xml:space="preserve"> контролировать экономический комплекс и территорию. </w:t>
      </w:r>
    </w:p>
    <w:p w:rsidR="001E7621" w:rsidRPr="001E7621" w:rsidRDefault="001E7621" w:rsidP="00CE616A">
      <w:pPr>
        <w:contextualSpacing/>
      </w:pPr>
      <w:r w:rsidRPr="001E7621">
        <w:t xml:space="preserve">Структурный функционализм </w:t>
      </w:r>
      <w:r w:rsidR="00DC5D64">
        <w:t>—</w:t>
      </w:r>
      <w:r w:rsidRPr="001E7621">
        <w:t xml:space="preserve"> любая система стремится к равновесию, поскольку ей присуще согласие элементов; она всегда воздействует на отклонения так, чтобы скорректировать их и вернуться в равновесное состояние. Любые дисфункции преодолеваются системой, а каждый элемент вкладывает нечто в поддержание ее устойчивости. </w:t>
      </w:r>
    </w:p>
    <w:p w:rsidR="001E7621" w:rsidRPr="001E7621" w:rsidRDefault="001E7621" w:rsidP="00CE616A">
      <w:pPr>
        <w:contextualSpacing/>
      </w:pPr>
      <w:r w:rsidRPr="001E7621">
        <w:t xml:space="preserve">Системный метод в анализе общества позволяет изучать общество в виде стабильной социальной структуры, в которой человек руководствуется жестко заданным образцом поведения, который установлен коллективом. И в этом отношении структурно-функциональное направление социологии является, вероятно, одним из самых значительных. Оно тесно связано с математическим моделированием и позволяет выявлять многие закономерности в социальной системе. </w:t>
      </w:r>
    </w:p>
    <w:p w:rsidR="001E7621" w:rsidRPr="001E7621" w:rsidRDefault="001E7621" w:rsidP="00CE616A">
      <w:pPr>
        <w:contextualSpacing/>
      </w:pPr>
    </w:p>
    <w:p w:rsidR="001E7621" w:rsidRPr="001E7621" w:rsidRDefault="001E7621" w:rsidP="00CE616A">
      <w:pPr>
        <w:pStyle w:val="1"/>
        <w:contextualSpacing/>
      </w:pPr>
      <w:bookmarkStart w:id="14" w:name="_Toc282038675"/>
      <w:r w:rsidRPr="001E7621">
        <w:t>14. Цивилизационные модели культуры Н. Данилевского, О. Шпенглера, А. Тойнби.</w:t>
      </w:r>
      <w:bookmarkEnd w:id="14"/>
    </w:p>
    <w:p w:rsidR="001E7621" w:rsidRPr="001E7621" w:rsidRDefault="001E7621" w:rsidP="00CE616A">
      <w:pPr>
        <w:contextualSpacing/>
      </w:pPr>
      <w:proofErr w:type="spellStart"/>
      <w:r w:rsidRPr="001E7621">
        <w:t>Н.И.Данилевский</w:t>
      </w:r>
      <w:proofErr w:type="spellEnd"/>
      <w:r w:rsidRPr="001E7621">
        <w:t xml:space="preserve"> и его учение о культурно-исторических типах. </w:t>
      </w:r>
    </w:p>
    <w:p w:rsidR="001E7621" w:rsidRPr="001E7621" w:rsidRDefault="001E7621" w:rsidP="00CE616A">
      <w:pPr>
        <w:contextualSpacing/>
      </w:pPr>
      <w:r w:rsidRPr="001E7621">
        <w:t xml:space="preserve">Концепция культурно-исторического типа, состоит из четырёх основ: </w:t>
      </w:r>
    </w:p>
    <w:p w:rsidR="001E7621" w:rsidRPr="001E7621" w:rsidRDefault="001E7621" w:rsidP="00CE616A">
      <w:pPr>
        <w:contextualSpacing/>
      </w:pPr>
      <w:r w:rsidRPr="001E7621">
        <w:t xml:space="preserve">1. религия </w:t>
      </w:r>
    </w:p>
    <w:p w:rsidR="001E7621" w:rsidRPr="001E7621" w:rsidRDefault="001E7621" w:rsidP="00CE616A">
      <w:pPr>
        <w:contextualSpacing/>
      </w:pPr>
      <w:r w:rsidRPr="001E7621">
        <w:t xml:space="preserve">2. культура (наука, искусство, техника) </w:t>
      </w:r>
    </w:p>
    <w:p w:rsidR="001E7621" w:rsidRPr="001E7621" w:rsidRDefault="001E7621" w:rsidP="00CE616A">
      <w:pPr>
        <w:contextualSpacing/>
      </w:pPr>
      <w:r w:rsidRPr="001E7621">
        <w:t xml:space="preserve">3. политика </w:t>
      </w:r>
    </w:p>
    <w:p w:rsidR="001E7621" w:rsidRPr="001E7621" w:rsidRDefault="001E7621" w:rsidP="00CE616A">
      <w:pPr>
        <w:contextualSpacing/>
      </w:pPr>
      <w:r w:rsidRPr="001E7621">
        <w:t xml:space="preserve">4. общественно-экономический уклад </w:t>
      </w:r>
    </w:p>
    <w:p w:rsidR="001E7621" w:rsidRPr="001E7621" w:rsidRDefault="001E7621" w:rsidP="00CE616A">
      <w:pPr>
        <w:contextualSpacing/>
      </w:pPr>
      <w:r w:rsidRPr="001E7621">
        <w:t xml:space="preserve">Данилевский выставляет в качестве действительных носителей исторической жизни несколько обособленных «естественных групп», которые он обозначает термином «культурно-исторические типы». Всякое племя или семейство народов, характеризуемое отдельным языком или группою языков, довольно близких между собою для того, чтобы сродство их ощущалось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 </w:t>
      </w:r>
      <w:proofErr w:type="gramStart"/>
      <w:r w:rsidRPr="001E7621">
        <w:t xml:space="preserve">Таких типов, уже проявившихся в истории, Данилевский насчитывает 10: египетский, китайский, ассиро-вавилоно-финикийский, индийский, иранский, еврейский, греческий, римский, </w:t>
      </w:r>
      <w:proofErr w:type="spellStart"/>
      <w:r w:rsidRPr="001E7621">
        <w:t>новосемитический</w:t>
      </w:r>
      <w:proofErr w:type="spellEnd"/>
      <w:r w:rsidRPr="001E7621">
        <w:t>, или аравийский, и германо-романский, или европейский.</w:t>
      </w:r>
      <w:proofErr w:type="gramEnd"/>
      <w:r w:rsidRPr="001E7621">
        <w:t xml:space="preserve"> Россия </w:t>
      </w:r>
      <w:proofErr w:type="gramStart"/>
      <w:r w:rsidRPr="001E7621">
        <w:t>с</w:t>
      </w:r>
      <w:proofErr w:type="gramEnd"/>
      <w:r w:rsidRPr="001E7621">
        <w:t xml:space="preserve"> славянством </w:t>
      </w:r>
      <w:r w:rsidRPr="001E7621">
        <w:lastRenderedPageBreak/>
        <w:t xml:space="preserve">образуют новый, имеющий в скором времени проявиться культурно-исторический тип, совершенно отличный и отдельный от Европы. К этим несомненным, естественным группам он причисляет ещё два сомнительных типа (американский и перуанский), «погибших насильственною смертью и не успевших совершить своего развития». </w:t>
      </w:r>
    </w:p>
    <w:p w:rsidR="001E7621" w:rsidRPr="001E7621" w:rsidRDefault="001E7621" w:rsidP="00CE616A">
      <w:pPr>
        <w:contextualSpacing/>
      </w:pPr>
      <w:proofErr w:type="gramStart"/>
      <w:r w:rsidRPr="001E7621">
        <w:t xml:space="preserve">Некоторые из исторических типов сосредоточивали свои силы на одной сфер деятельности (//имеются в виду те 4, что в начале) (так евреи — на религии, греки — на культуре в тесном смысле), другие — проявляли себя сразу в двух или трёх направлениях; но только России и славянству, по верованию Д., дано равномерно развить все четыре сферы человеческой деятельности и осуществить полную «четырёхосновную» культуру. </w:t>
      </w:r>
      <w:proofErr w:type="gramEnd"/>
    </w:p>
    <w:p w:rsidR="001E7621" w:rsidRPr="001E7621" w:rsidRDefault="001E7621" w:rsidP="00CE616A">
      <w:pPr>
        <w:contextualSpacing/>
      </w:pPr>
    </w:p>
    <w:p w:rsidR="001E7621" w:rsidRPr="001E7621" w:rsidRDefault="001E7621" w:rsidP="00CE616A">
      <w:pPr>
        <w:contextualSpacing/>
      </w:pPr>
      <w:r w:rsidRPr="001E7621">
        <w:t xml:space="preserve">Шпенглер предлагает взгляд на мировую историю как на ряд независимых друг от друга культур, проживающих, подобно живым организмам, периоды зарождения, становления и умирания. </w:t>
      </w:r>
      <w:proofErr w:type="gramStart"/>
      <w:r w:rsidRPr="001E7621">
        <w:t>К числу «великих культур», вполне реализовавших свои потенции, Шпенглер относит китайскую, вавилонскую, египетскую, индийскую, античную, византийско-арабскую, западную, культуру майя, а также «пробуждающуюся» русско-сибирскую.</w:t>
      </w:r>
      <w:proofErr w:type="gramEnd"/>
      <w:r w:rsidRPr="001E7621">
        <w:t xml:space="preserve"> Уникальность каждой культуры обеспечивается своеобразием её «души»: в основе античной культуры лежит «</w:t>
      </w:r>
      <w:proofErr w:type="spellStart"/>
      <w:r w:rsidRPr="001E7621">
        <w:t>аполлоновская</w:t>
      </w:r>
      <w:proofErr w:type="spellEnd"/>
      <w:r w:rsidRPr="001E7621">
        <w:t>» душа, арабской — «магическая», западной — «</w:t>
      </w:r>
      <w:proofErr w:type="spellStart"/>
      <w:r w:rsidRPr="001E7621">
        <w:t>фаустовская</w:t>
      </w:r>
      <w:proofErr w:type="spellEnd"/>
      <w:r w:rsidRPr="001E7621">
        <w:t xml:space="preserve">» и т. д. Умирание всякой культуры характеризуется переходом от культуры к цивилизации. Отсюда ключевое в его концепции противопоставление на «становящееся» (культура) и «ставшее» (цивилизация). Все культуры уникальны и равны по историческому значению. </w:t>
      </w:r>
    </w:p>
    <w:p w:rsidR="001E7621" w:rsidRPr="001E7621" w:rsidRDefault="001E7621" w:rsidP="00CE616A">
      <w:pPr>
        <w:contextualSpacing/>
      </w:pPr>
      <w:r w:rsidRPr="001E7621">
        <w:t xml:space="preserve">Единство судьбы культур: основные фазы, период существования (около 1000 лет), темпы развития; исторические события, относящиеся к одной культуре, имеют соответствия (гомологии) во всех других. Каждая культура, исчерпывая свои внутренние творческие возможности, мертвеет и переходит в фазу цивилизации («цивилизация», по Шпенглеру, есть кризисный исход, завершение любой культуры), для которой свойственны атеизм и материализм, агрессивная экспансия вовне, радикальный революционизм, сциентизм и техницизм, а также урбанизация. </w:t>
      </w:r>
    </w:p>
    <w:p w:rsidR="001E7621" w:rsidRPr="001E7621" w:rsidRDefault="001E7621" w:rsidP="00CE616A">
      <w:pPr>
        <w:contextualSpacing/>
      </w:pPr>
      <w:r w:rsidRPr="001E7621">
        <w:t xml:space="preserve">Проявления той или иной культуры объединяет не только общая хронологическая и географическая отнесенность, но, прежде всего, тождество стиля, которое обнаруживается в искусстве, политике, экономической жизни, научном видении мира и т. п. </w:t>
      </w:r>
    </w:p>
    <w:p w:rsidR="001E7621" w:rsidRPr="001E7621" w:rsidRDefault="001E7621" w:rsidP="00CE616A">
      <w:pPr>
        <w:contextualSpacing/>
      </w:pPr>
      <w:r w:rsidRPr="001E7621">
        <w:t xml:space="preserve">Шпенглер негативно относился как к социалистическим, так и к правым идеям. </w:t>
      </w:r>
    </w:p>
    <w:p w:rsidR="001E7621" w:rsidRPr="001E7621" w:rsidRDefault="001E7621" w:rsidP="00CE616A">
      <w:pPr>
        <w:contextualSpacing/>
      </w:pPr>
    </w:p>
    <w:p w:rsidR="001E7621" w:rsidRPr="001E7621" w:rsidRDefault="001E7621" w:rsidP="00CE616A">
      <w:pPr>
        <w:contextualSpacing/>
      </w:pPr>
      <w:r w:rsidRPr="001E7621">
        <w:t xml:space="preserve">А. Тойнби (1889—1975) продолжает теорию «локальных цивилизаций». Истинной областью исторического анализа должны быть общества, имеющие как во времени, так и в пространстве протяженность большую, чем национальные государства. Они называются «локальными цивилизациями». Их более двадцати + 4 остановившихся + 5 «мертворожденных». </w:t>
      </w:r>
    </w:p>
    <w:p w:rsidR="001E7621" w:rsidRPr="001E7621" w:rsidRDefault="001E7621" w:rsidP="00CE616A">
      <w:pPr>
        <w:contextualSpacing/>
      </w:pPr>
      <w:r w:rsidRPr="001E7621">
        <w:t xml:space="preserve">Для возникновения цивилизации необходимо: наличие в данном обществе творческого меньшинства и среда, которая не слишком неблагоприятна и не слишком благоприятна. Механизм рождения цивилизаций в этих условиях сформулирован как взаимодействие вызова и ответа. Среда намеренно неблагоприятная непрерывно бросает вызов обществу, общество через свое творческое меньшинство отвечает на вызов и решает проблемы. Такое общество не знает покоя, оно все время в движении, благодаря движению оно рано или поздно достигает уровня цивилизации. </w:t>
      </w:r>
    </w:p>
    <w:p w:rsidR="001E7621" w:rsidRPr="001E7621" w:rsidRDefault="001E7621" w:rsidP="00CE616A">
      <w:pPr>
        <w:contextualSpacing/>
      </w:pPr>
      <w:r w:rsidRPr="001E7621">
        <w:t xml:space="preserve">Рост цивилизации, по мнению ученого, отнюдь не сводится к географическому распространению общества. Он не вызывается им. Подобным же образом рост цивилизаций не ограничивается и не вызывается техническим прогрессом и растущей властью общества над физической средой. </w:t>
      </w:r>
      <w:proofErr w:type="gramStart"/>
      <w:r w:rsidRPr="001E7621">
        <w:t xml:space="preserve">Тойнби считает, что рост цивилизации состоит в прогрессивном и аккумулирующем внутреннем самоопределении или самовыражении цивилизации, в переходе от более грубой к более тонкой </w:t>
      </w:r>
      <w:r w:rsidRPr="001E7621">
        <w:lastRenderedPageBreak/>
        <w:t>религии и культуре.</w:t>
      </w:r>
      <w:proofErr w:type="gramEnd"/>
      <w:r w:rsidRPr="001E7621">
        <w:t xml:space="preserve"> Интересна мысль Тойнби о том, что растущая цивилизация — это постоянное единство. Ее общество состоит из творческого меньшинства, за которым свободно следует, подражая ему, большинство — внутренний пролетариат общества и внешний пролетариат варварских соседей. </w:t>
      </w:r>
    </w:p>
    <w:p w:rsidR="001E7621" w:rsidRPr="001E7621" w:rsidRDefault="001E7621" w:rsidP="00CE616A">
      <w:pPr>
        <w:contextualSpacing/>
      </w:pPr>
      <w:r w:rsidRPr="001E7621">
        <w:t xml:space="preserve">Упадок, как считает Тойнби, нельзя приписать космическим причинам, географическим факторам, расовому вырождению или натиску врагов извне, упадком техники и технологии. Сам упадок — это не единовременный акт, а весьма длительная стадия, которая, согласно Тойнби, состоит из надлома, разложения и гибели цивилизаций. Между надломом и гибелью цивилизации нередко проходят столетия, а иногда и тысячелетия. </w:t>
      </w:r>
    </w:p>
    <w:p w:rsidR="001E7621" w:rsidRPr="001E7621" w:rsidRDefault="001E7621" w:rsidP="00CE616A">
      <w:pPr>
        <w:contextualSpacing/>
      </w:pPr>
      <w:r w:rsidRPr="001E7621">
        <w:t xml:space="preserve">Симптомы упадка. Творческое меньшинство, опьяненное победой, начинает «почивать на лаврах», поклоняться относительным ценностям, как абсолютным. Оно теряет свою харизматическую привлекательность, и большинство не подражает и не следует ему. Поэтому приходится все больше и больше использовать силу, чтобы контролировать внутренний и внешний пролетариат. В ходе этого процесса меньшинство организует «универсальное (вселенское) государство»; вступает в войны; становится рабом косных установлении; и само ведет себя и свою цивилизацию к гибели. Именно в такие периоды «внутренний пролетариат» отделяется от меньшинства и часто рождает «универсальную (вселенскую) церковь», как свою собственную веру и установление. Внешний пролетариат организуется и начинает штурмовать падающую цивилизацию. Таким образом, раскол входит в тело и душу цивилизации. Единственный плодотворный путь — это путь преображения, перенос цели и ценностей в сверхчувственное царство Божие. Оно не может остановить разложение данной цивилизации, но может послужить посевом, из которого вырастает новая дочерняя цивилизация. </w:t>
      </w:r>
    </w:p>
    <w:p w:rsidR="001E7621" w:rsidRPr="001E7621" w:rsidRDefault="001E7621" w:rsidP="00CE616A">
      <w:pPr>
        <w:contextualSpacing/>
      </w:pPr>
    </w:p>
    <w:p w:rsidR="001E7621" w:rsidRPr="001A114A" w:rsidRDefault="001E7621" w:rsidP="00CE616A">
      <w:pPr>
        <w:pStyle w:val="1"/>
        <w:contextualSpacing/>
      </w:pPr>
      <w:bookmarkStart w:id="15" w:name="_Toc282038676"/>
      <w:r w:rsidRPr="001A114A">
        <w:t xml:space="preserve">15. Радикальный гуманизм Эриха </w:t>
      </w:r>
      <w:proofErr w:type="spellStart"/>
      <w:r w:rsidRPr="001A114A">
        <w:t>Фрома</w:t>
      </w:r>
      <w:bookmarkEnd w:id="15"/>
      <w:proofErr w:type="spellEnd"/>
    </w:p>
    <w:p w:rsidR="001E7621" w:rsidRPr="001E7621" w:rsidRDefault="001E7621" w:rsidP="00CE616A">
      <w:pPr>
        <w:contextualSpacing/>
      </w:pPr>
      <w:proofErr w:type="spellStart"/>
      <w:r w:rsidRPr="001E7621">
        <w:t>Фромм</w:t>
      </w:r>
      <w:proofErr w:type="spellEnd"/>
      <w:r w:rsidRPr="001E7621">
        <w:t xml:space="preserve"> стремился перенести акцент с биологических мотивов человеческого поведения в психоанализе на социальные факторы, показать что «человеческая натура — страсти человека и тревоги его — продукт культуры». </w:t>
      </w:r>
    </w:p>
    <w:p w:rsidR="001E7621" w:rsidRPr="001E7621" w:rsidRDefault="001E7621" w:rsidP="00CE616A">
      <w:pPr>
        <w:contextualSpacing/>
      </w:pPr>
      <w:r w:rsidRPr="001E7621">
        <w:t xml:space="preserve">Основная моральная проблема современности, как она представлялась </w:t>
      </w:r>
      <w:proofErr w:type="spellStart"/>
      <w:r w:rsidRPr="001E7621">
        <w:t>Фромму</w:t>
      </w:r>
      <w:proofErr w:type="spellEnd"/>
      <w:r w:rsidRPr="001E7621">
        <w:t xml:space="preserve">, — это безразличие человека к самому себе. Задача гуманистического психоанализа заключается в раскрытии человеком правды о самом себе, в выявлении тех психологических ориентаций в мире, благодаря которым формируется его социальный характер. Любовь есть творческая деятельность, а не слепая страсть, ведущая к безумным поступкам. </w:t>
      </w:r>
    </w:p>
    <w:p w:rsidR="001E7621" w:rsidRPr="001E7621" w:rsidRDefault="001E7621" w:rsidP="00CE616A">
      <w:pPr>
        <w:contextualSpacing/>
      </w:pPr>
      <w:proofErr w:type="gramStart"/>
      <w:r w:rsidRPr="001E7621">
        <w:t xml:space="preserve">Обсуждая нравственные проблемы, </w:t>
      </w:r>
      <w:proofErr w:type="spellStart"/>
      <w:r w:rsidRPr="001E7621">
        <w:t>Фромм</w:t>
      </w:r>
      <w:proofErr w:type="spellEnd"/>
      <w:r w:rsidRPr="001E7621">
        <w:t xml:space="preserve"> проводит различие между авторитарной совестью (голосом внешнего авторитета родителей, государства, являющимся аналогом </w:t>
      </w:r>
      <w:proofErr w:type="spellStart"/>
      <w:r w:rsidRPr="001E7621">
        <w:t>фрейдовского</w:t>
      </w:r>
      <w:proofErr w:type="spellEnd"/>
      <w:r w:rsidRPr="001E7621">
        <w:t xml:space="preserve"> </w:t>
      </w:r>
      <w:proofErr w:type="spellStart"/>
      <w:r w:rsidRPr="001E7621">
        <w:t>Сверх-Я</w:t>
      </w:r>
      <w:proofErr w:type="spellEnd"/>
      <w:r w:rsidRPr="001E7621">
        <w:t xml:space="preserve">) и гуманистической совестью (не </w:t>
      </w:r>
      <w:proofErr w:type="spellStart"/>
      <w:r w:rsidRPr="001E7621">
        <w:t>интериоризованным</w:t>
      </w:r>
      <w:proofErr w:type="spellEnd"/>
      <w:r w:rsidRPr="001E7621">
        <w:t xml:space="preserve"> голосом авторитета, а собственным голосом человека, независимым от внешних санкций и поощрений, выражающим его личный интерес и целостность, требующим стать тем, кем он потенциально является).</w:t>
      </w:r>
      <w:proofErr w:type="gramEnd"/>
      <w:r w:rsidRPr="001E7621">
        <w:t xml:space="preserve"> </w:t>
      </w:r>
      <w:proofErr w:type="spellStart"/>
      <w:r w:rsidRPr="001E7621">
        <w:t>Фромм</w:t>
      </w:r>
      <w:proofErr w:type="spellEnd"/>
      <w:r w:rsidRPr="001E7621">
        <w:t xml:space="preserve"> противопоставляет некрофилии (любви к мертвому) </w:t>
      </w:r>
      <w:proofErr w:type="spellStart"/>
      <w:r w:rsidRPr="001E7621">
        <w:t>биофилию</w:t>
      </w:r>
      <w:proofErr w:type="spellEnd"/>
      <w:r w:rsidRPr="001E7621">
        <w:t xml:space="preserve"> (любовь к жизни и живому). Выделяет различные формы агрессии (доброкачественную, то есть биологически адаптивную, служащую делу жизни, и злокачественную, исторически приобретенную, связанную с жестокостью и агрессивностью, со страстью мучить и убивать). Показывает необходимость в изменении образа жизни, основанном на готовности человека отказаться от различных форм обладания (имения) ради того, чтобы, в первую очередь быть самим собой. </w:t>
      </w:r>
    </w:p>
    <w:p w:rsidR="001E7621" w:rsidRPr="001E7621" w:rsidRDefault="001E7621" w:rsidP="00CE616A">
      <w:pPr>
        <w:contextualSpacing/>
      </w:pPr>
    </w:p>
    <w:p w:rsidR="001E7621" w:rsidRPr="001E7621" w:rsidRDefault="001E7621" w:rsidP="00CE616A">
      <w:pPr>
        <w:contextualSpacing/>
      </w:pPr>
      <w:r w:rsidRPr="001E7621">
        <w:t xml:space="preserve">1. Любовь — это абстракция, «в действительности же существует лишь акт любви» </w:t>
      </w:r>
    </w:p>
    <w:p w:rsidR="001E7621" w:rsidRPr="001E7621" w:rsidRDefault="001E7621" w:rsidP="00CE616A">
      <w:pPr>
        <w:contextualSpacing/>
      </w:pPr>
      <w:r w:rsidRPr="001E7621">
        <w:lastRenderedPageBreak/>
        <w:t xml:space="preserve">2. Любовь — это не вещь, а процесс, действие, акт. </w:t>
      </w:r>
    </w:p>
    <w:p w:rsidR="001E7621" w:rsidRPr="001E7621" w:rsidRDefault="001E7621" w:rsidP="00CE616A">
      <w:pPr>
        <w:contextualSpacing/>
      </w:pPr>
      <w:r w:rsidRPr="001E7621">
        <w:t xml:space="preserve">3. Любовь — это не только чувство. Эротическая любовь — это решимость, это разумный выбор, это ответственность, это поступок. </w:t>
      </w:r>
    </w:p>
    <w:p w:rsidR="001E7621" w:rsidRPr="001E7621" w:rsidRDefault="001E7621" w:rsidP="00CE616A">
      <w:pPr>
        <w:contextualSpacing/>
      </w:pPr>
      <w:r w:rsidRPr="001E7621">
        <w:t xml:space="preserve">4. Любовь — это искусство. «Любовь — это активная заинтересованность в жизни и развитии того, к кому мы испытываем это чувство». </w:t>
      </w:r>
    </w:p>
    <w:p w:rsidR="001E7621" w:rsidRPr="001E7621" w:rsidRDefault="001E7621" w:rsidP="00CE616A">
      <w:pPr>
        <w:contextualSpacing/>
      </w:pPr>
    </w:p>
    <w:p w:rsidR="001E7621" w:rsidRPr="001E7621" w:rsidRDefault="001E7621" w:rsidP="00CE616A">
      <w:pPr>
        <w:contextualSpacing/>
      </w:pPr>
      <w:r w:rsidRPr="001E7621">
        <w:t xml:space="preserve">Две противоположные формы любви: </w:t>
      </w:r>
    </w:p>
    <w:p w:rsidR="001E7621" w:rsidRPr="001E7621" w:rsidRDefault="001E7621" w:rsidP="00CE616A">
      <w:pPr>
        <w:contextualSpacing/>
      </w:pPr>
      <w:r w:rsidRPr="001E7621">
        <w:t xml:space="preserve">1. любовь по принципу бытия, или плодотворная любовь, «предполагает проявление интереса и заботы, познание, душевный отклик, изъявление чувств, наслаждение и может быть направлена на человека, дерево, картину, идею, она возбуждает и усиливает ощущение полноты жизни - это процесс самообновления и самообогащения»; </w:t>
      </w:r>
    </w:p>
    <w:p w:rsidR="001E7621" w:rsidRPr="001E7621" w:rsidRDefault="001E7621" w:rsidP="00CE616A">
      <w:pPr>
        <w:contextualSpacing/>
      </w:pPr>
      <w:r w:rsidRPr="001E7621">
        <w:t xml:space="preserve">2. любовь по принципу обладания, или неплодотворная любовь, - лишение объекта своей «любви» свободы и держание его под контролем. </w:t>
      </w:r>
    </w:p>
    <w:p w:rsidR="001E7621" w:rsidRPr="001E7621" w:rsidRDefault="001E7621" w:rsidP="00CE616A">
      <w:pPr>
        <w:contextualSpacing/>
      </w:pPr>
    </w:p>
    <w:p w:rsidR="001E7621" w:rsidRPr="001E7621" w:rsidRDefault="001E7621" w:rsidP="00CE616A">
      <w:pPr>
        <w:contextualSpacing/>
      </w:pPr>
      <w:r w:rsidRPr="001E7621">
        <w:t xml:space="preserve">Человек — это осознающая себя жизнь, для которой невыносимо переживание отчужденности от природы, от других людей. Поэтому глубочайшей потребностью человека является стремление покинуть тюрьму своего одиночества, стремление обрести единение с другими людьми. И полное единение возможно только «в достижении межличностного единения, слияния своего „я“ и „я“ другого человека, то есть в любви». Однако кроме истинной, зрелой формы любви существуют незрелые формы любви, которые могут быть названы симбиотическим союзом (мазохизм и садизм). В противоположность симбиотическому союзу любовь — это единение при условии сохранения собственной целостности, индивидуальности. </w:t>
      </w:r>
    </w:p>
    <w:p w:rsidR="001E7621" w:rsidRPr="001E7621" w:rsidRDefault="001E7621" w:rsidP="00CE616A">
      <w:pPr>
        <w:contextualSpacing/>
      </w:pPr>
    </w:p>
    <w:p w:rsidR="001E7621" w:rsidRPr="001E7621" w:rsidRDefault="001E7621" w:rsidP="00CE616A">
      <w:pPr>
        <w:contextualSpacing/>
      </w:pPr>
      <w:r w:rsidRPr="001E7621">
        <w:t xml:space="preserve">Любовь между родителями и детьми </w:t>
      </w:r>
    </w:p>
    <w:p w:rsidR="001E7621" w:rsidRPr="001E7621" w:rsidRDefault="001E7621" w:rsidP="00CE616A">
      <w:pPr>
        <w:contextualSpacing/>
      </w:pPr>
      <w:r w:rsidRPr="001E7621">
        <w:t xml:space="preserve">Детская любовь следует принципу «Я люблю, потому что я любим», зрелая — «Я любим, потому что я люблю». Незрелая любовь кричит: «Я люблю тебя, потому что я нуждаюсь в тебе». Зрелая любовь говорит: «Я нуждаюсь в тебе, потому что я люблю тебя». </w:t>
      </w:r>
    </w:p>
    <w:p w:rsidR="001E7621" w:rsidRPr="001E7621" w:rsidRDefault="001E7621" w:rsidP="00CE616A">
      <w:pPr>
        <w:contextualSpacing/>
      </w:pPr>
      <w:r w:rsidRPr="001E7621">
        <w:t>В родительской любви каждого взрослого человека есть материнское и отцовское начала. Материнская любовь (материнское начало) безусловна, а отцовская любовь (отцовское начало) обусловлена</w:t>
      </w:r>
      <w:proofErr w:type="gramStart"/>
      <w:r w:rsidRPr="001E7621">
        <w:t>.</w:t>
      </w:r>
      <w:proofErr w:type="gramEnd"/>
      <w:r w:rsidRPr="001E7621">
        <w:t xml:space="preserve"> </w:t>
      </w:r>
      <w:proofErr w:type="gramStart"/>
      <w:r w:rsidRPr="001E7621">
        <w:t>о</w:t>
      </w:r>
      <w:proofErr w:type="gramEnd"/>
      <w:r w:rsidRPr="001E7621">
        <w:t xml:space="preserve">дного начала недостаточно для нормального развития личности. </w:t>
      </w:r>
    </w:p>
    <w:p w:rsidR="001E7621" w:rsidRPr="001E7621" w:rsidRDefault="001E7621" w:rsidP="00CE616A">
      <w:pPr>
        <w:contextualSpacing/>
      </w:pPr>
    </w:p>
    <w:p w:rsidR="001E7621" w:rsidRPr="001E7621" w:rsidRDefault="001E7621" w:rsidP="00CE616A">
      <w:pPr>
        <w:contextualSpacing/>
      </w:pPr>
      <w:r w:rsidRPr="001E7621">
        <w:t xml:space="preserve">Объекты любви </w:t>
      </w:r>
    </w:p>
    <w:p w:rsidR="001E7621" w:rsidRPr="001E7621" w:rsidRDefault="001E7621" w:rsidP="00CE616A">
      <w:pPr>
        <w:contextualSpacing/>
      </w:pPr>
      <w:r w:rsidRPr="001E7621">
        <w:t xml:space="preserve">Любовь — это ориентация, которая направлена на всё, а не на что-то одно. Однако же существуют различия между разными типами любви, зависящими от видов объекта любви. </w:t>
      </w:r>
    </w:p>
    <w:p w:rsidR="001E7621" w:rsidRPr="001E7621" w:rsidRDefault="001E7621" w:rsidP="00CE616A">
      <w:pPr>
        <w:contextualSpacing/>
      </w:pPr>
      <w:r w:rsidRPr="001E7621">
        <w:t xml:space="preserve">Братская любовь </w:t>
      </w:r>
    </w:p>
    <w:p w:rsidR="001E7621" w:rsidRPr="001E7621" w:rsidRDefault="001E7621" w:rsidP="00CE616A">
      <w:pPr>
        <w:contextualSpacing/>
      </w:pPr>
      <w:r w:rsidRPr="001E7621">
        <w:t xml:space="preserve">Наиболее «фундаментальный» вид любви, составляющий основу всех её типов, — это братская любовь. Под ней я разумею ответственность, заботу, уважение, обстоятельное знание другого человеческого существа, желание продлить его жизнь. </w:t>
      </w:r>
    </w:p>
    <w:p w:rsidR="001E7621" w:rsidRPr="001E7621" w:rsidRDefault="001E7621" w:rsidP="00CE616A">
      <w:pPr>
        <w:contextualSpacing/>
      </w:pPr>
    </w:p>
    <w:p w:rsidR="001E7621" w:rsidRPr="001E7621" w:rsidRDefault="001E7621" w:rsidP="00CE616A">
      <w:pPr>
        <w:contextualSpacing/>
      </w:pPr>
      <w:r w:rsidRPr="001E7621">
        <w:t xml:space="preserve">Материнская любовь </w:t>
      </w:r>
    </w:p>
    <w:p w:rsidR="001E7621" w:rsidRPr="001E7621" w:rsidRDefault="001E7621" w:rsidP="00CE616A">
      <w:pPr>
        <w:contextualSpacing/>
      </w:pPr>
      <w:r w:rsidRPr="001E7621">
        <w:t xml:space="preserve">Материнская любовь имеет два аспекта: один — это забота, ответственность, знание и </w:t>
      </w:r>
      <w:proofErr w:type="gramStart"/>
      <w:r w:rsidRPr="001E7621">
        <w:t>уважение</w:t>
      </w:r>
      <w:proofErr w:type="gramEnd"/>
      <w:r w:rsidRPr="001E7621">
        <w:t xml:space="preserve"> абсолютно необходимые для сохранения здоровья ребенка и его биологического роста. Другой аспект выходит за пределы простого сохранения жизни. Это установка, которая внушает ребенку любовь к жизни, которая дает ему почувствовать, что хорошо быть живым, хорошо быть мальчиком или девочкой, хорошо жить на этой земле! </w:t>
      </w:r>
    </w:p>
    <w:p w:rsidR="001E7621" w:rsidRPr="001E7621" w:rsidRDefault="001E7621" w:rsidP="00CE616A">
      <w:pPr>
        <w:contextualSpacing/>
      </w:pPr>
    </w:p>
    <w:p w:rsidR="001E7621" w:rsidRPr="001E7621" w:rsidRDefault="001E7621" w:rsidP="00CE616A">
      <w:pPr>
        <w:contextualSpacing/>
      </w:pPr>
      <w:r w:rsidRPr="001E7621">
        <w:lastRenderedPageBreak/>
        <w:t xml:space="preserve">Эротическая любовь </w:t>
      </w:r>
    </w:p>
    <w:p w:rsidR="001E7621" w:rsidRPr="001E7621" w:rsidRDefault="001E7621" w:rsidP="00CE616A">
      <w:pPr>
        <w:contextualSpacing/>
      </w:pPr>
      <w:r w:rsidRPr="001E7621">
        <w:t xml:space="preserve">Общим для братской и материнской любви является то, что они по своей сути не ограничиваются одним человеком. Любовь к ребенку не останавливается на одном моем ребенке, она распространяется на всех моих детей; более того она распространяется и на всех чужих детей, которые нуждаются в моей помощи. Братская любовь не успокаивается на любви только к одному брату, она распространяется на всех братьев. Противоположная ситуация с эротической любовью, которая жаждет полного единения, слияния с </w:t>
      </w:r>
      <w:proofErr w:type="gramStart"/>
      <w:r w:rsidRPr="001E7621">
        <w:t>одним-единственным</w:t>
      </w:r>
      <w:proofErr w:type="gramEnd"/>
      <w:r w:rsidRPr="001E7621">
        <w:t xml:space="preserve"> человеком. Она по своей сути исключительна, а не всеобща. </w:t>
      </w:r>
    </w:p>
    <w:p w:rsidR="001E7621" w:rsidRPr="001E7621" w:rsidRDefault="001E7621" w:rsidP="00CE616A">
      <w:pPr>
        <w:contextualSpacing/>
      </w:pPr>
      <w:r w:rsidRPr="001E7621">
        <w:t xml:space="preserve">Половое желание жаждет соития, но оно (физическое влечение) основывается не только на желании избавиться от болезненного напряжения. Особенностью полового желания является то, что оно провоцируется, или свободно соединяется с любой другой сильной эмоцией. </w:t>
      </w:r>
    </w:p>
    <w:p w:rsidR="001E7621" w:rsidRPr="001E7621" w:rsidRDefault="001E7621" w:rsidP="00CE616A">
      <w:pPr>
        <w:contextualSpacing/>
      </w:pPr>
      <w:r w:rsidRPr="001E7621">
        <w:t xml:space="preserve">В тех же случаях, когда физическая близость является следствием любви, то она лишена жадности, потребности покорять или быть покоренным, но исполнена нежности. </w:t>
      </w:r>
    </w:p>
    <w:p w:rsidR="001E7621" w:rsidRPr="001E7621" w:rsidRDefault="001E7621" w:rsidP="00CE616A">
      <w:pPr>
        <w:contextualSpacing/>
      </w:pPr>
      <w:r w:rsidRPr="001E7621">
        <w:t xml:space="preserve">Часто под эротической любовью понимается неплодотворная форма любви — любовь, основанная на обладании, или эгоизм вдвоем. </w:t>
      </w:r>
    </w:p>
    <w:p w:rsidR="001E7621" w:rsidRPr="001E7621" w:rsidRDefault="001E7621" w:rsidP="00CE616A">
      <w:pPr>
        <w:contextualSpacing/>
      </w:pPr>
    </w:p>
    <w:p w:rsidR="001E7621" w:rsidRPr="001E7621" w:rsidRDefault="001E7621" w:rsidP="00CE616A">
      <w:pPr>
        <w:contextualSpacing/>
      </w:pPr>
      <w:r w:rsidRPr="001E7621">
        <w:t xml:space="preserve">Любовь к себе </w:t>
      </w:r>
    </w:p>
    <w:p w:rsidR="001E7621" w:rsidRPr="001E7621" w:rsidRDefault="001E7621" w:rsidP="00CE616A">
      <w:pPr>
        <w:contextualSpacing/>
      </w:pPr>
      <w:r w:rsidRPr="001E7621">
        <w:t>Утверждение, что добродетельно любить других людей («возлюби ближнего, как самого себя») и грешно любить себя, внутренне противоречиво, постольку, поскольку я тоже человек. Эгоист из-за отсутствия созидательности не способен любить других, но точно так же он не способен любить и самого себя. Эгоизм может проявляться также в форме «</w:t>
      </w:r>
      <w:proofErr w:type="spellStart"/>
      <w:r w:rsidRPr="001E7621">
        <w:t>неэгоистичности</w:t>
      </w:r>
      <w:proofErr w:type="spellEnd"/>
      <w:r w:rsidRPr="001E7621">
        <w:t xml:space="preserve">». </w:t>
      </w:r>
    </w:p>
    <w:p w:rsidR="001E7621" w:rsidRPr="001E7621" w:rsidRDefault="001E7621" w:rsidP="00CE616A">
      <w:pPr>
        <w:contextualSpacing/>
      </w:pPr>
    </w:p>
    <w:p w:rsidR="001E7621" w:rsidRPr="001E7621" w:rsidRDefault="001E7621" w:rsidP="00CE616A">
      <w:pPr>
        <w:contextualSpacing/>
      </w:pPr>
      <w:r w:rsidRPr="001E7621">
        <w:t xml:space="preserve">Любовь к Богу </w:t>
      </w:r>
    </w:p>
    <w:p w:rsidR="001E7621" w:rsidRPr="001E7621" w:rsidRDefault="001E7621" w:rsidP="00CE616A">
      <w:pPr>
        <w:contextualSpacing/>
      </w:pPr>
      <w:r w:rsidRPr="001E7621">
        <w:t xml:space="preserve">Основу религиозной формы любви, любви к богу, также составляет переживание одиночества и вытекающая отсюда потребность преодолеть тревогу одиночества посредством объединения. </w:t>
      </w:r>
    </w:p>
    <w:p w:rsidR="001E7621" w:rsidRPr="001A114A" w:rsidRDefault="001E7621" w:rsidP="00CE616A">
      <w:pPr>
        <w:contextualSpacing/>
      </w:pPr>
      <w:r w:rsidRPr="001E7621">
        <w:t xml:space="preserve">Любовь к Богу нельзя отделить от любви к своим родителям. </w:t>
      </w:r>
      <w:proofErr w:type="gramStart"/>
      <w:r w:rsidRPr="001E7621">
        <w:t>Если человек не освобождается от кровной привязанности к матери, клану, народу, если он сохраняет детскую зависимость от карающего и вознаграждающего отца или какого-либо иного авторитета, он не может развить в себе более зрелую любовь к Богу; следовательно, его религия такова, какой она была на ранней стадии развития, когда Бог воспринимался как опекающая всех мать или карающий-вознаграждающий отец.</w:t>
      </w:r>
      <w:proofErr w:type="gramEnd"/>
    </w:p>
    <w:p w:rsidR="001E7621" w:rsidRPr="001E7621" w:rsidRDefault="001E7621" w:rsidP="00CE616A">
      <w:pPr>
        <w:pStyle w:val="1"/>
        <w:contextualSpacing/>
      </w:pPr>
      <w:bookmarkStart w:id="16" w:name="_Toc282038677"/>
      <w:r w:rsidRPr="001E7621">
        <w:t>16. Современные социологические теории.</w:t>
      </w:r>
      <w:bookmarkEnd w:id="16"/>
    </w:p>
    <w:p w:rsidR="001E7621" w:rsidRPr="001E7621" w:rsidRDefault="001E7621" w:rsidP="00CE616A">
      <w:pPr>
        <w:contextualSpacing/>
      </w:pPr>
      <w:r w:rsidRPr="001E7621">
        <w:t>Структурно-</w:t>
      </w:r>
      <w:proofErr w:type="spellStart"/>
      <w:r w:rsidRPr="001E7621">
        <w:t>функционалистская</w:t>
      </w:r>
      <w:proofErr w:type="spellEnd"/>
      <w:r w:rsidRPr="001E7621">
        <w:t xml:space="preserve"> парадигма. </w:t>
      </w:r>
    </w:p>
    <w:p w:rsidR="001E7621" w:rsidRPr="001E7621" w:rsidRDefault="001E7621" w:rsidP="00CE616A">
      <w:pPr>
        <w:contextualSpacing/>
      </w:pPr>
      <w:r w:rsidRPr="001E7621">
        <w:t xml:space="preserve">Альфред </w:t>
      </w:r>
      <w:proofErr w:type="spellStart"/>
      <w:r w:rsidRPr="001E7621">
        <w:t>Рэдклифф</w:t>
      </w:r>
      <w:proofErr w:type="spellEnd"/>
      <w:r w:rsidRPr="001E7621">
        <w:t xml:space="preserve">-Браун (1881—1955) первым применил системный подход к изучению обществ. Общество по нему — это </w:t>
      </w:r>
      <w:proofErr w:type="spellStart"/>
      <w:r w:rsidRPr="001E7621">
        <w:t>суперорганизм</w:t>
      </w:r>
      <w:proofErr w:type="spellEnd"/>
      <w:r w:rsidRPr="001E7621">
        <w:t xml:space="preserve">, который имеет необходимые условия существования, из-за которых и возникают социальные институты. Функция социальных явлений — создавать и поддерживать солидарность. </w:t>
      </w:r>
      <w:proofErr w:type="spellStart"/>
      <w:r w:rsidRPr="001E7621">
        <w:t>Бронислав</w:t>
      </w:r>
      <w:proofErr w:type="spellEnd"/>
      <w:r w:rsidRPr="001E7621">
        <w:t xml:space="preserve"> Малиновский (1884—1942) уточняет понятия функции и применяет функциональный подход к изучению культуры. То есть каждый элемент культуры первобытного общества выполняет важную функцию. </w:t>
      </w:r>
    </w:p>
    <w:p w:rsidR="001E7621" w:rsidRPr="001E7621" w:rsidRDefault="001E7621" w:rsidP="00CE616A">
      <w:pPr>
        <w:contextualSpacing/>
      </w:pPr>
      <w:proofErr w:type="spellStart"/>
      <w:r w:rsidRPr="001E7621">
        <w:t>Толкотт</w:t>
      </w:r>
      <w:proofErr w:type="spellEnd"/>
      <w:r w:rsidRPr="001E7621">
        <w:t xml:space="preserve"> </w:t>
      </w:r>
      <w:proofErr w:type="spellStart"/>
      <w:r w:rsidRPr="001E7621">
        <w:t>Парсонс</w:t>
      </w:r>
      <w:proofErr w:type="spellEnd"/>
      <w:r w:rsidRPr="001E7621">
        <w:t xml:space="preserve"> (1902—1979). Классик мировой социологии, основоположник системно-функциональной парадигмы. Разработал метатеорию — теорию действия, на её основе — теорию систем.  </w:t>
      </w:r>
    </w:p>
    <w:p w:rsidR="001E7621" w:rsidRPr="001E7621" w:rsidRDefault="001E7621" w:rsidP="00CE616A">
      <w:pPr>
        <w:contextualSpacing/>
      </w:pPr>
      <w:r w:rsidRPr="001E7621">
        <w:t xml:space="preserve">Структура элементарного акта действия: </w:t>
      </w:r>
    </w:p>
    <w:p w:rsidR="001E7621" w:rsidRPr="001E7621" w:rsidRDefault="001E7621" w:rsidP="00CE616A">
      <w:pPr>
        <w:contextualSpacing/>
      </w:pPr>
      <w:r w:rsidRPr="001E7621">
        <w:t xml:space="preserve">1. Агент (действующее лицо) = </w:t>
      </w:r>
      <w:proofErr w:type="spellStart"/>
      <w:r w:rsidRPr="001E7621">
        <w:t>актор</w:t>
      </w:r>
      <w:proofErr w:type="spellEnd"/>
      <w:r w:rsidRPr="001E7621">
        <w:t xml:space="preserve">. Понимается не как организм, а как сознание, «Я». </w:t>
      </w:r>
    </w:p>
    <w:p w:rsidR="001E7621" w:rsidRPr="001E7621" w:rsidRDefault="001E7621" w:rsidP="00CE616A">
      <w:pPr>
        <w:contextualSpacing/>
      </w:pPr>
      <w:r w:rsidRPr="001E7621">
        <w:t xml:space="preserve">2. «Цель» — такое будущее положение вещей, на которое ориентировано выполняемое действие. </w:t>
      </w:r>
    </w:p>
    <w:p w:rsidR="001E7621" w:rsidRPr="001E7621" w:rsidRDefault="001E7621" w:rsidP="00CE616A">
      <w:pPr>
        <w:contextualSpacing/>
      </w:pPr>
      <w:r w:rsidRPr="001E7621">
        <w:lastRenderedPageBreak/>
        <w:t xml:space="preserve">3. Ситуация действия (она разбита на средства и условия). Средства контролируются, а условия нет. </w:t>
      </w:r>
    </w:p>
    <w:p w:rsidR="001E7621" w:rsidRPr="001E7621" w:rsidRDefault="001E7621" w:rsidP="00CE616A">
      <w:pPr>
        <w:contextualSpacing/>
      </w:pPr>
      <w:r w:rsidRPr="001E7621">
        <w:t xml:space="preserve">4. Нормативная ориентация — ценностная оценка средств, которая накладывает ограничения. </w:t>
      </w:r>
    </w:p>
    <w:p w:rsidR="001E7621" w:rsidRPr="001E7621" w:rsidRDefault="001E7621" w:rsidP="00CE616A">
      <w:pPr>
        <w:contextualSpacing/>
      </w:pPr>
      <w:r w:rsidRPr="001E7621">
        <w:t xml:space="preserve">Основные черты функционализма для общества: </w:t>
      </w:r>
    </w:p>
    <w:p w:rsidR="001E7621" w:rsidRPr="001E7621" w:rsidRDefault="001E7621" w:rsidP="00CE616A">
      <w:pPr>
        <w:contextualSpacing/>
      </w:pPr>
      <w:r w:rsidRPr="001E7621">
        <w:t xml:space="preserve">1. Общество рассматривается как система. </w:t>
      </w:r>
    </w:p>
    <w:p w:rsidR="001E7621" w:rsidRPr="001E7621" w:rsidRDefault="001E7621" w:rsidP="00CE616A">
      <w:pPr>
        <w:contextualSpacing/>
      </w:pPr>
      <w:r w:rsidRPr="001E7621">
        <w:t xml:space="preserve">2. Процессы системы рассматриваются с точки зрения взаимосвязанности её частей. </w:t>
      </w:r>
    </w:p>
    <w:p w:rsidR="001E7621" w:rsidRPr="001E7621" w:rsidRDefault="001E7621" w:rsidP="00CE616A">
      <w:pPr>
        <w:contextualSpacing/>
      </w:pPr>
      <w:r w:rsidRPr="001E7621">
        <w:t xml:space="preserve">3. Подобно организму система считается ограниченной (то есть в ней действуют процессы, направленные на сохранение целостности её границ). </w:t>
      </w:r>
    </w:p>
    <w:p w:rsidR="001E7621" w:rsidRPr="001E7621" w:rsidRDefault="001E7621" w:rsidP="00CE616A">
      <w:pPr>
        <w:contextualSpacing/>
      </w:pPr>
      <w:r w:rsidRPr="001E7621">
        <w:t xml:space="preserve">Основные функции, которые должны выполняться в любой социальной системе: </w:t>
      </w:r>
    </w:p>
    <w:p w:rsidR="001E7621" w:rsidRPr="001E7621" w:rsidRDefault="001E7621" w:rsidP="00CE616A">
      <w:pPr>
        <w:contextualSpacing/>
      </w:pPr>
      <w:r w:rsidRPr="001E7621">
        <w:t xml:space="preserve">1. Адаптация — система адаптируется к условиям. </w:t>
      </w:r>
    </w:p>
    <w:p w:rsidR="001E7621" w:rsidRPr="001E7621" w:rsidRDefault="001E7621" w:rsidP="00CE616A">
      <w:pPr>
        <w:contextualSpacing/>
      </w:pPr>
      <w:r w:rsidRPr="001E7621">
        <w:t xml:space="preserve">2. Достижение цели — достижение конкретных целей и мобилизация средств </w:t>
      </w:r>
      <w:proofErr w:type="gramStart"/>
      <w:r w:rsidRPr="001E7621">
        <w:t>для</w:t>
      </w:r>
      <w:proofErr w:type="gramEnd"/>
      <w:r w:rsidRPr="001E7621">
        <w:t xml:space="preserve"> </w:t>
      </w:r>
      <w:proofErr w:type="gramStart"/>
      <w:r w:rsidRPr="001E7621">
        <w:t>получение</w:t>
      </w:r>
      <w:proofErr w:type="gramEnd"/>
      <w:r w:rsidRPr="001E7621">
        <w:t xml:space="preserve"> результатов. </w:t>
      </w:r>
    </w:p>
    <w:p w:rsidR="001E7621" w:rsidRPr="001E7621" w:rsidRDefault="001E7621" w:rsidP="00CE616A">
      <w:pPr>
        <w:contextualSpacing/>
      </w:pPr>
      <w:r w:rsidRPr="001E7621">
        <w:t xml:space="preserve">3. Интеграция — связь между элементами. </w:t>
      </w:r>
    </w:p>
    <w:p w:rsidR="001E7621" w:rsidRPr="001E7621" w:rsidRDefault="001E7621" w:rsidP="00CE616A">
      <w:pPr>
        <w:contextualSpacing/>
      </w:pPr>
      <w:r w:rsidRPr="001E7621">
        <w:t xml:space="preserve">4. Воспроизводство образца (латентность) — запас внутренней прочности (для социальных систем) и возможность выдерживать напряжение между элементами. </w:t>
      </w:r>
    </w:p>
    <w:p w:rsidR="001E7621" w:rsidRPr="001E7621" w:rsidRDefault="001E7621" w:rsidP="00CE616A">
      <w:pPr>
        <w:contextualSpacing/>
      </w:pPr>
      <w:r w:rsidRPr="001E7621">
        <w:t xml:space="preserve">Теорию дорабатывал Роберт Мертон (1910—2003). Ввел в социологию понятие «ТСУ» — (Теория среднего уровня), понятие явных и латентных функций. Построение всеобъемлющей теории считал преждевременным, так как для этого нет материалов. Теория </w:t>
      </w:r>
      <w:proofErr w:type="spellStart"/>
      <w:proofErr w:type="gramStart"/>
      <w:r w:rsidRPr="001E7621">
        <w:t>Парсонса</w:t>
      </w:r>
      <w:proofErr w:type="spellEnd"/>
      <w:proofErr w:type="gramEnd"/>
      <w:r w:rsidRPr="001E7621">
        <w:t xml:space="preserve"> по его мнению не применима к практике, потому нужна альтернатива — ТСУ. ТСУ — теории, ориентированные на ограниченный круг явлений и подкрепленные эмпирическими данными (например, изучение преступности дает материал для теории девиации и т. п.). Основная теорема функционального анализа Роберта Мертона: «Точно </w:t>
      </w:r>
      <w:proofErr w:type="gramStart"/>
      <w:r w:rsidRPr="001E7621">
        <w:t>также, как</w:t>
      </w:r>
      <w:proofErr w:type="gramEnd"/>
      <w:r w:rsidRPr="001E7621">
        <w:t xml:space="preserve"> одно и то же явление может иметь многочисленные функции — так и одна и та же функция может по-разному выполняться различными явлениями» </w:t>
      </w:r>
    </w:p>
    <w:p w:rsidR="001E7621" w:rsidRPr="001E7621" w:rsidRDefault="001E7621" w:rsidP="00CE616A">
      <w:pPr>
        <w:contextualSpacing/>
      </w:pPr>
      <w:r w:rsidRPr="001E7621">
        <w:t xml:space="preserve">Бихевиоризм </w:t>
      </w:r>
    </w:p>
    <w:p w:rsidR="001E7621" w:rsidRPr="001E7621" w:rsidRDefault="001E7621" w:rsidP="00CE616A">
      <w:pPr>
        <w:contextualSpacing/>
      </w:pPr>
      <w:r w:rsidRPr="001E7621">
        <w:t xml:space="preserve">Концепцию разработал </w:t>
      </w:r>
      <w:proofErr w:type="spellStart"/>
      <w:r w:rsidRPr="001E7621">
        <w:t>Б.Скиннер</w:t>
      </w:r>
      <w:proofErr w:type="spellEnd"/>
      <w:r w:rsidRPr="001E7621">
        <w:t xml:space="preserve"> (1904—1990). Скиннер полагал, что элементарные принципы поведения животных характерны и для человеческого поведения. Поведение индивида обуславливается и контролируется окружающей средой (язык, обычаи). </w:t>
      </w:r>
    </w:p>
    <w:p w:rsidR="001E7621" w:rsidRPr="001E7621" w:rsidRDefault="001E7621" w:rsidP="00CE616A">
      <w:pPr>
        <w:contextualSpacing/>
      </w:pPr>
      <w:r w:rsidRPr="001E7621">
        <w:t xml:space="preserve">Дж. </w:t>
      </w:r>
      <w:proofErr w:type="spellStart"/>
      <w:r w:rsidRPr="001E7621">
        <w:t>Хоманс</w:t>
      </w:r>
      <w:proofErr w:type="spellEnd"/>
      <w:r w:rsidRPr="001E7621">
        <w:t xml:space="preserve"> (1910—1989) на этой основе разработал теорию обмена. Основная проблема социологии по </w:t>
      </w:r>
      <w:proofErr w:type="spellStart"/>
      <w:r w:rsidRPr="001E7621">
        <w:t>Хомансу</w:t>
      </w:r>
      <w:proofErr w:type="spellEnd"/>
      <w:r w:rsidRPr="001E7621">
        <w:t xml:space="preserve">: решить, как поведение многих людей в соответствии с психологическими положениями сплачивается для образования и поддержания устойчивых социальных структур. </w:t>
      </w:r>
      <w:proofErr w:type="spellStart"/>
      <w:r w:rsidRPr="001E7621">
        <w:t>Хоманс</w:t>
      </w:r>
      <w:proofErr w:type="spellEnd"/>
      <w:r w:rsidRPr="001E7621">
        <w:t xml:space="preserve"> </w:t>
      </w:r>
      <w:proofErr w:type="spellStart"/>
      <w:r w:rsidRPr="001E7621">
        <w:t>концептуализировал</w:t>
      </w:r>
      <w:proofErr w:type="spellEnd"/>
      <w:r w:rsidRPr="001E7621">
        <w:t xml:space="preserve"> человеческое поведение как обмен вознаграждениями и наказаниями. </w:t>
      </w:r>
    </w:p>
    <w:p w:rsidR="001E7621" w:rsidRPr="001E7621" w:rsidRDefault="001E7621" w:rsidP="00CE616A">
      <w:pPr>
        <w:contextualSpacing/>
      </w:pPr>
      <w:r w:rsidRPr="001E7621">
        <w:t xml:space="preserve">Символический </w:t>
      </w:r>
      <w:proofErr w:type="spellStart"/>
      <w:r w:rsidRPr="001E7621">
        <w:t>интеракционизм</w:t>
      </w:r>
      <w:proofErr w:type="spellEnd"/>
      <w:r w:rsidRPr="001E7621">
        <w:t xml:space="preserve"> </w:t>
      </w:r>
    </w:p>
    <w:p w:rsidR="001E7621" w:rsidRPr="001E7621" w:rsidRDefault="001E7621" w:rsidP="00CE616A">
      <w:pPr>
        <w:contextualSpacing/>
      </w:pPr>
      <w:r w:rsidRPr="001E7621">
        <w:t xml:space="preserve">Чарльз </w:t>
      </w:r>
      <w:proofErr w:type="spellStart"/>
      <w:r w:rsidRPr="001E7621">
        <w:t>Хортон</w:t>
      </w:r>
      <w:proofErr w:type="spellEnd"/>
      <w:r w:rsidRPr="001E7621">
        <w:t xml:space="preserve"> Кули (1864—1929). Он сам называл себя не социологом, а социальным психологом. Основная проблема, которая волновала </w:t>
      </w:r>
      <w:proofErr w:type="spellStart"/>
      <w:r w:rsidRPr="001E7621">
        <w:t>интеракционистов</w:t>
      </w:r>
      <w:proofErr w:type="spellEnd"/>
      <w:r w:rsidRPr="001E7621">
        <w:t xml:space="preserve"> — каким образом взаимодействие между индивидами формируют социальную структуру и как эти социальные структуры, выступая в роли сети взаимодействий, формируют индивидов. Человеческая природа по Кули — продукт коммуникации. Человек становится личностью и развивает свое «Я» посредством интеракции между людьми. Каждый индивид — продукт определенной специфической комбинации отношений между людьми. «Я» всегда динамично, оно находится в постоянном изменении. </w:t>
      </w:r>
    </w:p>
    <w:p w:rsidR="001E7621" w:rsidRPr="001E7621" w:rsidRDefault="001E7621" w:rsidP="00CE616A">
      <w:pPr>
        <w:contextualSpacing/>
      </w:pPr>
      <w:r w:rsidRPr="001E7621">
        <w:t xml:space="preserve">Символический </w:t>
      </w:r>
      <w:proofErr w:type="spellStart"/>
      <w:r w:rsidRPr="001E7621">
        <w:t>интеракционизм</w:t>
      </w:r>
      <w:proofErr w:type="spellEnd"/>
      <w:r w:rsidRPr="001E7621">
        <w:t xml:space="preserve"> Дж. </w:t>
      </w:r>
      <w:proofErr w:type="spellStart"/>
      <w:r w:rsidRPr="001E7621">
        <w:t>Г.Мида</w:t>
      </w:r>
      <w:proofErr w:type="spellEnd"/>
      <w:r w:rsidRPr="001E7621">
        <w:t xml:space="preserve"> (1863—1931). </w:t>
      </w:r>
      <w:proofErr w:type="spellStart"/>
      <w:r w:rsidRPr="001E7621">
        <w:t>Мид</w:t>
      </w:r>
      <w:proofErr w:type="spellEnd"/>
      <w:r w:rsidRPr="001E7621">
        <w:t xml:space="preserve"> ничего не писал сам, его книга написана с лекций студентов. Основной тезис </w:t>
      </w:r>
      <w:proofErr w:type="spellStart"/>
      <w:r w:rsidRPr="001E7621">
        <w:t>Мида</w:t>
      </w:r>
      <w:proofErr w:type="spellEnd"/>
      <w:r w:rsidRPr="001E7621">
        <w:t xml:space="preserve"> — что личность и социальное действие формируется с помощью символов, которые приобретаются в процессе социализации и взаимно подтверждаются и изменяются в процессе социального взаимодействия его участниками. В данном контексте основная способность человека — сознание и способность к интерпретации. Ввел в социологию понятие «</w:t>
      </w:r>
      <w:r w:rsidRPr="001E7621">
        <w:rPr>
          <w:lang w:val="en-US"/>
        </w:rPr>
        <w:t>Self</w:t>
      </w:r>
      <w:r w:rsidRPr="001E7621">
        <w:t xml:space="preserve">» — «Самость». Оно </w:t>
      </w:r>
      <w:proofErr w:type="gramStart"/>
      <w:r w:rsidRPr="001E7621">
        <w:t>означает</w:t>
      </w:r>
      <w:proofErr w:type="gramEnd"/>
      <w:r w:rsidRPr="001E7621">
        <w:t xml:space="preserve"> что человек относится к себе как к объекту (рефлексия). Наличие </w:t>
      </w:r>
      <w:r w:rsidRPr="001E7621">
        <w:rPr>
          <w:lang w:val="en-US"/>
        </w:rPr>
        <w:t>self</w:t>
      </w:r>
      <w:r w:rsidRPr="001E7621">
        <w:t xml:space="preserve"> позволяет интерпретировать мир. </w:t>
      </w:r>
      <w:proofErr w:type="gramStart"/>
      <w:r w:rsidRPr="001E7621">
        <w:rPr>
          <w:lang w:val="en-US"/>
        </w:rPr>
        <w:t>Self</w:t>
      </w:r>
      <w:r w:rsidRPr="001E7621">
        <w:t xml:space="preserve"> делится на </w:t>
      </w:r>
      <w:r w:rsidRPr="001E7621">
        <w:rPr>
          <w:lang w:val="en-US"/>
        </w:rPr>
        <w:t>I</w:t>
      </w:r>
      <w:r w:rsidRPr="001E7621">
        <w:t xml:space="preserve"> и </w:t>
      </w:r>
      <w:r w:rsidRPr="001E7621">
        <w:rPr>
          <w:lang w:val="en-US"/>
        </w:rPr>
        <w:t>Me</w:t>
      </w:r>
      <w:r w:rsidRPr="001E7621">
        <w:t>. «</w:t>
      </w:r>
      <w:r w:rsidRPr="001E7621">
        <w:rPr>
          <w:lang w:val="en-US"/>
        </w:rPr>
        <w:t>Me</w:t>
      </w:r>
      <w:r w:rsidRPr="001E7621">
        <w:t xml:space="preserve">» — воспринятая и усвоенная индивидом организованная совокупность социальных установок, норм, </w:t>
      </w:r>
      <w:r w:rsidRPr="001E7621">
        <w:lastRenderedPageBreak/>
        <w:t>диспозиций.</w:t>
      </w:r>
      <w:proofErr w:type="gramEnd"/>
      <w:r w:rsidRPr="001E7621">
        <w:t xml:space="preserve"> «</w:t>
      </w:r>
      <w:r w:rsidRPr="001E7621">
        <w:rPr>
          <w:lang w:val="en-US"/>
        </w:rPr>
        <w:t>I</w:t>
      </w:r>
      <w:r w:rsidRPr="001E7621">
        <w:t xml:space="preserve">» — импульсивное Я. </w:t>
      </w:r>
      <w:r w:rsidRPr="001E7621">
        <w:rPr>
          <w:lang w:val="en-US"/>
        </w:rPr>
        <w:t>Me</w:t>
      </w:r>
      <w:r w:rsidRPr="001E7621">
        <w:t xml:space="preserve"> — требования к человеку, а </w:t>
      </w:r>
      <w:r w:rsidRPr="001E7621">
        <w:rPr>
          <w:lang w:val="en-US"/>
        </w:rPr>
        <w:t>I</w:t>
      </w:r>
      <w:r w:rsidRPr="001E7621">
        <w:t xml:space="preserve"> — реакция на это, </w:t>
      </w:r>
      <w:proofErr w:type="spellStart"/>
      <w:r w:rsidRPr="001E7621">
        <w:t>нерефлексируемая</w:t>
      </w:r>
      <w:proofErr w:type="spellEnd"/>
      <w:r w:rsidRPr="001E7621">
        <w:t xml:space="preserve"> часть. </w:t>
      </w:r>
    </w:p>
    <w:p w:rsidR="001E7621" w:rsidRPr="001E7621" w:rsidRDefault="001E7621" w:rsidP="00CE616A">
      <w:pPr>
        <w:contextualSpacing/>
      </w:pPr>
      <w:r w:rsidRPr="001E7621">
        <w:t xml:space="preserve">Феноменологическая социология. </w:t>
      </w:r>
    </w:p>
    <w:p w:rsidR="001E7621" w:rsidRPr="001E7621" w:rsidRDefault="001E7621" w:rsidP="00CE616A">
      <w:pPr>
        <w:contextualSpacing/>
      </w:pPr>
      <w:r w:rsidRPr="001E7621">
        <w:t xml:space="preserve">Альфред </w:t>
      </w:r>
      <w:proofErr w:type="spellStart"/>
      <w:r w:rsidRPr="001E7621">
        <w:t>Щюц</w:t>
      </w:r>
      <w:proofErr w:type="spellEnd"/>
      <w:r w:rsidRPr="001E7621">
        <w:t xml:space="preserve"> (1899—1959). Феноменология — наука о феноменах, которые существуют в сознании непосредственно и не связаны с умозаключениями. Основные понятия в феноменологической социологии </w:t>
      </w:r>
      <w:proofErr w:type="spellStart"/>
      <w:r w:rsidRPr="001E7621">
        <w:t>Щюца</w:t>
      </w:r>
      <w:proofErr w:type="spellEnd"/>
      <w:r w:rsidRPr="001E7621">
        <w:t xml:space="preserve">: жизненный мир и естественная установка. Первое — это все, на что направлено сознание. Второе — </w:t>
      </w:r>
      <w:proofErr w:type="spellStart"/>
      <w:r w:rsidRPr="001E7621">
        <w:t>дорефлексивная</w:t>
      </w:r>
      <w:proofErr w:type="spellEnd"/>
      <w:r w:rsidRPr="001E7621">
        <w:t xml:space="preserve"> точка зрения. Предметом феноменологии является процесс приобретения человеком социального опыта и то, как его опыт определяет общение с миром. Взаимопонимание людей происходит </w:t>
      </w:r>
      <w:proofErr w:type="gramStart"/>
      <w:r w:rsidRPr="001E7621">
        <w:t>благодаря</w:t>
      </w:r>
      <w:proofErr w:type="gramEnd"/>
      <w:r w:rsidRPr="001E7621">
        <w:t xml:space="preserve"> </w:t>
      </w:r>
      <w:proofErr w:type="gramStart"/>
      <w:r w:rsidRPr="001E7621">
        <w:t>процессами</w:t>
      </w:r>
      <w:proofErr w:type="gramEnd"/>
      <w:r w:rsidRPr="001E7621">
        <w:t xml:space="preserve"> типизации и идеализации. </w:t>
      </w:r>
    </w:p>
    <w:p w:rsidR="001E7621" w:rsidRPr="001E7621" w:rsidRDefault="001E7621" w:rsidP="00CE616A">
      <w:pPr>
        <w:contextualSpacing/>
      </w:pPr>
      <w:r w:rsidRPr="001E7621">
        <w:t xml:space="preserve">Питер </w:t>
      </w:r>
      <w:proofErr w:type="spellStart"/>
      <w:r w:rsidRPr="001E7621">
        <w:t>Бергер</w:t>
      </w:r>
      <w:proofErr w:type="spellEnd"/>
      <w:r w:rsidRPr="001E7621">
        <w:t xml:space="preserve"> (р. 1929) и Томас </w:t>
      </w:r>
      <w:proofErr w:type="spellStart"/>
      <w:r w:rsidRPr="001E7621">
        <w:t>Лукман</w:t>
      </w:r>
      <w:proofErr w:type="spellEnd"/>
      <w:r w:rsidRPr="001E7621">
        <w:t xml:space="preserve"> (р. 1927) написали трактат по социологии знания «Социальное конструирование реальности» (1966). </w:t>
      </w:r>
    </w:p>
    <w:p w:rsidR="001E7621" w:rsidRPr="001E7621" w:rsidRDefault="001E7621" w:rsidP="00CE616A">
      <w:pPr>
        <w:contextualSpacing/>
      </w:pPr>
      <w:r w:rsidRPr="001E7621">
        <w:t xml:space="preserve">Общество по </w:t>
      </w:r>
      <w:proofErr w:type="spellStart"/>
      <w:r w:rsidRPr="001E7621">
        <w:t>Бергеру-Лукману</w:t>
      </w:r>
      <w:proofErr w:type="spellEnd"/>
      <w:r w:rsidRPr="001E7621">
        <w:t xml:space="preserve"> включает два основных момента: существует как субъективная и объективная реальность. Общество — непрерывный диалектический процесс. Во взаимоотношениях вырабатываются общие значения, а взаимодействия типизированы. Общество как объективная реальность строится на </w:t>
      </w:r>
      <w:proofErr w:type="spellStart"/>
      <w:r w:rsidRPr="001E7621">
        <w:t>экстернализации</w:t>
      </w:r>
      <w:proofErr w:type="spellEnd"/>
      <w:r w:rsidRPr="001E7621">
        <w:t xml:space="preserve"> и объективации (включающую институционализацию). Для передачи знания его нужно объективировать. Для </w:t>
      </w:r>
      <w:proofErr w:type="gramStart"/>
      <w:r w:rsidRPr="001E7621">
        <w:t>поколения</w:t>
      </w:r>
      <w:proofErr w:type="gramEnd"/>
      <w:r w:rsidRPr="001E7621">
        <w:t xml:space="preserve"> которое его создаёт впервые оно субъективно, для следующего уже объективно. Важно понятие роли, так как оно показывает институционализацию. Процесс перевода объективированного социального мира в сознании в ходе социализации — </w:t>
      </w:r>
      <w:proofErr w:type="spellStart"/>
      <w:r w:rsidRPr="001E7621">
        <w:t>интернализация</w:t>
      </w:r>
      <w:proofErr w:type="spellEnd"/>
      <w:r w:rsidRPr="001E7621">
        <w:t xml:space="preserve">. Человек — социальный продукт, общество и объективная реальность, и человеческий продукт. </w:t>
      </w:r>
    </w:p>
    <w:p w:rsidR="001E7621" w:rsidRPr="001E7621" w:rsidRDefault="001E7621" w:rsidP="00CE616A">
      <w:pPr>
        <w:contextualSpacing/>
      </w:pPr>
      <w:proofErr w:type="spellStart"/>
      <w:r w:rsidRPr="001E7621">
        <w:t>Неомарксизм</w:t>
      </w:r>
      <w:proofErr w:type="spellEnd"/>
      <w:r w:rsidRPr="001E7621">
        <w:t xml:space="preserve"> Франкфуртской школы </w:t>
      </w:r>
    </w:p>
    <w:p w:rsidR="001E7621" w:rsidRPr="001E7621" w:rsidRDefault="001E7621" w:rsidP="00CE616A">
      <w:pPr>
        <w:contextualSpacing/>
      </w:pPr>
      <w:r w:rsidRPr="001E7621">
        <w:t xml:space="preserve">Франкфуртская школа была основана в 1930. В 1933 переехала в США. Основные представители: М. </w:t>
      </w:r>
      <w:proofErr w:type="spellStart"/>
      <w:r w:rsidRPr="001E7621">
        <w:t>Хоркхаймер</w:t>
      </w:r>
      <w:proofErr w:type="spellEnd"/>
      <w:r w:rsidRPr="001E7621">
        <w:t xml:space="preserve">, Т. </w:t>
      </w:r>
      <w:proofErr w:type="spellStart"/>
      <w:r w:rsidRPr="001E7621">
        <w:t>Адорно</w:t>
      </w:r>
      <w:proofErr w:type="spellEnd"/>
      <w:r w:rsidRPr="001E7621">
        <w:t xml:space="preserve">, Г. Маркузе, Э. </w:t>
      </w:r>
      <w:proofErr w:type="spellStart"/>
      <w:r w:rsidRPr="001E7621">
        <w:t>Фромм</w:t>
      </w:r>
      <w:proofErr w:type="spellEnd"/>
      <w:r w:rsidRPr="001E7621">
        <w:t xml:space="preserve">. Методологические принципы: </w:t>
      </w:r>
    </w:p>
    <w:p w:rsidR="001E7621" w:rsidRPr="001E7621" w:rsidRDefault="001E7621" w:rsidP="00CE616A">
      <w:pPr>
        <w:contextualSpacing/>
      </w:pPr>
      <w:r w:rsidRPr="001E7621">
        <w:t xml:space="preserve">1. Отрицание позитивизма с его размежеванием ценностей и фактов (в </w:t>
      </w:r>
      <w:proofErr w:type="spellStart"/>
      <w:r w:rsidRPr="001E7621">
        <w:t>Дюркгеймовском</w:t>
      </w:r>
      <w:proofErr w:type="spellEnd"/>
      <w:r w:rsidRPr="001E7621">
        <w:t xml:space="preserve"> смысле). </w:t>
      </w:r>
    </w:p>
    <w:p w:rsidR="001E7621" w:rsidRPr="001E7621" w:rsidRDefault="001E7621" w:rsidP="00CE616A">
      <w:pPr>
        <w:contextualSpacing/>
      </w:pPr>
      <w:r w:rsidRPr="001E7621">
        <w:t xml:space="preserve">2. Приверженность к гуманизму, освобождение человека от всех форм эксплуатации. </w:t>
      </w:r>
    </w:p>
    <w:p w:rsidR="001E7621" w:rsidRPr="001E7621" w:rsidRDefault="001E7621" w:rsidP="00CE616A">
      <w:pPr>
        <w:contextualSpacing/>
      </w:pPr>
      <w:r w:rsidRPr="001E7621">
        <w:t xml:space="preserve">3. Акцент на значимость человеческого начала в социальных отношениях. </w:t>
      </w:r>
    </w:p>
    <w:p w:rsidR="001E7621" w:rsidRPr="001E7621" w:rsidRDefault="001E7621" w:rsidP="00CE616A">
      <w:pPr>
        <w:contextualSpacing/>
      </w:pPr>
      <w:r w:rsidRPr="001E7621">
        <w:t xml:space="preserve">Направленность трудов ученых Франкфуртской школы — в основном на критику капиталистического общества. </w:t>
      </w:r>
    </w:p>
    <w:p w:rsidR="001E7621" w:rsidRPr="001E7621" w:rsidRDefault="001E7621" w:rsidP="00CE616A">
      <w:pPr>
        <w:contextualSpacing/>
      </w:pPr>
      <w:r w:rsidRPr="001E7621">
        <w:t xml:space="preserve">Теория интегрального синтеза. </w:t>
      </w:r>
    </w:p>
    <w:p w:rsidR="001E7621" w:rsidRPr="001E7621" w:rsidRDefault="001E7621" w:rsidP="00CE616A">
      <w:pPr>
        <w:contextualSpacing/>
      </w:pPr>
      <w:r w:rsidRPr="001E7621">
        <w:t xml:space="preserve">Разрабатываются с 70-х годов </w:t>
      </w:r>
      <w:r w:rsidRPr="001E7621">
        <w:rPr>
          <w:lang w:val="en-US"/>
        </w:rPr>
        <w:t>XX</w:t>
      </w:r>
      <w:r w:rsidRPr="001E7621">
        <w:t xml:space="preserve"> века. </w:t>
      </w:r>
    </w:p>
    <w:p w:rsidR="001E7621" w:rsidRPr="001E7621" w:rsidRDefault="001E7621" w:rsidP="00CE616A">
      <w:pPr>
        <w:contextualSpacing/>
      </w:pPr>
      <w:r w:rsidRPr="001E7621">
        <w:t xml:space="preserve">Юрген </w:t>
      </w:r>
      <w:proofErr w:type="spellStart"/>
      <w:r w:rsidRPr="001E7621">
        <w:t>Хабермас</w:t>
      </w:r>
      <w:proofErr w:type="spellEnd"/>
      <w:r w:rsidRPr="001E7621">
        <w:t xml:space="preserve"> (р. 1929) Последний представитель Франкфуртской школы. Первый представитель теории интегрального синтеза. Пытается соединить марксизм с новейшими тенденциями современной философии \ социологии (герменевтика, феноменология). Создал труд: «Теория коммуникативного действия». Это теория общества, стремящегося выяснить свои критические масштабы: попытка перенести теорию общества в парадигму коммуникации, так как именно коммуникативная модель дает возможность выявить универсалистский рационалистический потенциал структур сознания и указать на использование этого потенциала в социальных процессах модернизации. Есть два способа рассмотрения общества — общество как жизненный мир и общество как социальная система. Жизненный мир — общества с точки зрения субъекта, система — общество с позиции наблюдателя извне. Система колонизирует жизненный мир. В итоге он может быть разрушен. Выход в его рационализации. </w:t>
      </w:r>
    </w:p>
    <w:p w:rsidR="001E7621" w:rsidRPr="001E7621" w:rsidRDefault="001E7621" w:rsidP="00CE616A">
      <w:pPr>
        <w:contextualSpacing/>
      </w:pPr>
      <w:r w:rsidRPr="001E7621">
        <w:t xml:space="preserve">Конструктивный структурализм Пьера </w:t>
      </w:r>
      <w:proofErr w:type="spellStart"/>
      <w:r w:rsidRPr="001E7621">
        <w:t>Бурдье</w:t>
      </w:r>
      <w:proofErr w:type="spellEnd"/>
      <w:r w:rsidRPr="001E7621">
        <w:t xml:space="preserve"> </w:t>
      </w:r>
    </w:p>
    <w:p w:rsidR="001E7621" w:rsidRPr="001E7621" w:rsidRDefault="001E7621" w:rsidP="00CE616A">
      <w:pPr>
        <w:contextualSpacing/>
      </w:pPr>
      <w:r w:rsidRPr="001E7621">
        <w:t xml:space="preserve">Пьер </w:t>
      </w:r>
      <w:proofErr w:type="spellStart"/>
      <w:r w:rsidRPr="001E7621">
        <w:t>Бурдье</w:t>
      </w:r>
      <w:proofErr w:type="spellEnd"/>
      <w:r w:rsidRPr="001E7621">
        <w:t xml:space="preserve"> (1930—2002). Теоретическая позиция: попытка избежать противопоставления теоретической и эмпирической социологии (практический социолог). Цели </w:t>
      </w:r>
      <w:proofErr w:type="spellStart"/>
      <w:r w:rsidRPr="001E7621">
        <w:t>Бурдье</w:t>
      </w:r>
      <w:proofErr w:type="spellEnd"/>
      <w:r w:rsidRPr="001E7621">
        <w:t xml:space="preserve"> — исследовать диалектическую связь между объективными структурами и субъективными явлениями. Вместо понятий субъект и индивид он вводит понятие «агент», который осуществляет стратегии, то есть </w:t>
      </w:r>
      <w:r w:rsidRPr="001E7621">
        <w:lastRenderedPageBreak/>
        <w:t xml:space="preserve">системы практик. Основными понятиями также являются «габитус» и «поле». Понятие «габитус» ввел Марсель </w:t>
      </w:r>
      <w:proofErr w:type="spellStart"/>
      <w:r w:rsidRPr="001E7621">
        <w:t>Мосс</w:t>
      </w:r>
      <w:proofErr w:type="spellEnd"/>
      <w:r w:rsidRPr="001E7621">
        <w:t xml:space="preserve">. Габитус — это система приобретенных диспозиций, порождающая и структурирующая практику агента и его представления. Так как </w:t>
      </w:r>
      <w:proofErr w:type="spellStart"/>
      <w:r w:rsidRPr="001E7621">
        <w:t>Бурдье</w:t>
      </w:r>
      <w:proofErr w:type="spellEnd"/>
      <w:r w:rsidRPr="001E7621">
        <w:t xml:space="preserve"> отказывается от понятия структуры, он заменяет его понятием поля. Поле — сеть отношений между объективными позициями. Преимущественно </w:t>
      </w:r>
      <w:proofErr w:type="spellStart"/>
      <w:r w:rsidRPr="001E7621">
        <w:t>Бурдье</w:t>
      </w:r>
      <w:proofErr w:type="spellEnd"/>
      <w:r w:rsidRPr="001E7621">
        <w:t xml:space="preserve"> говорит о трех полях и видах капитала: экономическом, культурном, социальном. </w:t>
      </w:r>
    </w:p>
    <w:p w:rsidR="001E7621" w:rsidRPr="001E7621" w:rsidRDefault="001E7621" w:rsidP="00CE616A">
      <w:pPr>
        <w:contextualSpacing/>
      </w:pPr>
    </w:p>
    <w:p w:rsidR="001E7621" w:rsidRPr="001E7621" w:rsidRDefault="001E7621" w:rsidP="00CE616A">
      <w:pPr>
        <w:pStyle w:val="1"/>
        <w:contextualSpacing/>
      </w:pPr>
      <w:bookmarkStart w:id="17" w:name="_Toc282038678"/>
      <w:r w:rsidRPr="001E7621">
        <w:t>17. Аномия. Концепция структурной аномии Р. Мертона.</w:t>
      </w:r>
      <w:bookmarkEnd w:id="17"/>
    </w:p>
    <w:p w:rsidR="001E7621" w:rsidRPr="001E7621" w:rsidRDefault="001E7621" w:rsidP="00CE616A">
      <w:pPr>
        <w:contextualSpacing/>
      </w:pPr>
      <w:r w:rsidRPr="001E7621">
        <w:t xml:space="preserve">АНОМИЯ - (от франц. </w:t>
      </w:r>
      <w:r w:rsidRPr="001E7621">
        <w:rPr>
          <w:lang w:val="en-US"/>
        </w:rPr>
        <w:t>anomie</w:t>
      </w:r>
      <w:r w:rsidRPr="001E7621">
        <w:t xml:space="preserve"> — беззаконие, </w:t>
      </w:r>
      <w:proofErr w:type="spellStart"/>
      <w:r w:rsidRPr="001E7621">
        <w:t>безнормность</w:t>
      </w:r>
      <w:proofErr w:type="spellEnd"/>
      <w:r w:rsidRPr="001E7621">
        <w:t xml:space="preserve">) — такое состояние общества, в котором заметная часть его членов, зная о существовании обязывающих их норм, относится к ним негативно или равнодушно. Теорию аномии ввел в социологию </w:t>
      </w:r>
      <w:proofErr w:type="spellStart"/>
      <w:r w:rsidRPr="001E7621">
        <w:t>Э.Дюркгейм</w:t>
      </w:r>
      <w:proofErr w:type="spellEnd"/>
      <w:r w:rsidRPr="001E7621">
        <w:t xml:space="preserve"> как часть своей историко-эволюционной концепции, опиравшейся на противопоставление «традиционного» и современного промышленного обществ. Аномия — продукт неполноты перехода от механической к органической </w:t>
      </w:r>
      <w:proofErr w:type="gramStart"/>
      <w:r w:rsidRPr="001E7621">
        <w:t>солидарности</w:t>
      </w:r>
      <w:proofErr w:type="gramEnd"/>
      <w:r w:rsidRPr="001E7621">
        <w:t xml:space="preserve"> ибо объективная база последней — общественное разделение труда — прогрессирует быстрее, чем находит моральную опору в коллективном сознании. Степень свободы личности от традиций, коллективных нравов и предрассудков, возможности личного выбора занятий и способов действия резко расширяются. Но относительно свободная нормативная структура индустриального общества больше не определяет жизнедеятельность людей и начинает воспроизводить аномию в смысле отсутствия твердых жизненных целей, норм и образцов поведения. Это ставит многих в неопределенное социальное положение, лишает коллективной солидарности, чувства связи с конкретной группой и со всем обществом, что ведет к росту в нем отклоняющегося и </w:t>
      </w:r>
      <w:proofErr w:type="spellStart"/>
      <w:r w:rsidRPr="001E7621">
        <w:t>саморазрушительного</w:t>
      </w:r>
      <w:proofErr w:type="spellEnd"/>
      <w:r w:rsidRPr="001E7621">
        <w:t xml:space="preserve"> поведения. Одна из главных социально-исторических причин аномии— </w:t>
      </w:r>
      <w:proofErr w:type="gramStart"/>
      <w:r w:rsidRPr="001E7621">
        <w:t>ун</w:t>
      </w:r>
      <w:proofErr w:type="gramEnd"/>
      <w:r w:rsidRPr="001E7621">
        <w:t xml:space="preserve">ичтожение или утрата прежних функций институтами и группами, промежуточными между индивидом и государством. Путь ослабления аномии — не в искусственной реставрации патриархально-репрессивной дисциплины традиционных институтов, а в дальнейшем развитии либерального «морального индивидуализма». </w:t>
      </w:r>
    </w:p>
    <w:p w:rsidR="001E7621" w:rsidRPr="001E7621" w:rsidRDefault="001E7621" w:rsidP="00CE616A">
      <w:pPr>
        <w:contextualSpacing/>
      </w:pPr>
      <w:r w:rsidRPr="001E7621">
        <w:t xml:space="preserve">«Конфликт норм в культуре». Мертон различает определяемые культурой цели и институциональные средства их достижения и различает общества в связи со степенью значимости тех или других. Те общества, которые придают большее значение целям и меньшее средствам, толкают индивидов к принятию технически более эффективных средств достижения цели, даже если эти средства являются незаконными. Примером такого </w:t>
      </w:r>
      <w:proofErr w:type="spellStart"/>
      <w:r w:rsidRPr="001E7621">
        <w:t>аномического</w:t>
      </w:r>
      <w:proofErr w:type="spellEnd"/>
      <w:r w:rsidRPr="001E7621">
        <w:t xml:space="preserve"> общества являются Соединенные Штаты Америки. В рамках определенных социальных групп преступление может считаться нормальным явлением, поскольку достижение широко распространенных и постоянно подчеркиваемых значимых целей мирского успеха (особенно богатства) с помощью доступных средств ограничивается классовой структурой. Таким образом, по Мертону, аномия — результат несогласованности, конфликта между разными элементами ценностно-нормативной системы общества, между культурно предписанными всеобщими целями и законными, институциональными средствами их достижения. Аномия возникает тогда, когда люди не могут достичь навязанных обществом целей «нормальными», им же установленными средствами. При аномии, даже если существует понимание общих целей, отсутствует общее признание правовых и моральных способов действия, которые ведут к этим общим целям. </w:t>
      </w:r>
      <w:proofErr w:type="gramStart"/>
      <w:r w:rsidRPr="001E7621">
        <w:t xml:space="preserve">Люди приспосабливаются к состоянию аномии разными индивидуальными способами: либо конформизмом (подчиняющимся поведением), либо различными видами </w:t>
      </w:r>
      <w:proofErr w:type="spellStart"/>
      <w:r w:rsidRPr="001E7621">
        <w:t>девиантного</w:t>
      </w:r>
      <w:proofErr w:type="spellEnd"/>
      <w:r w:rsidRPr="001E7621">
        <w:t xml:space="preserve"> поведения (новаторство, </w:t>
      </w:r>
      <w:proofErr w:type="spellStart"/>
      <w:r w:rsidRPr="001E7621">
        <w:t>ритуализм</w:t>
      </w:r>
      <w:proofErr w:type="spellEnd"/>
      <w:r w:rsidRPr="001E7621">
        <w:t>, уход от мира, мятеж), в которых отвергаются или цели, или средства, или и то и другое сразу.</w:t>
      </w:r>
      <w:proofErr w:type="gramEnd"/>
      <w:r w:rsidRPr="001E7621">
        <w:t xml:space="preserve"> Концепция Мертона открыла широкие возможности для объяснения конфликтов на базе разделения интересов </w:t>
      </w:r>
      <w:r w:rsidRPr="001E7621">
        <w:lastRenderedPageBreak/>
        <w:t xml:space="preserve">в обществе (в том числе классовых). Она нашла применение в социологии права, преступности и в др. практически важных областях. </w:t>
      </w:r>
    </w:p>
    <w:p w:rsidR="001E7621" w:rsidRPr="001E7621" w:rsidRDefault="001E7621" w:rsidP="00CE616A">
      <w:pPr>
        <w:contextualSpacing/>
      </w:pPr>
    </w:p>
    <w:p w:rsidR="001E7621" w:rsidRPr="001E7621" w:rsidRDefault="001E7621" w:rsidP="00CE616A">
      <w:pPr>
        <w:pStyle w:val="1"/>
        <w:contextualSpacing/>
      </w:pPr>
      <w:bookmarkStart w:id="18" w:name="_Toc282038679"/>
      <w:r w:rsidRPr="001E7621">
        <w:t>18. Общество как социальная система. Типы социальных систем и уровни социальной организации.</w:t>
      </w:r>
      <w:bookmarkEnd w:id="18"/>
    </w:p>
    <w:p w:rsidR="001E7621" w:rsidRPr="001E7621" w:rsidRDefault="001E7621" w:rsidP="00CE616A">
      <w:pPr>
        <w:contextualSpacing/>
      </w:pPr>
      <w:r w:rsidRPr="001E7621">
        <w:t xml:space="preserve">= 13 билет. </w:t>
      </w:r>
    </w:p>
    <w:p w:rsidR="001E7621" w:rsidRPr="001E7621" w:rsidRDefault="001E7621" w:rsidP="00CE616A">
      <w:pPr>
        <w:contextualSpacing/>
      </w:pPr>
    </w:p>
    <w:p w:rsidR="001E7621" w:rsidRPr="001E7621" w:rsidRDefault="001E7621" w:rsidP="00CE616A">
      <w:pPr>
        <w:pStyle w:val="1"/>
        <w:contextualSpacing/>
      </w:pPr>
      <w:bookmarkStart w:id="19" w:name="_Toc282038680"/>
      <w:r w:rsidRPr="001E7621">
        <w:t>19. Гражданское общество.</w:t>
      </w:r>
      <w:bookmarkEnd w:id="19"/>
    </w:p>
    <w:p w:rsidR="001E7621" w:rsidRPr="001E7621" w:rsidRDefault="001E7621" w:rsidP="00CE616A">
      <w:pPr>
        <w:contextualSpacing/>
      </w:pPr>
      <w:r w:rsidRPr="001E7621">
        <w:t xml:space="preserve">Гражданское общество — понятие, обозначающее совокупность неполитических отношений в обществе (экономических, социальных, нравственных, религиозных, национальных и других).  </w:t>
      </w:r>
    </w:p>
    <w:p w:rsidR="001E7621" w:rsidRPr="001E7621" w:rsidRDefault="001E7621" w:rsidP="00CE616A">
      <w:pPr>
        <w:contextualSpacing/>
      </w:pPr>
      <w:r w:rsidRPr="001E7621">
        <w:t xml:space="preserve">Гражданское общество — сфера </w:t>
      </w:r>
      <w:proofErr w:type="spellStart"/>
      <w:r w:rsidRPr="001E7621">
        <w:t>самопроявления</w:t>
      </w:r>
      <w:proofErr w:type="spellEnd"/>
      <w:r w:rsidRPr="001E7621">
        <w:t xml:space="preserve"> свободных граждан и добровольно сформировавшихся ассоциаций и организаций, в </w:t>
      </w:r>
      <w:proofErr w:type="gramStart"/>
      <w:r w:rsidRPr="001E7621">
        <w:t>которую</w:t>
      </w:r>
      <w:proofErr w:type="gramEnd"/>
      <w:r w:rsidRPr="001E7621">
        <w:t xml:space="preserve"> не вмешивается государство (защита от вмешательств посредством законов, например). </w:t>
      </w:r>
    </w:p>
    <w:p w:rsidR="001E7621" w:rsidRPr="001E7621" w:rsidRDefault="001E7621" w:rsidP="00CE616A">
      <w:pPr>
        <w:contextualSpacing/>
      </w:pPr>
      <w:r w:rsidRPr="001E7621">
        <w:t xml:space="preserve">    Концепция гражданского общества появилась во второй половине 18 века. В философии Просвещения подчёркивается необходимость чёткого различия между государством и гражданским обществом. Немецкие философы утверждали главенство государства над </w:t>
      </w:r>
      <w:proofErr w:type="gramStart"/>
      <w:r w:rsidRPr="001E7621">
        <w:t>гражданским</w:t>
      </w:r>
      <w:proofErr w:type="gramEnd"/>
      <w:r w:rsidRPr="001E7621">
        <w:t xml:space="preserve"> общество (например, Гегель). В философии и социологии марксизма, напротив, утверждается приоритет гражданского общества над государством как одно из важнейших условий прогресса. </w:t>
      </w:r>
    </w:p>
    <w:p w:rsidR="001E7621" w:rsidRPr="001E7621" w:rsidRDefault="001E7621" w:rsidP="00CE616A">
      <w:pPr>
        <w:contextualSpacing/>
      </w:pPr>
      <w:r w:rsidRPr="001E7621">
        <w:t xml:space="preserve">    Гражданское общество — это общество негосударственного типа. В современном понимании гражданское общество — это общество с развитыми экономическими, политическими, правовыми и культурными отношениями между людьми, независимое от государства, но взаимодействующее с ним. </w:t>
      </w:r>
    </w:p>
    <w:p w:rsidR="001E7621" w:rsidRPr="001E7621" w:rsidRDefault="001E7621" w:rsidP="00CE616A">
      <w:pPr>
        <w:contextualSpacing/>
      </w:pPr>
      <w:r w:rsidRPr="001E7621">
        <w:t xml:space="preserve">Условием возникновения гражданского общества является появление у всех граждан общества экономической самостоятельности на базе частной собственности. </w:t>
      </w:r>
    </w:p>
    <w:p w:rsidR="001E7621" w:rsidRPr="001E7621" w:rsidRDefault="001E7621" w:rsidP="00CE616A">
      <w:pPr>
        <w:contextualSpacing/>
      </w:pPr>
      <w:r w:rsidRPr="001E7621">
        <w:t xml:space="preserve">Важной характеристикой гражданского общества является достижение высокого уровня самоорганизации и </w:t>
      </w:r>
      <w:proofErr w:type="spellStart"/>
      <w:r w:rsidRPr="001E7621">
        <w:t>саморегуляции</w:t>
      </w:r>
      <w:proofErr w:type="spellEnd"/>
      <w:r w:rsidRPr="001E7621">
        <w:t xml:space="preserve"> общества. Гражданское общество — это основанная на самоорганизации система социально-экономических и политических отношений. </w:t>
      </w:r>
    </w:p>
    <w:p w:rsidR="001E7621" w:rsidRPr="001E7621" w:rsidRDefault="001E7621" w:rsidP="00CE616A">
      <w:pPr>
        <w:contextualSpacing/>
      </w:pPr>
      <w:r w:rsidRPr="001E7621">
        <w:t xml:space="preserve">    Гражданское общество организуется после разделения сфер влияния между государством и гражданином. Тоталитарность власти сужается путём введения неотъемлемых прав и свобод человека.  </w:t>
      </w:r>
    </w:p>
    <w:p w:rsidR="001E7621" w:rsidRPr="001A114A" w:rsidRDefault="001E7621" w:rsidP="00CE616A">
      <w:pPr>
        <w:contextualSpacing/>
      </w:pPr>
      <w:r w:rsidRPr="001E7621">
        <w:t xml:space="preserve">Категориями неотъемлемых прав считаются право на труд (экономика), на национальные культурные ценности (культура), на исполнение религиозных обрядов, на свободу обмена информацией, свободу самореализации. Все спорные вопросы между гражданами решаются независимым судом. Выборность в высшие органы ограниченной государственной власти осуществляются всеобщим голосованием. </w:t>
      </w:r>
      <w:r w:rsidRPr="001A114A">
        <w:t>Гражданское общество невозможно без правового государства.</w:t>
      </w:r>
      <w:r w:rsidRPr="001A114A">
        <w:br/>
      </w:r>
    </w:p>
    <w:p w:rsidR="001E7621" w:rsidRPr="001E7621" w:rsidRDefault="001E7621" w:rsidP="00CE616A">
      <w:pPr>
        <w:pStyle w:val="1"/>
        <w:contextualSpacing/>
      </w:pPr>
      <w:bookmarkStart w:id="20" w:name="_Toc282038681"/>
      <w:r w:rsidRPr="001E7621">
        <w:t xml:space="preserve">20. Модернизация как переход от </w:t>
      </w:r>
      <w:proofErr w:type="gramStart"/>
      <w:r w:rsidRPr="001E7621">
        <w:t>традиционного</w:t>
      </w:r>
      <w:proofErr w:type="gramEnd"/>
      <w:r w:rsidRPr="001E7621">
        <w:t xml:space="preserve"> к современному обществу.</w:t>
      </w:r>
      <w:bookmarkEnd w:id="20"/>
    </w:p>
    <w:p w:rsidR="001E7621" w:rsidRPr="001E7621" w:rsidRDefault="001E7621" w:rsidP="00CE616A">
      <w:pPr>
        <w:contextualSpacing/>
      </w:pPr>
      <w:r w:rsidRPr="001E7621">
        <w:t xml:space="preserve">Модернизация означает разрыв с социокультурной национальной традицией. Изменение культурной идентичности рассматривается теоретиками модернизации как необходимое условие </w:t>
      </w:r>
      <w:r w:rsidRPr="001E7621">
        <w:lastRenderedPageBreak/>
        <w:t xml:space="preserve">успешности, а смена культурной идентичности говорит о завершенности </w:t>
      </w:r>
      <w:proofErr w:type="spellStart"/>
      <w:r w:rsidRPr="001E7621">
        <w:t>модернизационного</w:t>
      </w:r>
      <w:proofErr w:type="spellEnd"/>
      <w:r w:rsidRPr="001E7621">
        <w:t xml:space="preserve"> процесса. Процесс перехода </w:t>
      </w:r>
      <w:proofErr w:type="gramStart"/>
      <w:r w:rsidRPr="001E7621">
        <w:t>от</w:t>
      </w:r>
      <w:proofErr w:type="gramEnd"/>
      <w:r w:rsidRPr="001E7621">
        <w:t xml:space="preserve"> традиционного к современному обществу весьма сложен. Общей особенностью всех значительных социально-экономических преобразований является их болезненность. Модернизация усиливает существующие различия в политической национальной культуре элиты и </w:t>
      </w:r>
      <w:proofErr w:type="spellStart"/>
      <w:r w:rsidRPr="001E7621">
        <w:t>неэлиты</w:t>
      </w:r>
      <w:proofErr w:type="spellEnd"/>
      <w:r w:rsidRPr="001E7621">
        <w:t xml:space="preserve">. Переход </w:t>
      </w:r>
      <w:proofErr w:type="gramStart"/>
      <w:r w:rsidRPr="001E7621">
        <w:t>от</w:t>
      </w:r>
      <w:proofErr w:type="gramEnd"/>
      <w:r w:rsidRPr="001E7621">
        <w:t xml:space="preserve"> традиционного к современному обществу весьма драматичен как для общества в целом, так и для отдельного человека. Меняются почти все жизненные представления, система приоритетов, рациональность, психический склад личности, доминирующей в обществе. </w:t>
      </w:r>
    </w:p>
    <w:p w:rsidR="001E7621" w:rsidRPr="001E7621" w:rsidRDefault="001E7621" w:rsidP="00CE616A">
      <w:pPr>
        <w:contextualSpacing/>
      </w:pPr>
    </w:p>
    <w:p w:rsidR="001E7621" w:rsidRPr="001E7621" w:rsidRDefault="001E7621" w:rsidP="00CE616A">
      <w:pPr>
        <w:contextualSpacing/>
      </w:pPr>
      <w:r w:rsidRPr="001E7621">
        <w:t xml:space="preserve">Основные принципы теории модернизации: </w:t>
      </w:r>
    </w:p>
    <w:p w:rsidR="001E7621" w:rsidRPr="001E7621" w:rsidRDefault="001E7621" w:rsidP="00CE616A">
      <w:pPr>
        <w:contextualSpacing/>
      </w:pPr>
      <w:r w:rsidRPr="001E7621">
        <w:t xml:space="preserve">Д. </w:t>
      </w:r>
      <w:proofErr w:type="spellStart"/>
      <w:r w:rsidRPr="001E7621">
        <w:t>Бергер</w:t>
      </w:r>
      <w:proofErr w:type="spellEnd"/>
      <w:r w:rsidRPr="001E7621">
        <w:t xml:space="preserve">: </w:t>
      </w:r>
    </w:p>
    <w:p w:rsidR="001E7621" w:rsidRPr="001E7621" w:rsidRDefault="001E7621" w:rsidP="00CE616A">
      <w:pPr>
        <w:contextualSpacing/>
      </w:pPr>
      <w:r w:rsidRPr="001E7621">
        <w:t xml:space="preserve">1. Модернизация представляет собой, прежде всего, внутреннее достижение обществ, в которых разворачиваются </w:t>
      </w:r>
      <w:proofErr w:type="spellStart"/>
      <w:r w:rsidRPr="001E7621">
        <w:t>модернизационные</w:t>
      </w:r>
      <w:proofErr w:type="spellEnd"/>
      <w:r w:rsidRPr="001E7621">
        <w:t xml:space="preserve"> процессы. </w:t>
      </w:r>
    </w:p>
    <w:p w:rsidR="001E7621" w:rsidRPr="001E7621" w:rsidRDefault="001E7621" w:rsidP="00CE616A">
      <w:pPr>
        <w:contextualSpacing/>
      </w:pPr>
      <w:r w:rsidRPr="001E7621">
        <w:t xml:space="preserve">2. </w:t>
      </w:r>
      <w:proofErr w:type="spellStart"/>
      <w:r w:rsidRPr="001E7621">
        <w:t>Модернизационные</w:t>
      </w:r>
      <w:proofErr w:type="spellEnd"/>
      <w:r w:rsidRPr="001E7621">
        <w:t xml:space="preserve"> </w:t>
      </w:r>
      <w:proofErr w:type="gramStart"/>
      <w:r w:rsidRPr="001E7621">
        <w:t>процессы, протекающие в различных частях социокультурной сферы поддерживают</w:t>
      </w:r>
      <w:proofErr w:type="gramEnd"/>
      <w:r w:rsidRPr="001E7621">
        <w:t xml:space="preserve"> друг друга. </w:t>
      </w:r>
    </w:p>
    <w:p w:rsidR="001E7621" w:rsidRPr="001E7621" w:rsidRDefault="001E7621" w:rsidP="00CE616A">
      <w:pPr>
        <w:contextualSpacing/>
      </w:pPr>
      <w:r w:rsidRPr="001E7621">
        <w:t xml:space="preserve">3. Страны, лидирующие в </w:t>
      </w:r>
      <w:proofErr w:type="spellStart"/>
      <w:r w:rsidRPr="001E7621">
        <w:t>модернизационном</w:t>
      </w:r>
      <w:proofErr w:type="spellEnd"/>
      <w:r w:rsidRPr="001E7621">
        <w:t xml:space="preserve"> процессе, не мешают тем, кто находится на более ранних этапах. </w:t>
      </w:r>
    </w:p>
    <w:p w:rsidR="001E7621" w:rsidRPr="001E7621" w:rsidRDefault="001E7621" w:rsidP="00CE616A">
      <w:pPr>
        <w:contextualSpacing/>
      </w:pPr>
      <w:r w:rsidRPr="001E7621">
        <w:t xml:space="preserve">4. Процессы модернизации имеют общую направленность. </w:t>
      </w:r>
    </w:p>
    <w:p w:rsidR="001E7621" w:rsidRPr="001E7621" w:rsidRDefault="001E7621" w:rsidP="00CE616A">
      <w:pPr>
        <w:contextualSpacing/>
      </w:pPr>
    </w:p>
    <w:p w:rsidR="001E7621" w:rsidRPr="001E7621" w:rsidRDefault="001E7621" w:rsidP="00CE616A">
      <w:pPr>
        <w:contextualSpacing/>
      </w:pPr>
      <w:r w:rsidRPr="001E7621">
        <w:t xml:space="preserve">Схожие тезисы теорий модернизации </w:t>
      </w:r>
    </w:p>
    <w:p w:rsidR="001E7621" w:rsidRPr="001E7621" w:rsidRDefault="001E7621" w:rsidP="00CE616A">
      <w:pPr>
        <w:contextualSpacing/>
      </w:pPr>
      <w:r w:rsidRPr="001E7621">
        <w:t xml:space="preserve">1. Модернизацию можно рассматривать как действия отдельных людей и сообществ, которые хотят изменить и улучшить свою жизнь. </w:t>
      </w:r>
    </w:p>
    <w:p w:rsidR="001E7621" w:rsidRPr="001E7621" w:rsidRDefault="001E7621" w:rsidP="00CE616A">
      <w:pPr>
        <w:contextualSpacing/>
      </w:pPr>
      <w:r w:rsidRPr="001E7621">
        <w:t xml:space="preserve">2. Общества ищут новые пути развития в соответствии с их целями. Но решающим для успеха развития является не соответствие целей и ценностей, а сочетание ценностей и ресурсов. Там, где нет базовых ресурсов, успеха модернизации не будет. </w:t>
      </w:r>
    </w:p>
    <w:p w:rsidR="001E7621" w:rsidRPr="001E7621" w:rsidRDefault="001E7621" w:rsidP="00CE616A">
      <w:pPr>
        <w:contextualSpacing/>
      </w:pPr>
      <w:r w:rsidRPr="001E7621">
        <w:t xml:space="preserve">3. Модернизация </w:t>
      </w:r>
      <w:r w:rsidR="00DC5D64">
        <w:t>—</w:t>
      </w:r>
      <w:r w:rsidRPr="001E7621">
        <w:t xml:space="preserve"> не однородный процесс трансформации системы, а борьба между сторонниками и противниками модернизации и реакция наблюдателей. </w:t>
      </w:r>
    </w:p>
    <w:p w:rsidR="001E7621" w:rsidRPr="001E7621" w:rsidRDefault="001E7621" w:rsidP="00CE616A">
      <w:pPr>
        <w:contextualSpacing/>
      </w:pPr>
      <w:r w:rsidRPr="001E7621">
        <w:t xml:space="preserve">4. Просвещение и наука </w:t>
      </w:r>
      <w:r w:rsidR="00DC5D64">
        <w:t>—</w:t>
      </w:r>
      <w:r w:rsidRPr="001E7621">
        <w:t xml:space="preserve"> базовые силы модернизации; представители религии (церкви, секты) могут выступать в качестве сопротивления. </w:t>
      </w:r>
    </w:p>
    <w:p w:rsidR="001E7621" w:rsidRPr="001E7621" w:rsidRDefault="001E7621" w:rsidP="00CE616A">
      <w:pPr>
        <w:contextualSpacing/>
      </w:pPr>
      <w:r w:rsidRPr="001E7621">
        <w:t xml:space="preserve">5. Развитие социального обеспечения </w:t>
      </w:r>
      <w:r w:rsidR="00DC5D64">
        <w:t>—</w:t>
      </w:r>
      <w:r w:rsidRPr="001E7621">
        <w:t xml:space="preserve"> главное условие модернизации. </w:t>
      </w:r>
    </w:p>
    <w:p w:rsidR="001E7621" w:rsidRPr="001E7621" w:rsidRDefault="001E7621" w:rsidP="00CE616A">
      <w:pPr>
        <w:contextualSpacing/>
      </w:pPr>
      <w:r w:rsidRPr="001E7621">
        <w:t xml:space="preserve">6. Передовые центры модернизации перемещаются. На сегодняшний день центром является Юго-Восточная Азия. </w:t>
      </w:r>
    </w:p>
    <w:p w:rsidR="00A16699" w:rsidRPr="00A16699" w:rsidRDefault="001E7621" w:rsidP="00CE616A">
      <w:pPr>
        <w:contextualSpacing/>
      </w:pPr>
      <w:r w:rsidRPr="001E7621">
        <w:t xml:space="preserve">7. Модернизация </w:t>
      </w:r>
      <w:r w:rsidR="00DC5D64">
        <w:t>—</w:t>
      </w:r>
      <w:r w:rsidRPr="001E7621">
        <w:t xml:space="preserve"> не монотонный процесс. Она состоит из периодов колебаний, кризиса и стагнации.</w:t>
      </w:r>
    </w:p>
    <w:p w:rsidR="001E7621" w:rsidRPr="00A16699" w:rsidRDefault="001E7621" w:rsidP="00A16699">
      <w:pPr>
        <w:pStyle w:val="1"/>
      </w:pPr>
      <w:bookmarkStart w:id="21" w:name="_Toc282038682"/>
      <w:r w:rsidRPr="001E7621">
        <w:rPr>
          <w:rStyle w:val="10"/>
        </w:rPr>
        <w:t>21. Бюрократия как специфический тип социальной организации.</w:t>
      </w:r>
      <w:bookmarkEnd w:id="21"/>
    </w:p>
    <w:p w:rsidR="001E7621" w:rsidRPr="001E7621" w:rsidRDefault="001E7621" w:rsidP="00CE616A">
      <w:pPr>
        <w:contextualSpacing/>
      </w:pPr>
      <w:r w:rsidRPr="001E7621">
        <w:t>Бюрократия (</w:t>
      </w:r>
      <w:proofErr w:type="spellStart"/>
      <w:r w:rsidRPr="001E7621">
        <w:t>фран</w:t>
      </w:r>
      <w:proofErr w:type="spellEnd"/>
      <w:r w:rsidRPr="001E7621">
        <w:t xml:space="preserve">. </w:t>
      </w:r>
      <w:proofErr w:type="spellStart"/>
      <w:r w:rsidRPr="001E7621">
        <w:rPr>
          <w:lang w:val="en-US"/>
        </w:rPr>
        <w:t>bureaucratie</w:t>
      </w:r>
      <w:proofErr w:type="spellEnd"/>
      <w:r w:rsidRPr="001E7621">
        <w:t>, букв</w:t>
      </w:r>
      <w:proofErr w:type="gramStart"/>
      <w:r w:rsidRPr="001E7621">
        <w:t>.</w:t>
      </w:r>
      <w:proofErr w:type="gramEnd"/>
      <w:r w:rsidRPr="001E7621">
        <w:t xml:space="preserve"> - </w:t>
      </w:r>
      <w:proofErr w:type="gramStart"/>
      <w:r w:rsidRPr="001E7621">
        <w:t>г</w:t>
      </w:r>
      <w:proofErr w:type="gramEnd"/>
      <w:r w:rsidRPr="001E7621">
        <w:t xml:space="preserve">осподство канцелярии, от франц. - бюро, канцелярия и греч - сила. власть, господство) специфическая форма социальных организаций в обществе, существо которой заключается в отрыве центров исполнительной власти от воли и решении большинства членов этой организации, в главенстве формы над содержанием деятельности, в подчинении правил и задач функционирования организации целям ее сохранения </w:t>
      </w:r>
    </w:p>
    <w:p w:rsidR="001E7621" w:rsidRPr="001E7621" w:rsidRDefault="001E7621" w:rsidP="00CE616A">
      <w:pPr>
        <w:contextualSpacing/>
      </w:pPr>
      <w:r w:rsidRPr="001E7621">
        <w:t xml:space="preserve">Так, по Веберу "Бюрократия - это типичный пример легального господства. Она основывается на следующих принципах: </w:t>
      </w:r>
    </w:p>
    <w:p w:rsidR="001E7621" w:rsidRPr="001E7621" w:rsidRDefault="001E7621" w:rsidP="00CE616A">
      <w:pPr>
        <w:contextualSpacing/>
      </w:pPr>
      <w:r w:rsidRPr="001E7621">
        <w:t xml:space="preserve">1) существование определенных служб, а стало быть, компетенций, строго определенных законами и правилами таким образом, что их (функции четко разграничены, как и власть принимать решения в целях выполнения соответствующих задач: </w:t>
      </w:r>
    </w:p>
    <w:p w:rsidR="001E7621" w:rsidRPr="001E7621" w:rsidRDefault="001E7621" w:rsidP="00CE616A">
      <w:pPr>
        <w:contextualSpacing/>
      </w:pPr>
      <w:r w:rsidRPr="001E7621">
        <w:lastRenderedPageBreak/>
        <w:t xml:space="preserve">2) защита служащих в выполнении их (функций в соответствии с тем или иным положением (несменяемость судей, например). Как правило, служащим становятся на всю жизнь, и государственная служба становится основной прогрессией, а не второстепенным занятием, дополняющим другую работу; </w:t>
      </w:r>
    </w:p>
    <w:p w:rsidR="001E7621" w:rsidRPr="001E7621" w:rsidRDefault="001E7621" w:rsidP="00CE616A">
      <w:pPr>
        <w:contextualSpacing/>
      </w:pPr>
      <w:r w:rsidRPr="001E7621">
        <w:t xml:space="preserve">3) иерархия в выполнении функций, что подразумевает четкую административную структуру, разграничивающую управленческие посты и подчиненные подразделения с возможностью обращения высших руководящих инстанций к </w:t>
      </w:r>
      <w:proofErr w:type="gramStart"/>
      <w:r w:rsidRPr="001E7621">
        <w:t>низшим</w:t>
      </w:r>
      <w:proofErr w:type="gramEnd"/>
      <w:r w:rsidRPr="001E7621">
        <w:t xml:space="preserve">: обычно в такой структуре соблюдается единоначалие, а не коллегиальное руководство и налицо тенденция к максимальной централизации власти: </w:t>
      </w:r>
    </w:p>
    <w:p w:rsidR="001E7621" w:rsidRPr="001E7621" w:rsidRDefault="001E7621" w:rsidP="00CE616A">
      <w:pPr>
        <w:contextualSpacing/>
      </w:pPr>
      <w:r w:rsidRPr="001E7621">
        <w:t xml:space="preserve">4) подбор кадров производится на конкурсной основе по прохождении экзаменов или по предпочтению дипломов, что требует от кандидатов наличия соответствующего специализированного образования. Как правило, функционер назначается (реже избирается) на основе свободного </w:t>
      </w:r>
      <w:proofErr w:type="gramStart"/>
      <w:r w:rsidRPr="001E7621">
        <w:t>отбора</w:t>
      </w:r>
      <w:proofErr w:type="gramEnd"/>
      <w:r w:rsidRPr="001E7621">
        <w:t xml:space="preserve"> на контрактной основе; </w:t>
      </w:r>
    </w:p>
    <w:p w:rsidR="001E7621" w:rsidRPr="001E7621" w:rsidRDefault="001E7621" w:rsidP="00CE616A">
      <w:pPr>
        <w:contextualSpacing/>
      </w:pPr>
      <w:r w:rsidRPr="001E7621">
        <w:t xml:space="preserve">5) регулярная оплата труда служащего в виде фиксированной заработной платы и выплаты пенсии при уходе с государственной службы; размеры оплаты устанавливаются в соответствии со штатным расписанием, учитывающим внутреннюю административную иерархию и уровень ответственности служащего: </w:t>
      </w:r>
    </w:p>
    <w:p w:rsidR="001E7621" w:rsidRPr="001E7621" w:rsidRDefault="001E7621" w:rsidP="00CE616A">
      <w:pPr>
        <w:contextualSpacing/>
      </w:pPr>
      <w:r w:rsidRPr="001E7621">
        <w:t xml:space="preserve">6) право контроля со стороны администрации за работой подчиненных (скажем, путем создания контрольно-дисциплинарной комиссии); </w:t>
      </w:r>
    </w:p>
    <w:p w:rsidR="001E7621" w:rsidRPr="001E7621" w:rsidRDefault="001E7621" w:rsidP="00CE616A">
      <w:pPr>
        <w:contextualSpacing/>
      </w:pPr>
      <w:r w:rsidRPr="001E7621">
        <w:t>7) возможность продвижения по службе на основе оценки по объективным критериям, “ не по усмотрению администрации ” полное отделение выполняемой функции от личности служащего</w:t>
      </w:r>
      <w:proofErr w:type="gramStart"/>
      <w:r w:rsidRPr="001E7621">
        <w:t>.</w:t>
      </w:r>
      <w:proofErr w:type="gramEnd"/>
      <w:r w:rsidRPr="001E7621">
        <w:t xml:space="preserve"> </w:t>
      </w:r>
      <w:proofErr w:type="gramStart"/>
      <w:r w:rsidRPr="001E7621">
        <w:t>п</w:t>
      </w:r>
      <w:proofErr w:type="gramEnd"/>
      <w:r w:rsidRPr="001E7621">
        <w:t xml:space="preserve">оскольку никакой служащий не может быть собственником своего поста или средств управления. </w:t>
      </w:r>
    </w:p>
    <w:p w:rsidR="001E7621" w:rsidRPr="001E7621" w:rsidRDefault="001E7621" w:rsidP="00CE616A">
      <w:pPr>
        <w:contextualSpacing/>
      </w:pPr>
      <w:r w:rsidRPr="001E7621">
        <w:t xml:space="preserve">Условия бюрократической организации формируют специфический тип личности, главными психологическими и моральными чертами которой является политический, моральный и идейный конформизм, ориентация на выполнение формальных обязанностей, стандартизация потребностей и интересов. </w:t>
      </w:r>
    </w:p>
    <w:p w:rsidR="001E7621" w:rsidRPr="001E7621" w:rsidRDefault="001E7621" w:rsidP="00CE616A">
      <w:pPr>
        <w:contextualSpacing/>
      </w:pPr>
    </w:p>
    <w:p w:rsidR="001E7621" w:rsidRPr="001E7621" w:rsidRDefault="001E7621" w:rsidP="00CE616A">
      <w:pPr>
        <w:pStyle w:val="1"/>
        <w:contextualSpacing/>
      </w:pPr>
      <w:bookmarkStart w:id="22" w:name="_Toc282038683"/>
      <w:r w:rsidRPr="001E7621">
        <w:t>22. Проблемы миграции. Сценарии для России и мира.</w:t>
      </w:r>
      <w:bookmarkEnd w:id="22"/>
    </w:p>
    <w:p w:rsidR="001E7621" w:rsidRPr="001E7621" w:rsidRDefault="001E7621" w:rsidP="00CE616A">
      <w:pPr>
        <w:contextualSpacing/>
      </w:pPr>
      <w:r w:rsidRPr="001E7621">
        <w:t xml:space="preserve">1. Социокультурное содержание современных миграционных процессов, которые выступают неотъемлемой характеристикой глобализации, определено законами функционирования стран ядра </w:t>
      </w:r>
      <w:proofErr w:type="gramStart"/>
      <w:r w:rsidRPr="001E7621">
        <w:t>миро-экономики</w:t>
      </w:r>
      <w:proofErr w:type="gramEnd"/>
      <w:r w:rsidRPr="001E7621">
        <w:t xml:space="preserve"> и проявляется: </w:t>
      </w:r>
    </w:p>
    <w:p w:rsidR="001E7621" w:rsidRPr="001E7621" w:rsidRDefault="001E7621" w:rsidP="00CE616A">
      <w:pPr>
        <w:contextualSpacing/>
      </w:pPr>
      <w:r w:rsidRPr="001E7621">
        <w:t xml:space="preserve">а) в четком выражении географического вектора миграции – с Юга на Север, от слабо развитых стран к высоко </w:t>
      </w:r>
      <w:proofErr w:type="gramStart"/>
      <w:r w:rsidRPr="001E7621">
        <w:t>развитым</w:t>
      </w:r>
      <w:proofErr w:type="gramEnd"/>
      <w:r w:rsidRPr="001E7621">
        <w:t xml:space="preserve">; </w:t>
      </w:r>
    </w:p>
    <w:p w:rsidR="001E7621" w:rsidRPr="001E7621" w:rsidRDefault="001E7621" w:rsidP="00CE616A">
      <w:pPr>
        <w:contextualSpacing/>
      </w:pPr>
      <w:r w:rsidRPr="001E7621">
        <w:t xml:space="preserve">б) </w:t>
      </w:r>
      <w:proofErr w:type="gramStart"/>
      <w:r w:rsidRPr="001E7621">
        <w:t>утверждении</w:t>
      </w:r>
      <w:proofErr w:type="gramEnd"/>
      <w:r w:rsidRPr="001E7621">
        <w:t xml:space="preserve"> в государственной миграционной политике принципа отбора профессиональных кадров в сфере современных интеллектуальных профессий и бизнеса; </w:t>
      </w:r>
    </w:p>
    <w:p w:rsidR="001E7621" w:rsidRPr="001E7621" w:rsidRDefault="001E7621" w:rsidP="00CE616A">
      <w:pPr>
        <w:contextualSpacing/>
      </w:pPr>
      <w:r w:rsidRPr="001E7621">
        <w:t xml:space="preserve">в) сохранение эмигрантами в странах переселения собственной этнокультурной идентичности, что определяет возрастание </w:t>
      </w:r>
      <w:proofErr w:type="spellStart"/>
      <w:r w:rsidRPr="001E7621">
        <w:t>мультикультуральности</w:t>
      </w:r>
      <w:proofErr w:type="spellEnd"/>
      <w:r w:rsidRPr="001E7621">
        <w:t xml:space="preserve"> в принимающих обществах. </w:t>
      </w:r>
    </w:p>
    <w:p w:rsidR="001E7621" w:rsidRPr="001E7621" w:rsidRDefault="001E7621" w:rsidP="00CE616A">
      <w:pPr>
        <w:contextualSpacing/>
      </w:pPr>
      <w:r w:rsidRPr="001E7621">
        <w:t xml:space="preserve">2. Глобализация миграционных процессов определяет статусные позиции страны в этом сегменте международных отношений. Миграционный статус страны определяется балансом выезжающего и въезжающего в нее населения. Миграционный статус является индикатором уровня социально-экономического развития страны и качества жизни населения. По мере роста экономического потенциала и повышения доходов населения в стране наблюдается снижение эмиграционных установок населения и рост численности иммигрантов. Доминирование выезда населения над въездом определяет статус страны как центра эмиграционного исхода, при доминировании въезда мигрантов страна приобретает статус центра иммиграции. </w:t>
      </w:r>
    </w:p>
    <w:p w:rsidR="001E7621" w:rsidRPr="001E7621" w:rsidRDefault="001E7621" w:rsidP="00CE616A">
      <w:pPr>
        <w:contextualSpacing/>
      </w:pPr>
      <w:r w:rsidRPr="001E7621">
        <w:lastRenderedPageBreak/>
        <w:t xml:space="preserve">Промежуточный миграционный статус - одновременное фиксирование эмиграционных и иммиграционных потоков – кратковременен и не свидетельствует однозначно о вектор социально-экономической трансформации страны, требуя изучения качественных характеристик и баланса внутренних и внешних миграционных потоков. </w:t>
      </w:r>
    </w:p>
    <w:p w:rsidR="001E7621" w:rsidRPr="001E7621" w:rsidRDefault="001E7621" w:rsidP="00CE616A">
      <w:pPr>
        <w:contextualSpacing/>
      </w:pPr>
      <w:r w:rsidRPr="001E7621">
        <w:t xml:space="preserve">3. Специфика миграционных процессов в России до ее вхождения в глобальные </w:t>
      </w:r>
      <w:proofErr w:type="gramStart"/>
      <w:r w:rsidRPr="001E7621">
        <w:t>экономические процессы</w:t>
      </w:r>
      <w:proofErr w:type="gramEnd"/>
      <w:r w:rsidRPr="001E7621">
        <w:t xml:space="preserve"> выражена в доминировании и численном превосходстве по отношению к внешней миграции ее внутренних потоков, которые имели характер сельской или индустриальной колонизации слабо заселенных территорий. При этом незначительный иммиграционный поток имел характер ввоза квалифицированных кадров, а эмиграция – преимущественно культурно-религиозный характер, направленный на «вывоз», консервирование и воспроизводство российских духовных ценностей в исторические периоды их разрушения и трансформации в России. </w:t>
      </w:r>
    </w:p>
    <w:p w:rsidR="001E7621" w:rsidRPr="001E7621" w:rsidRDefault="001E7621" w:rsidP="00CE616A">
      <w:pPr>
        <w:contextualSpacing/>
      </w:pPr>
      <w:r w:rsidRPr="001E7621">
        <w:t xml:space="preserve">4. Миграционные процессы, в которые вовлечено население России в постсоветский период, свидетельствуют о наблюдающемся стихийном перераспределении населения на всем постсоветском пространстве, ведущим вектором которого выступает возвращение населения на исторические этнокультурные территории. Промежуточный миграционный статус России показывает ее периферийность в </w:t>
      </w:r>
      <w:proofErr w:type="gramStart"/>
      <w:r w:rsidRPr="001E7621">
        <w:t>миро-экономики</w:t>
      </w:r>
      <w:proofErr w:type="gramEnd"/>
      <w:r w:rsidRPr="001E7621">
        <w:t xml:space="preserve">. Продвижение к центру сопряжено с обретением лидирующих позиций в евразийском регионе, что требует проведения внешней миграционной политики, направленной на достижение статуса </w:t>
      </w:r>
      <w:proofErr w:type="spellStart"/>
      <w:r w:rsidRPr="001E7621">
        <w:t>миграционно</w:t>
      </w:r>
      <w:proofErr w:type="spellEnd"/>
      <w:r w:rsidRPr="001E7621">
        <w:t xml:space="preserve"> привлекательной страны. </w:t>
      </w:r>
    </w:p>
    <w:p w:rsidR="001E7621" w:rsidRPr="001E7621" w:rsidRDefault="001E7621" w:rsidP="00CE616A">
      <w:pPr>
        <w:contextualSpacing/>
      </w:pPr>
      <w:r w:rsidRPr="001E7621">
        <w:t xml:space="preserve">5. </w:t>
      </w:r>
      <w:proofErr w:type="gramStart"/>
      <w:r w:rsidRPr="001E7621">
        <w:t xml:space="preserve">В настоящее время социально-демографический, социально-экономический и социокультурный потенциал России в значительной степени ослаблен, что проявляется, в долгосрочном демографическом кризисе; </w:t>
      </w:r>
      <w:proofErr w:type="spellStart"/>
      <w:r w:rsidRPr="001E7621">
        <w:t>невостребованности</w:t>
      </w:r>
      <w:proofErr w:type="spellEnd"/>
      <w:r w:rsidRPr="001E7621">
        <w:t xml:space="preserve"> накопленного трудового потенциала; деквалификации кадров отраслей вторичного и третичного секторов экономики; разрыве рынков труда и образования; существенном снижении уровня образования и профессиональной квалификации молодежи, структурной безработицы и экономической стагнации сельскохозяйственных районов, малых и средних городов.</w:t>
      </w:r>
      <w:proofErr w:type="gramEnd"/>
      <w:r w:rsidRPr="001E7621">
        <w:t xml:space="preserve"> Все эти тенденции обуславливают неравноценный миграционный обмен России, влияющий на еще большее снижение </w:t>
      </w:r>
      <w:proofErr w:type="gramStart"/>
      <w:r w:rsidRPr="001E7621">
        <w:t>социально-демографического</w:t>
      </w:r>
      <w:proofErr w:type="gramEnd"/>
      <w:r w:rsidRPr="001E7621">
        <w:t xml:space="preserve"> и социокультурного </w:t>
      </w:r>
      <w:proofErr w:type="spellStart"/>
      <w:r w:rsidRPr="001E7621">
        <w:t>потенцала</w:t>
      </w:r>
      <w:proofErr w:type="spellEnd"/>
      <w:r w:rsidRPr="001E7621">
        <w:t xml:space="preserve"> страны. Эта тенденция реализуется по двум каналам: эмиграции квалифицированных кадров и ученых («утечке умов») и иммиграции неквалифицированных трудовых ресурсов, большую часть которых составляет нелегальная миграция. </w:t>
      </w:r>
    </w:p>
    <w:p w:rsidR="001E7621" w:rsidRPr="001E7621" w:rsidRDefault="001E7621" w:rsidP="00CE616A">
      <w:pPr>
        <w:contextualSpacing/>
      </w:pPr>
      <w:r w:rsidRPr="001E7621">
        <w:t xml:space="preserve">6. «Утечка умов» как процесс снижения численности работников, занятых в перспективных научно-технических отраслях занятости, осуществляется в России двумя каналами – перемещением в другие страны (эмиграцией) и перемещением в другие, ненаучные, но более высокооплачиваемые сферы деятельности. Критериями оценки социокультурных последствий этого процесса выступают: финансовые потери отечественной системы высшего образования, подготавливающей за счет федерального бюджета специалистов (выпускников вузов) для </w:t>
      </w:r>
      <w:proofErr w:type="spellStart"/>
      <w:r w:rsidRPr="001E7621">
        <w:t>миграционно</w:t>
      </w:r>
      <w:proofErr w:type="spellEnd"/>
      <w:r w:rsidRPr="001E7621">
        <w:t xml:space="preserve"> привлекательных стран; снижение доли </w:t>
      </w:r>
      <w:proofErr w:type="spellStart"/>
      <w:r w:rsidRPr="001E7621">
        <w:t>наукоемкости</w:t>
      </w:r>
      <w:proofErr w:type="spellEnd"/>
      <w:r w:rsidRPr="001E7621">
        <w:t xml:space="preserve"> отечественной продукции на мировых рынках; снижение творческого и эвристического потенциала отечественной науки; разрушения сложившихся научных школ и сворачивания перспективных научных направлений исследований. </w:t>
      </w:r>
    </w:p>
    <w:p w:rsidR="001E7621" w:rsidRPr="001E7621" w:rsidRDefault="001E7621" w:rsidP="00CE616A">
      <w:pPr>
        <w:contextualSpacing/>
      </w:pPr>
    </w:p>
    <w:p w:rsidR="001E7621" w:rsidRPr="001E7621" w:rsidRDefault="001E7621" w:rsidP="00CE616A">
      <w:pPr>
        <w:pStyle w:val="1"/>
        <w:contextualSpacing/>
      </w:pPr>
      <w:bookmarkStart w:id="23" w:name="_Toc282038684"/>
      <w:r w:rsidRPr="001E7621">
        <w:lastRenderedPageBreak/>
        <w:t>23. Информационное общество: сценарии развития и социальные императивы.</w:t>
      </w:r>
      <w:bookmarkEnd w:id="23"/>
    </w:p>
    <w:p w:rsidR="001E7621" w:rsidRPr="001E7621" w:rsidRDefault="001E7621" w:rsidP="00CE616A">
      <w:pPr>
        <w:contextualSpacing/>
      </w:pPr>
      <w:r w:rsidRPr="001E7621">
        <w:t xml:space="preserve">Информационное общество — теоретическая концепция постиндустриального общества; историческая фаза возможного развития цивилизации, в которой главными продуктами производства становятся информация и знания.  </w:t>
      </w:r>
    </w:p>
    <w:p w:rsidR="001E7621" w:rsidRPr="001E7621" w:rsidRDefault="001E7621" w:rsidP="00CE616A">
      <w:pPr>
        <w:contextualSpacing/>
      </w:pPr>
      <w:r w:rsidRPr="001E7621">
        <w:t xml:space="preserve">Отличительные черты: </w:t>
      </w:r>
    </w:p>
    <w:p w:rsidR="001E7621" w:rsidRPr="001E7621" w:rsidRDefault="001E7621" w:rsidP="00CE616A">
      <w:pPr>
        <w:contextualSpacing/>
      </w:pPr>
      <w:r w:rsidRPr="001E7621">
        <w:t xml:space="preserve">· увеличение роли информации, знаний и информационных технологий в жизни общества; </w:t>
      </w:r>
    </w:p>
    <w:p w:rsidR="001E7621" w:rsidRPr="001E7621" w:rsidRDefault="001E7621" w:rsidP="00CE616A">
      <w:pPr>
        <w:contextualSpacing/>
      </w:pPr>
      <w:r w:rsidRPr="001E7621">
        <w:t xml:space="preserve">· возрастание числа людей, занятых информационными технологиями, коммуникациями и производством информационных продуктов и услуг в валовом внутреннем продукте; </w:t>
      </w:r>
    </w:p>
    <w:p w:rsidR="001E7621" w:rsidRPr="001E7621" w:rsidRDefault="001E7621" w:rsidP="00CE616A">
      <w:pPr>
        <w:contextualSpacing/>
      </w:pPr>
      <w:r w:rsidRPr="001E7621">
        <w:t xml:space="preserve">· нарастающая информатизация общества с использованием телефонии, радио, телевидения, сети Интернет, а также традиционных и электронных СМИ; </w:t>
      </w:r>
    </w:p>
    <w:p w:rsidR="001E7621" w:rsidRPr="001E7621" w:rsidRDefault="001E7621" w:rsidP="00CE616A">
      <w:pPr>
        <w:contextualSpacing/>
      </w:pPr>
      <w:r w:rsidRPr="001E7621">
        <w:t xml:space="preserve">· создание глобального информационного пространства, обеспечивающего:  </w:t>
      </w:r>
    </w:p>
    <w:p w:rsidR="001E7621" w:rsidRPr="001E7621" w:rsidRDefault="001E7621" w:rsidP="00CE616A">
      <w:pPr>
        <w:contextualSpacing/>
      </w:pPr>
      <w:proofErr w:type="gramStart"/>
      <w:r w:rsidRPr="001E7621">
        <w:rPr>
          <w:lang w:val="en-US"/>
        </w:rPr>
        <w:t>o</w:t>
      </w:r>
      <w:proofErr w:type="gramEnd"/>
      <w:r w:rsidRPr="001E7621">
        <w:t xml:space="preserve"> эффективное информационное взаимодействие людей,  </w:t>
      </w:r>
    </w:p>
    <w:p w:rsidR="001E7621" w:rsidRPr="001E7621" w:rsidRDefault="001E7621" w:rsidP="00CE616A">
      <w:pPr>
        <w:contextualSpacing/>
      </w:pPr>
      <w:proofErr w:type="gramStart"/>
      <w:r w:rsidRPr="001E7621">
        <w:rPr>
          <w:lang w:val="en-US"/>
        </w:rPr>
        <w:t>o</w:t>
      </w:r>
      <w:proofErr w:type="gramEnd"/>
      <w:r w:rsidRPr="001E7621">
        <w:t xml:space="preserve"> их доступ к мировым информационным ресурсам  </w:t>
      </w:r>
    </w:p>
    <w:p w:rsidR="001E7621" w:rsidRPr="001E7621" w:rsidRDefault="001E7621" w:rsidP="00CE616A">
      <w:pPr>
        <w:contextualSpacing/>
      </w:pPr>
      <w:proofErr w:type="gramStart"/>
      <w:r w:rsidRPr="001E7621">
        <w:rPr>
          <w:lang w:val="en-US"/>
        </w:rPr>
        <w:t>o</w:t>
      </w:r>
      <w:proofErr w:type="gramEnd"/>
      <w:r w:rsidRPr="001E7621">
        <w:t xml:space="preserve"> удовлетворение их потребностей в информационных продуктах и услугах. </w:t>
      </w:r>
    </w:p>
    <w:p w:rsidR="001E7621" w:rsidRPr="001E7621" w:rsidRDefault="001E7621" w:rsidP="00CE616A">
      <w:pPr>
        <w:contextualSpacing/>
      </w:pPr>
      <w:r w:rsidRPr="001E7621">
        <w:t xml:space="preserve">Основные характеристики информационного общества </w:t>
      </w:r>
    </w:p>
    <w:p w:rsidR="001E7621" w:rsidRPr="001E7621" w:rsidRDefault="001E7621" w:rsidP="00CE616A">
      <w:pPr>
        <w:contextualSpacing/>
      </w:pPr>
      <w:r w:rsidRPr="001E7621">
        <w:t xml:space="preserve">У. Мартин: </w:t>
      </w:r>
    </w:p>
    <w:p w:rsidR="001E7621" w:rsidRPr="001E7621" w:rsidRDefault="001E7621" w:rsidP="00CE616A">
      <w:pPr>
        <w:contextualSpacing/>
      </w:pPr>
      <w:r w:rsidRPr="001E7621">
        <w:t xml:space="preserve">· Технологический: ключевой фактор — информационные технологии, которые широко применяются в производстве, учреждениях, системе образования и в быту. </w:t>
      </w:r>
    </w:p>
    <w:p w:rsidR="001E7621" w:rsidRPr="001E7621" w:rsidRDefault="001E7621" w:rsidP="00CE616A">
      <w:pPr>
        <w:contextualSpacing/>
      </w:pPr>
      <w:r w:rsidRPr="001E7621">
        <w:t xml:space="preserve">· </w:t>
      </w:r>
      <w:proofErr w:type="gramStart"/>
      <w:r w:rsidRPr="001E7621">
        <w:t>Социальный</w:t>
      </w:r>
      <w:proofErr w:type="gramEnd"/>
      <w:r w:rsidRPr="001E7621">
        <w:t xml:space="preserve">: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 </w:t>
      </w:r>
    </w:p>
    <w:p w:rsidR="001E7621" w:rsidRPr="001E7621" w:rsidRDefault="001E7621" w:rsidP="00CE616A">
      <w:pPr>
        <w:contextualSpacing/>
      </w:pPr>
      <w:r w:rsidRPr="001E7621">
        <w:t xml:space="preserve">· Экономический: информация составляет ключевой фактор в экономике в качестве ресурса, услуг, товара, источника добавленной стоимости и занятости. </w:t>
      </w:r>
    </w:p>
    <w:p w:rsidR="001E7621" w:rsidRPr="001E7621" w:rsidRDefault="001E7621" w:rsidP="00CE616A">
      <w:pPr>
        <w:contextualSpacing/>
      </w:pPr>
      <w:r w:rsidRPr="001E7621">
        <w:t xml:space="preserve">· Политический: свобода информации, ведущая к политическому процессу, который характеризуется растущим участием и консенсусом между различными классами и социальными слоями населения. </w:t>
      </w:r>
    </w:p>
    <w:p w:rsidR="001E7621" w:rsidRPr="001E7621" w:rsidRDefault="001E7621" w:rsidP="00CE616A">
      <w:pPr>
        <w:contextualSpacing/>
      </w:pPr>
      <w:r w:rsidRPr="001E7621">
        <w:t xml:space="preserve">· </w:t>
      </w:r>
      <w:proofErr w:type="gramStart"/>
      <w:r w:rsidRPr="001E7621">
        <w:t>Культурный</w:t>
      </w:r>
      <w:proofErr w:type="gramEnd"/>
      <w:r w:rsidRPr="001E7621">
        <w:t xml:space="preserve">: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 </w:t>
      </w:r>
    </w:p>
    <w:p w:rsidR="001E7621" w:rsidRPr="001E7621" w:rsidRDefault="001E7621" w:rsidP="00CE616A">
      <w:pPr>
        <w:contextualSpacing/>
      </w:pPr>
      <w:r w:rsidRPr="001E7621">
        <w:t xml:space="preserve">При этом Мартин особо подчеркивает мысль о том, что коммуникация представляет собой «ключевой элемент информационного общества». </w:t>
      </w:r>
    </w:p>
    <w:p w:rsidR="001E7621" w:rsidRPr="001E7621" w:rsidRDefault="001E7621" w:rsidP="00CE616A">
      <w:pPr>
        <w:contextualSpacing/>
      </w:pPr>
      <w:r w:rsidRPr="001E7621">
        <w:t xml:space="preserve">Изменения, которые влечет информационное общество </w:t>
      </w:r>
    </w:p>
    <w:p w:rsidR="001E7621" w:rsidRPr="001E7621" w:rsidRDefault="001E7621" w:rsidP="00CE616A">
      <w:pPr>
        <w:contextualSpacing/>
      </w:pPr>
      <w:r w:rsidRPr="001E7621">
        <w:t xml:space="preserve">· структурные изменения в экономике, особенно в сфере распределения рабочей силы; возросшее осознание важности информации и информационных технологий; </w:t>
      </w:r>
    </w:p>
    <w:p w:rsidR="001E7621" w:rsidRPr="001E7621" w:rsidRDefault="001E7621" w:rsidP="00CE616A">
      <w:pPr>
        <w:contextualSpacing/>
      </w:pPr>
      <w:r w:rsidRPr="001E7621">
        <w:t xml:space="preserve">· растущее осознание необходимости компьютерной грамотности; </w:t>
      </w:r>
    </w:p>
    <w:p w:rsidR="001E7621" w:rsidRPr="001E7621" w:rsidRDefault="001E7621" w:rsidP="00CE616A">
      <w:pPr>
        <w:contextualSpacing/>
      </w:pPr>
      <w:r w:rsidRPr="001E7621">
        <w:t xml:space="preserve">· широкое распространение компьютеров и информационной технологии; </w:t>
      </w:r>
    </w:p>
    <w:p w:rsidR="001E7621" w:rsidRPr="001E7621" w:rsidRDefault="001E7621" w:rsidP="00CE616A">
      <w:pPr>
        <w:contextualSpacing/>
      </w:pPr>
      <w:r w:rsidRPr="001E7621">
        <w:t xml:space="preserve">· развитие компьютеризации и информатизации общества и образования; </w:t>
      </w:r>
    </w:p>
    <w:p w:rsidR="001E7621" w:rsidRPr="001E7621" w:rsidRDefault="001E7621" w:rsidP="00CE616A">
      <w:pPr>
        <w:contextualSpacing/>
      </w:pPr>
      <w:r w:rsidRPr="001E7621">
        <w:t xml:space="preserve">· поддержка правительством развития компьютерной микроэлектронной технологии и телекоммуникаций. </w:t>
      </w:r>
    </w:p>
    <w:p w:rsidR="001E7621" w:rsidRPr="001E7621" w:rsidRDefault="001E7621" w:rsidP="00CE616A">
      <w:pPr>
        <w:contextualSpacing/>
      </w:pPr>
      <w:r w:rsidRPr="001E7621">
        <w:t xml:space="preserve">· широкое распространение - компьютерные вирусы и вредоносные программы по всему миру. </w:t>
      </w:r>
    </w:p>
    <w:p w:rsidR="001E7621" w:rsidRPr="001E7621" w:rsidRDefault="001E7621" w:rsidP="00CE616A">
      <w:pPr>
        <w:contextualSpacing/>
      </w:pPr>
    </w:p>
    <w:p w:rsidR="001E7621" w:rsidRPr="001E7621" w:rsidRDefault="001E7621" w:rsidP="00CE616A">
      <w:pPr>
        <w:pStyle w:val="1"/>
        <w:contextualSpacing/>
      </w:pPr>
      <w:bookmarkStart w:id="24" w:name="_Toc282038685"/>
      <w:r w:rsidRPr="001E7621">
        <w:lastRenderedPageBreak/>
        <w:t>24. Социальная стратификация российского общества. Проблемы социальной мобильности.</w:t>
      </w:r>
      <w:bookmarkEnd w:id="24"/>
    </w:p>
    <w:p w:rsidR="001E7621" w:rsidRPr="001E7621" w:rsidRDefault="001E7621" w:rsidP="00CE616A">
      <w:pPr>
        <w:contextualSpacing/>
      </w:pPr>
      <w:r w:rsidRPr="001E7621">
        <w:t xml:space="preserve">Стратификация </w:t>
      </w:r>
      <w:r w:rsidR="00DC5D64">
        <w:t>—</w:t>
      </w:r>
      <w:r w:rsidRPr="001E7621">
        <w:t xml:space="preserve"> социальное расслоение, неравенство (страт = слой). В советской социологии вместо термина стратификация использовался термин классовая структура общества, где применительно к советскому обществу выделялись класс рабочих, крестьян и слой интеллигенции. </w:t>
      </w:r>
    </w:p>
    <w:p w:rsidR="001E7621" w:rsidRPr="001E7621" w:rsidRDefault="001E7621" w:rsidP="00CE616A">
      <w:pPr>
        <w:contextualSpacing/>
      </w:pPr>
      <w:r w:rsidRPr="001E7621">
        <w:t xml:space="preserve">    Основу социальной структуры современного российского общества составили социальные слои и классы бывшего советского общества. В последние годы появились новые слои: предприниматели и менеджеры, кооператоры, фермеры и т.п. </w:t>
      </w:r>
    </w:p>
    <w:p w:rsidR="001E7621" w:rsidRPr="001E7621" w:rsidRDefault="001E7621" w:rsidP="00CE616A">
      <w:pPr>
        <w:contextualSpacing/>
      </w:pPr>
      <w:r w:rsidRPr="001E7621">
        <w:t xml:space="preserve">Министерство Труда делит все население на две части: </w:t>
      </w:r>
    </w:p>
    <w:p w:rsidR="001E7621" w:rsidRPr="001E7621" w:rsidRDefault="001E7621" w:rsidP="00CE616A">
      <w:pPr>
        <w:contextualSpacing/>
      </w:pPr>
      <w:r w:rsidRPr="001E7621">
        <w:t xml:space="preserve">1. Источник дохода </w:t>
      </w:r>
      <w:r w:rsidR="00DC5D64">
        <w:t>—</w:t>
      </w:r>
      <w:r w:rsidRPr="001E7621">
        <w:t xml:space="preserve"> зарплата (более 90% всего населения)  </w:t>
      </w:r>
    </w:p>
    <w:p w:rsidR="001E7621" w:rsidRPr="001E7621" w:rsidRDefault="001E7621" w:rsidP="00CE616A">
      <w:pPr>
        <w:contextualSpacing/>
      </w:pPr>
      <w:proofErr w:type="gramStart"/>
      <w:r w:rsidRPr="001E7621">
        <w:rPr>
          <w:lang w:val="en-US"/>
        </w:rPr>
        <w:t>a</w:t>
      </w:r>
      <w:proofErr w:type="gramEnd"/>
      <w:r w:rsidRPr="001E7621">
        <w:t xml:space="preserve">. Низкооплачиваемые рабочие - работники бюджетной сферы, государственных предприятий, колхозники, научные работники, военнослужащие (70% населения)  </w:t>
      </w:r>
    </w:p>
    <w:p w:rsidR="001E7621" w:rsidRPr="001E7621" w:rsidRDefault="001E7621" w:rsidP="00CE616A">
      <w:pPr>
        <w:contextualSpacing/>
      </w:pPr>
      <w:proofErr w:type="gramStart"/>
      <w:r w:rsidRPr="001E7621">
        <w:rPr>
          <w:lang w:val="en-US"/>
        </w:rPr>
        <w:t>b</w:t>
      </w:r>
      <w:proofErr w:type="gramEnd"/>
      <w:r w:rsidRPr="001E7621">
        <w:t xml:space="preserve">. Среднеоплачиваемые рабочие - служащие частных предприятий, акционерных обществ, которые работают на внутренний рынок, высшие чины бюджетной сферы (старшие офицеры, профессура, чиновники высшего ранга), элитный слой рабочих топливно-энергетического комплекса и ряда других </w:t>
      </w:r>
      <w:proofErr w:type="spellStart"/>
      <w:r w:rsidRPr="001E7621">
        <w:t>высокоприбыльных</w:t>
      </w:r>
      <w:proofErr w:type="spellEnd"/>
      <w:r w:rsidRPr="001E7621">
        <w:t xml:space="preserve"> отраслей (до 20% населения)  </w:t>
      </w:r>
    </w:p>
    <w:p w:rsidR="001E7621" w:rsidRPr="001E7621" w:rsidRDefault="001E7621" w:rsidP="00CE616A">
      <w:pPr>
        <w:contextualSpacing/>
      </w:pPr>
      <w:proofErr w:type="gramStart"/>
      <w:r w:rsidRPr="001E7621">
        <w:rPr>
          <w:lang w:val="en-US"/>
        </w:rPr>
        <w:t>c</w:t>
      </w:r>
      <w:proofErr w:type="gramEnd"/>
      <w:r w:rsidRPr="001E7621">
        <w:t xml:space="preserve">. Высокооплачиваемые рабочие </w:t>
      </w:r>
      <w:r w:rsidR="00DC5D64">
        <w:t>—</w:t>
      </w:r>
      <w:r w:rsidRPr="001E7621">
        <w:t xml:space="preserve"> люди, занятые обслуживанием наиболее богатой и малочисленной группы, рабочие и служащие банков, бирж и других торгово-финансовых структур (до 4% населения)  </w:t>
      </w:r>
    </w:p>
    <w:p w:rsidR="001E7621" w:rsidRPr="001E7621" w:rsidRDefault="001E7621" w:rsidP="00CE616A">
      <w:pPr>
        <w:contextualSpacing/>
      </w:pPr>
      <w:r w:rsidRPr="001E7621">
        <w:t xml:space="preserve">2. Источник дохода - прибыль  </w:t>
      </w:r>
    </w:p>
    <w:p w:rsidR="001E7621" w:rsidRPr="001E7621" w:rsidRDefault="001E7621" w:rsidP="00CE616A">
      <w:pPr>
        <w:contextualSpacing/>
      </w:pPr>
      <w:proofErr w:type="gramStart"/>
      <w:r w:rsidRPr="001E7621">
        <w:rPr>
          <w:lang w:val="en-US"/>
        </w:rPr>
        <w:t>a</w:t>
      </w:r>
      <w:proofErr w:type="gramEnd"/>
      <w:r w:rsidRPr="001E7621">
        <w:t xml:space="preserve">. Мелкие бизнесмены, чиновники, импортеры товаров  </w:t>
      </w:r>
    </w:p>
    <w:p w:rsidR="001E7621" w:rsidRPr="001E7621" w:rsidRDefault="001E7621" w:rsidP="00CE616A">
      <w:pPr>
        <w:contextualSpacing/>
      </w:pPr>
      <w:proofErr w:type="gramStart"/>
      <w:r w:rsidRPr="001E7621">
        <w:rPr>
          <w:lang w:val="en-US"/>
        </w:rPr>
        <w:t>b</w:t>
      </w:r>
      <w:proofErr w:type="gramEnd"/>
      <w:r w:rsidRPr="001E7621">
        <w:t xml:space="preserve">. Предприниматели, работающие на внутренний рынок, владельцы фирм (3%), держатели контрольных пакетов акций, а также главные администраторы госпредприятий и акционерных обществ холдингового типа (до 3% населения);  </w:t>
      </w:r>
    </w:p>
    <w:p w:rsidR="001E7621" w:rsidRPr="001E7621" w:rsidRDefault="001E7621" w:rsidP="00CE616A">
      <w:pPr>
        <w:contextualSpacing/>
      </w:pPr>
      <w:proofErr w:type="gramStart"/>
      <w:r w:rsidRPr="001E7621">
        <w:rPr>
          <w:lang w:val="en-US"/>
        </w:rPr>
        <w:t>c</w:t>
      </w:r>
      <w:proofErr w:type="gramEnd"/>
      <w:r w:rsidRPr="001E7621">
        <w:t xml:space="preserve">. Предприниматели, импортирующие товары (около 100 тыс. семей или 0,2% населения) </w:t>
      </w:r>
    </w:p>
    <w:p w:rsidR="001E7621" w:rsidRPr="001E7621" w:rsidRDefault="001E7621" w:rsidP="00CE616A">
      <w:pPr>
        <w:contextualSpacing/>
      </w:pPr>
      <w:r w:rsidRPr="001E7621">
        <w:t xml:space="preserve">К 2000 г. В России сложилась качественно новая, предельно поляризованная структура общества, с одной стороны – буржуазия, с другой – </w:t>
      </w:r>
      <w:proofErr w:type="spellStart"/>
      <w:r w:rsidRPr="001E7621">
        <w:t>полудеклассированные</w:t>
      </w:r>
      <w:proofErr w:type="spellEnd"/>
      <w:r w:rsidRPr="001E7621">
        <w:t xml:space="preserve"> наемные рабочие. Разница в богатстве и нищете обрела невиданные размеры. Общество разделено на богатых, бедных (бомжей, безработных, беженцев) и криминальные слои. В новых условиях ряд советских обществоведов во главе с академиком Т. И. </w:t>
      </w:r>
      <w:proofErr w:type="spellStart"/>
      <w:r w:rsidRPr="001E7621">
        <w:t>Заславской</w:t>
      </w:r>
      <w:proofErr w:type="spellEnd"/>
      <w:r w:rsidRPr="001E7621">
        <w:t xml:space="preserve"> разработали новое содержание теории социальной структуры российского общества, выделив ее элементы: </w:t>
      </w:r>
    </w:p>
    <w:p w:rsidR="001E7621" w:rsidRPr="001E7621" w:rsidRDefault="001E7621" w:rsidP="00CE616A">
      <w:pPr>
        <w:contextualSpacing/>
      </w:pPr>
      <w:r w:rsidRPr="001E7621">
        <w:t xml:space="preserve">1. Передовой в профессионально-квалификационном и </w:t>
      </w:r>
      <w:proofErr w:type="gramStart"/>
      <w:r w:rsidRPr="001E7621">
        <w:t>социально-политическом</w:t>
      </w:r>
      <w:proofErr w:type="gramEnd"/>
      <w:r w:rsidRPr="001E7621">
        <w:t xml:space="preserve"> отношениях слой рабочего класса.  </w:t>
      </w:r>
    </w:p>
    <w:p w:rsidR="001E7621" w:rsidRPr="001E7621" w:rsidRDefault="001E7621" w:rsidP="00CE616A">
      <w:pPr>
        <w:contextualSpacing/>
      </w:pPr>
      <w:r w:rsidRPr="001E7621">
        <w:t xml:space="preserve">2. Основной (наиболее многочисленный) слой рабочих высокой квалификации.  </w:t>
      </w:r>
    </w:p>
    <w:p w:rsidR="001E7621" w:rsidRPr="001E7621" w:rsidRDefault="001E7621" w:rsidP="00CE616A">
      <w:pPr>
        <w:contextualSpacing/>
      </w:pPr>
      <w:r w:rsidRPr="001E7621">
        <w:t xml:space="preserve">3. Слой рабочих, развращенный длительной практикой получения незаработанного дохода.  </w:t>
      </w:r>
    </w:p>
    <w:p w:rsidR="001E7621" w:rsidRPr="001E7621" w:rsidRDefault="001E7621" w:rsidP="00CE616A">
      <w:pPr>
        <w:contextualSpacing/>
      </w:pPr>
      <w:r w:rsidRPr="001E7621">
        <w:t xml:space="preserve">4. Колхозное крестьянство.  </w:t>
      </w:r>
    </w:p>
    <w:p w:rsidR="001E7621" w:rsidRPr="001E7621" w:rsidRDefault="001E7621" w:rsidP="00CE616A">
      <w:pPr>
        <w:contextualSpacing/>
      </w:pPr>
      <w:r w:rsidRPr="001E7621">
        <w:t xml:space="preserve">5. Научно-техническая интеллигенция (специалисты народного хозяйства, ученые технического профиля).  </w:t>
      </w:r>
    </w:p>
    <w:p w:rsidR="001E7621" w:rsidRPr="001E7621" w:rsidRDefault="001E7621" w:rsidP="00CE616A">
      <w:pPr>
        <w:contextualSpacing/>
      </w:pPr>
      <w:r w:rsidRPr="001E7621">
        <w:t xml:space="preserve">6. Хозяйственные руководители сферы материального производства.  </w:t>
      </w:r>
    </w:p>
    <w:p w:rsidR="001E7621" w:rsidRPr="001E7621" w:rsidRDefault="001E7621" w:rsidP="00CE616A">
      <w:pPr>
        <w:contextualSpacing/>
      </w:pPr>
      <w:r w:rsidRPr="001E7621">
        <w:t xml:space="preserve">7. Ответственные работники торговли и бытового обслуживания населения.  </w:t>
      </w:r>
    </w:p>
    <w:p w:rsidR="001E7621" w:rsidRPr="001E7621" w:rsidRDefault="001E7621" w:rsidP="00CE616A">
      <w:pPr>
        <w:contextualSpacing/>
      </w:pPr>
      <w:r w:rsidRPr="001E7621">
        <w:t xml:space="preserve">8. Мелкие и средние предприниматели.  </w:t>
      </w:r>
    </w:p>
    <w:p w:rsidR="001E7621" w:rsidRPr="001E7621" w:rsidRDefault="001E7621" w:rsidP="00CE616A">
      <w:pPr>
        <w:contextualSpacing/>
      </w:pPr>
      <w:r w:rsidRPr="001E7621">
        <w:t xml:space="preserve">9. </w:t>
      </w:r>
      <w:proofErr w:type="gramStart"/>
      <w:r w:rsidRPr="001E7621">
        <w:t xml:space="preserve">Социальная гуманитарная интеллигенция (педагоги, врачи, журналисты, писатели, художники, ученые-обществоведы гуманитарного профиля и т. п.).  </w:t>
      </w:r>
      <w:proofErr w:type="gramEnd"/>
    </w:p>
    <w:p w:rsidR="001E7621" w:rsidRPr="001E7621" w:rsidRDefault="001E7621" w:rsidP="00CE616A">
      <w:pPr>
        <w:contextualSpacing/>
      </w:pPr>
      <w:r w:rsidRPr="001E7621">
        <w:t xml:space="preserve">10. Ответственные работники аппарата политического управления, т. е. партийных, государственных и общественных органов.  </w:t>
      </w:r>
    </w:p>
    <w:p w:rsidR="001E7621" w:rsidRPr="001E7621" w:rsidRDefault="001E7621" w:rsidP="00CE616A">
      <w:pPr>
        <w:contextualSpacing/>
      </w:pPr>
      <w:r w:rsidRPr="001E7621">
        <w:t xml:space="preserve">11. Политические руководители общества.  </w:t>
      </w:r>
    </w:p>
    <w:p w:rsidR="001E7621" w:rsidRPr="001E7621" w:rsidRDefault="001E7621" w:rsidP="00CE616A">
      <w:pPr>
        <w:contextualSpacing/>
      </w:pPr>
      <w:r w:rsidRPr="001E7621">
        <w:lastRenderedPageBreak/>
        <w:t xml:space="preserve">12. Пенсионеры. 13. Безработные. 14. </w:t>
      </w:r>
      <w:proofErr w:type="gramStart"/>
      <w:r w:rsidRPr="001E7621">
        <w:t>Полубезработные</w:t>
      </w:r>
      <w:proofErr w:type="gramEnd"/>
      <w:r w:rsidRPr="001E7621">
        <w:t xml:space="preserve"> (работающие неполную неделю). </w:t>
      </w:r>
    </w:p>
    <w:p w:rsidR="001E7621" w:rsidRPr="001E7621" w:rsidRDefault="001E7621" w:rsidP="00CE616A">
      <w:pPr>
        <w:contextualSpacing/>
      </w:pPr>
      <w:r w:rsidRPr="001E7621">
        <w:t xml:space="preserve">15. Нищие. 16. Бездомные. 17. Беженцы. </w:t>
      </w:r>
    </w:p>
    <w:p w:rsidR="001E7621" w:rsidRPr="001E7621" w:rsidRDefault="001E7621" w:rsidP="00CE616A">
      <w:pPr>
        <w:contextualSpacing/>
      </w:pPr>
    </w:p>
    <w:p w:rsidR="001E7621" w:rsidRPr="001E7621" w:rsidRDefault="001E7621" w:rsidP="00CE616A">
      <w:pPr>
        <w:pStyle w:val="1"/>
        <w:contextualSpacing/>
      </w:pPr>
      <w:bookmarkStart w:id="25" w:name="_Toc282038686"/>
      <w:r w:rsidRPr="001E7621">
        <w:t xml:space="preserve">25. Социальная поляризация общества. Проблемы </w:t>
      </w:r>
      <w:proofErr w:type="spellStart"/>
      <w:r w:rsidRPr="001E7621">
        <w:t>маргинализации</w:t>
      </w:r>
      <w:proofErr w:type="spellEnd"/>
      <w:r w:rsidRPr="001E7621">
        <w:t xml:space="preserve"> в России.</w:t>
      </w:r>
      <w:bookmarkEnd w:id="25"/>
    </w:p>
    <w:p w:rsidR="001E7621" w:rsidRPr="001E7621" w:rsidRDefault="001E7621" w:rsidP="00CE616A">
      <w:pPr>
        <w:contextualSpacing/>
      </w:pPr>
      <w:r w:rsidRPr="001E7621">
        <w:t xml:space="preserve">= 24 (+ надо дополнить про </w:t>
      </w:r>
      <w:proofErr w:type="spellStart"/>
      <w:r w:rsidRPr="001E7621">
        <w:t>маргинализацию</w:t>
      </w:r>
      <w:proofErr w:type="spellEnd"/>
      <w:r w:rsidRPr="001E7621">
        <w:t xml:space="preserve">) </w:t>
      </w:r>
    </w:p>
    <w:p w:rsidR="001E7621" w:rsidRPr="001E7621" w:rsidRDefault="001E7621" w:rsidP="00CE616A">
      <w:pPr>
        <w:contextualSpacing/>
      </w:pPr>
      <w:proofErr w:type="spellStart"/>
      <w:r w:rsidRPr="001E7621">
        <w:t>Маргинализация</w:t>
      </w:r>
      <w:proofErr w:type="spellEnd"/>
      <w:r w:rsidRPr="001E7621">
        <w:t xml:space="preserve"> — социологическое явление, понятие обозначающее промежуточность, «</w:t>
      </w:r>
      <w:proofErr w:type="spellStart"/>
      <w:r w:rsidRPr="001E7621">
        <w:t>пограничность</w:t>
      </w:r>
      <w:proofErr w:type="spellEnd"/>
      <w:r w:rsidRPr="001E7621">
        <w:t xml:space="preserve">» положения человека между какими-либо социальными группами. Это понятие появилось в американской социологии в 1920-е для обозначения ситуации </w:t>
      </w:r>
      <w:proofErr w:type="spellStart"/>
      <w:r w:rsidRPr="001E7621">
        <w:t>неадаптации</w:t>
      </w:r>
      <w:proofErr w:type="spellEnd"/>
      <w:r w:rsidRPr="001E7621">
        <w:t xml:space="preserve"> иммигрантов к новым социальным условиям. </w:t>
      </w:r>
      <w:proofErr w:type="gramStart"/>
      <w:r w:rsidRPr="001E7621">
        <w:t>Групповая</w:t>
      </w:r>
      <w:proofErr w:type="gramEnd"/>
      <w:r w:rsidRPr="001E7621">
        <w:t xml:space="preserve"> </w:t>
      </w:r>
      <w:proofErr w:type="spellStart"/>
      <w:r w:rsidRPr="001E7621">
        <w:t>маргинальность</w:t>
      </w:r>
      <w:proofErr w:type="spellEnd"/>
      <w:r w:rsidRPr="001E7621">
        <w:t xml:space="preserve"> возникает в результате изменений социальной структуры общества, формирования новых функциональных групп, дестабилизирующих их социальное положение. </w:t>
      </w:r>
    </w:p>
    <w:p w:rsidR="00A16699" w:rsidRPr="00A16699" w:rsidRDefault="001E7621" w:rsidP="00CE616A">
      <w:pPr>
        <w:contextualSpacing/>
      </w:pPr>
      <w:proofErr w:type="gramStart"/>
      <w:r w:rsidRPr="001E7621">
        <w:t xml:space="preserve">Более точно, </w:t>
      </w:r>
      <w:proofErr w:type="spellStart"/>
      <w:r w:rsidRPr="001E7621">
        <w:t>маргинализацию</w:t>
      </w:r>
      <w:proofErr w:type="spellEnd"/>
      <w:r w:rsidRPr="001E7621">
        <w:t xml:space="preserve"> можно описать, как процесс разрушения гражданского общества, проявляющийся в распаде социальных групп, разрыве традиционных связей между людьми, потере индивидами объективной принадлежности к той или иной социальной общности, извращении эстетических, этических, правовых, физиологических и иных общечеловеческих норм и ценностей, превращении людей в духовных и социальных Люмпенов, полностью зависимых от непредсказуемых и бесконтрольных действий властей, демагогов и авантюристов.</w:t>
      </w:r>
      <w:proofErr w:type="gramEnd"/>
    </w:p>
    <w:p w:rsidR="001E7621" w:rsidRPr="001E7621" w:rsidRDefault="001E7621" w:rsidP="00A16699">
      <w:pPr>
        <w:pStyle w:val="1"/>
      </w:pPr>
      <w:bookmarkStart w:id="26" w:name="_Toc282038687"/>
      <w:r w:rsidRPr="001E7621">
        <w:rPr>
          <w:rStyle w:val="10"/>
        </w:rPr>
        <w:t>26. Социология этнических отношений.</w:t>
      </w:r>
      <w:bookmarkEnd w:id="26"/>
    </w:p>
    <w:p w:rsidR="001E7621" w:rsidRPr="001E7621" w:rsidRDefault="001E7621" w:rsidP="00CE616A">
      <w:pPr>
        <w:contextualSpacing/>
      </w:pPr>
      <w:r w:rsidRPr="001E7621">
        <w:t xml:space="preserve">Этническая социология изучает сложную сферу национально-этнических отношений. Эти отношения касаются всех сторон жизни этнических общностей. Этническая общность - группа людей, связанных общим происхождением и длительным совместным существованием. В процессе долгой совместной жизнедеятельности выработались общие устойчивые признаки: язык, бытовая культура, обычаи и традиции. Данные признаки воспроизводятся в этническом самосознании народа, в котором он осознает свое единство, прежде всего общность происхождения и тем самым - этническое родство. </w:t>
      </w:r>
    </w:p>
    <w:p w:rsidR="001E7621" w:rsidRPr="001E7621" w:rsidRDefault="001E7621" w:rsidP="00CE616A">
      <w:pPr>
        <w:contextualSpacing/>
      </w:pPr>
      <w:r w:rsidRPr="001E7621">
        <w:t xml:space="preserve">Древнейшая этническая общность - племя. Основано на родовых и социальных связях. Обладало признаками этнической общности, этническим самосознанием и этнонимом (названием). </w:t>
      </w:r>
    </w:p>
    <w:p w:rsidR="001E7621" w:rsidRPr="001E7621" w:rsidRDefault="001E7621" w:rsidP="00CE616A">
      <w:pPr>
        <w:contextualSpacing/>
      </w:pPr>
      <w:r w:rsidRPr="001E7621">
        <w:t xml:space="preserve">В ходе цивилизации на первый план вышли социальные связи между людьми, племя сменил другой тип общности - народ. В отличие от племени народ достигает большей социально-этнической консолидации, более высокого развития языка, материальной и духовной культуры. </w:t>
      </w:r>
    </w:p>
    <w:p w:rsidR="001E7621" w:rsidRPr="001E7621" w:rsidRDefault="001E7621" w:rsidP="00CE616A">
      <w:pPr>
        <w:contextualSpacing/>
      </w:pPr>
      <w:r w:rsidRPr="001E7621">
        <w:t xml:space="preserve">Термины "этнос", "народ", "нация" в социологии употребляются как синонимы. Различие между терминами "народность", "нация" </w:t>
      </w:r>
      <w:r w:rsidR="00DC5D64">
        <w:t>—</w:t>
      </w:r>
      <w:r w:rsidRPr="001E7621">
        <w:t xml:space="preserve"> чисто условное. Формирование наций завершилось с развитием машинного производства и капиталистического рынка, связавшего все районы стран в единый экономический организм. </w:t>
      </w:r>
      <w:proofErr w:type="gramStart"/>
      <w:r w:rsidRPr="001E7621">
        <w:t xml:space="preserve">Нация - особая историческая общность людей, характеризуется общностью: происхождения, языка, территории, экономического уклада, психического склада, культуры, и в итоге этнического сознания и самосознания. </w:t>
      </w:r>
      <w:proofErr w:type="gramEnd"/>
    </w:p>
    <w:p w:rsidR="001E7621" w:rsidRPr="001E7621" w:rsidRDefault="001E7621" w:rsidP="00CE616A">
      <w:pPr>
        <w:contextualSpacing/>
      </w:pPr>
      <w:r w:rsidRPr="001E7621">
        <w:t xml:space="preserve">Национально-этнические отношения касаются условий выживания и развития этносов: проблем территорий, языка, духовной жизни, традиций и др. Социальная и этническая стороны жизни наций и национальных отношений органически взаимосвязаны. Проблема социальной справедливости возникает в отношениях между: большими и малыми этносами, более или менее развитыми этносами, коренными и некоренными (национальные группы, живущие на территориях коренных наций). </w:t>
      </w:r>
    </w:p>
    <w:p w:rsidR="001E7621" w:rsidRPr="001E7621" w:rsidRDefault="001E7621" w:rsidP="00CE616A">
      <w:pPr>
        <w:contextualSpacing/>
      </w:pPr>
    </w:p>
    <w:p w:rsidR="001E7621" w:rsidRPr="001E7621" w:rsidRDefault="001E7621" w:rsidP="00CE616A">
      <w:pPr>
        <w:contextualSpacing/>
      </w:pPr>
      <w:r w:rsidRPr="001E7621">
        <w:t xml:space="preserve">Межнациональные отношения проявляются в виде: </w:t>
      </w:r>
    </w:p>
    <w:p w:rsidR="001E7621" w:rsidRPr="001E7621" w:rsidRDefault="001E7621" w:rsidP="00CE616A">
      <w:pPr>
        <w:contextualSpacing/>
      </w:pPr>
      <w:r w:rsidRPr="001E7621">
        <w:t xml:space="preserve">экономических отношений - </w:t>
      </w:r>
      <w:proofErr w:type="gramStart"/>
      <w:r w:rsidRPr="001E7621">
        <w:t>направлены</w:t>
      </w:r>
      <w:proofErr w:type="gramEnd"/>
      <w:r w:rsidRPr="001E7621">
        <w:t xml:space="preserve"> на удовлетворение экономических потребностей наций; </w:t>
      </w:r>
    </w:p>
    <w:p w:rsidR="001E7621" w:rsidRPr="001E7621" w:rsidRDefault="001E7621" w:rsidP="00CE616A">
      <w:pPr>
        <w:contextualSpacing/>
      </w:pPr>
      <w:r w:rsidRPr="001E7621">
        <w:t xml:space="preserve">политических отношений - </w:t>
      </w:r>
      <w:proofErr w:type="gramStart"/>
      <w:r w:rsidRPr="001E7621">
        <w:t>во</w:t>
      </w:r>
      <w:proofErr w:type="gramEnd"/>
      <w:r w:rsidRPr="001E7621">
        <w:t xml:space="preserve"> многонациональном государстве (унитарном или федеративном) касаются участия всех народов в осуществлении политической власти и решении важнейших проблем их жизни. </w:t>
      </w:r>
    </w:p>
    <w:p w:rsidR="001E7621" w:rsidRPr="001E7621" w:rsidRDefault="001E7621" w:rsidP="00CE616A">
      <w:pPr>
        <w:contextualSpacing/>
      </w:pPr>
      <w:r w:rsidRPr="001E7621">
        <w:t xml:space="preserve">Политические межнациональные отношения на межгосударственном уровне касаются проблем национальной независимости и суверенитета. Это межнациональные отношения в сфере духовной жизни, экологические отношения, языковые отношения и др. </w:t>
      </w:r>
    </w:p>
    <w:p w:rsidR="001E7621" w:rsidRPr="001E7621" w:rsidRDefault="001E7621" w:rsidP="00CE616A">
      <w:pPr>
        <w:contextualSpacing/>
      </w:pPr>
    </w:p>
    <w:p w:rsidR="001E7621" w:rsidRPr="001E7621" w:rsidRDefault="001E7621" w:rsidP="00CE616A">
      <w:pPr>
        <w:contextualSpacing/>
      </w:pPr>
      <w:r w:rsidRPr="001E7621">
        <w:t xml:space="preserve">Межнациональные отношения осуществляются и на межличностном уровне. Они требуют культуры межнационального общения, соответствующей требованиям цивилизованного общества. Национальные отношения проявляются как национальные интересы: </w:t>
      </w:r>
    </w:p>
    <w:p w:rsidR="001E7621" w:rsidRPr="001E7621" w:rsidRDefault="001E7621" w:rsidP="00CE616A">
      <w:pPr>
        <w:contextualSpacing/>
      </w:pPr>
      <w:r w:rsidRPr="001E7621">
        <w:t xml:space="preserve">- текущие и долговременные коренные интересы нации (касаются основ ее сохранения и развития); </w:t>
      </w:r>
    </w:p>
    <w:p w:rsidR="001E7621" w:rsidRPr="001E7621" w:rsidRDefault="001E7621" w:rsidP="00CE616A">
      <w:pPr>
        <w:contextualSpacing/>
      </w:pPr>
      <w:r w:rsidRPr="001E7621">
        <w:t xml:space="preserve">- общие национальные интересы. </w:t>
      </w:r>
    </w:p>
    <w:p w:rsidR="001E7621" w:rsidRPr="001E7621" w:rsidRDefault="001E7621" w:rsidP="00CE616A">
      <w:pPr>
        <w:contextualSpacing/>
      </w:pPr>
      <w:r w:rsidRPr="001E7621">
        <w:t xml:space="preserve">В рамках современных межнациональных отношений можно выделить следующие характерные процессы: </w:t>
      </w:r>
    </w:p>
    <w:p w:rsidR="001E7621" w:rsidRPr="001E7621" w:rsidRDefault="001E7621" w:rsidP="00CE616A">
      <w:pPr>
        <w:contextualSpacing/>
      </w:pPr>
      <w:r w:rsidRPr="001E7621">
        <w:t xml:space="preserve">- этническая консолидация народов (развитие самостоятельности, упрочение государственной целостности); </w:t>
      </w:r>
    </w:p>
    <w:p w:rsidR="001E7621" w:rsidRPr="001E7621" w:rsidRDefault="001E7621" w:rsidP="00CE616A">
      <w:pPr>
        <w:contextualSpacing/>
      </w:pPr>
      <w:r w:rsidRPr="001E7621">
        <w:t xml:space="preserve">- межэтническая интеграция (сотрудничество); </w:t>
      </w:r>
    </w:p>
    <w:p w:rsidR="001E7621" w:rsidRPr="001E7621" w:rsidRDefault="001E7621" w:rsidP="00CE616A">
      <w:pPr>
        <w:contextualSpacing/>
      </w:pPr>
      <w:r w:rsidRPr="001E7621">
        <w:t xml:space="preserve">- ассимиляция ("растворение" народов в других, более развитых). </w:t>
      </w:r>
    </w:p>
    <w:p w:rsidR="001E7621" w:rsidRPr="001E7621" w:rsidRDefault="001E7621" w:rsidP="00CE616A">
      <w:pPr>
        <w:contextualSpacing/>
      </w:pPr>
      <w:r w:rsidRPr="001E7621">
        <w:t xml:space="preserve">Содержание национального вопроса: </w:t>
      </w:r>
    </w:p>
    <w:p w:rsidR="001E7621" w:rsidRPr="001E7621" w:rsidRDefault="001E7621" w:rsidP="00CE616A">
      <w:pPr>
        <w:contextualSpacing/>
      </w:pPr>
      <w:r w:rsidRPr="001E7621">
        <w:t xml:space="preserve">- свободное и всестороннее развитие всех народов; </w:t>
      </w:r>
    </w:p>
    <w:p w:rsidR="001E7621" w:rsidRPr="001E7621" w:rsidRDefault="001E7621" w:rsidP="00CE616A">
      <w:pPr>
        <w:contextualSpacing/>
      </w:pPr>
      <w:r w:rsidRPr="001E7621">
        <w:t xml:space="preserve">- расширение их сотрудничества; </w:t>
      </w:r>
    </w:p>
    <w:p w:rsidR="001E7621" w:rsidRPr="001E7621" w:rsidRDefault="001E7621" w:rsidP="00CE616A">
      <w:pPr>
        <w:contextualSpacing/>
      </w:pPr>
      <w:r w:rsidRPr="001E7621">
        <w:t xml:space="preserve">- </w:t>
      </w:r>
      <w:proofErr w:type="gramStart"/>
      <w:r w:rsidRPr="001E7621">
        <w:t>гармоническое сочетание</w:t>
      </w:r>
      <w:proofErr w:type="gramEnd"/>
      <w:r w:rsidRPr="001E7621">
        <w:t xml:space="preserve"> национальных интересов. </w:t>
      </w:r>
    </w:p>
    <w:p w:rsidR="001E7621" w:rsidRPr="001E7621" w:rsidRDefault="001E7621" w:rsidP="00CE616A">
      <w:pPr>
        <w:contextualSpacing/>
      </w:pPr>
      <w:r w:rsidRPr="001E7621">
        <w:t xml:space="preserve">В настоящее время повсеместно можно наблюдать этническое возрождение народов и повышение их активности. Причины этого явления: </w:t>
      </w:r>
    </w:p>
    <w:p w:rsidR="001E7621" w:rsidRPr="001E7621" w:rsidRDefault="001E7621" w:rsidP="00CE616A">
      <w:pPr>
        <w:contextualSpacing/>
      </w:pPr>
      <w:r w:rsidRPr="001E7621">
        <w:t xml:space="preserve">- стремление народов устранить социальную несправедливость; </w:t>
      </w:r>
    </w:p>
    <w:p w:rsidR="001E7621" w:rsidRPr="001E7621" w:rsidRDefault="001E7621" w:rsidP="00CE616A">
      <w:pPr>
        <w:contextualSpacing/>
      </w:pPr>
      <w:r w:rsidRPr="001E7621">
        <w:t xml:space="preserve">- реакция этносов на технологическую цивилизацию, урбанизацию, </w:t>
      </w:r>
      <w:proofErr w:type="spellStart"/>
      <w:r w:rsidRPr="001E7621">
        <w:t>масскультуру</w:t>
      </w:r>
      <w:proofErr w:type="spellEnd"/>
      <w:r w:rsidRPr="001E7621">
        <w:t xml:space="preserve">, ведущие к утрате самобытности; </w:t>
      </w:r>
    </w:p>
    <w:p w:rsidR="001E7621" w:rsidRPr="001E7621" w:rsidRDefault="001E7621" w:rsidP="00CE616A">
      <w:pPr>
        <w:contextualSpacing/>
      </w:pPr>
      <w:r w:rsidRPr="001E7621">
        <w:t xml:space="preserve">- желание самостоятельно использовать природные ресурсы. </w:t>
      </w:r>
    </w:p>
    <w:p w:rsidR="001E7621" w:rsidRPr="001E7621" w:rsidRDefault="001E7621" w:rsidP="00CE616A">
      <w:pPr>
        <w:contextualSpacing/>
      </w:pPr>
      <w:r w:rsidRPr="001E7621">
        <w:t xml:space="preserve">Сотрудничество на основе взаимного признания и </w:t>
      </w:r>
      <w:proofErr w:type="gramStart"/>
      <w:r w:rsidRPr="001E7621">
        <w:t>уважения</w:t>
      </w:r>
      <w:proofErr w:type="gramEnd"/>
      <w:r w:rsidRPr="001E7621">
        <w:t xml:space="preserve"> основных прав (документально закрепленных) предполагает для всех народов: </w:t>
      </w:r>
    </w:p>
    <w:p w:rsidR="001E7621" w:rsidRPr="001E7621" w:rsidRDefault="001E7621" w:rsidP="00CE616A">
      <w:pPr>
        <w:contextualSpacing/>
      </w:pPr>
      <w:r w:rsidRPr="001E7621">
        <w:t xml:space="preserve">- право на существование, запрещающее геноцид и </w:t>
      </w:r>
      <w:proofErr w:type="spellStart"/>
      <w:r w:rsidRPr="001E7621">
        <w:t>этноцид</w:t>
      </w:r>
      <w:proofErr w:type="spellEnd"/>
      <w:r w:rsidRPr="001E7621">
        <w:t xml:space="preserve">; </w:t>
      </w:r>
    </w:p>
    <w:p w:rsidR="001E7621" w:rsidRPr="001E7621" w:rsidRDefault="001E7621" w:rsidP="00CE616A">
      <w:pPr>
        <w:contextualSpacing/>
      </w:pPr>
      <w:r w:rsidRPr="001E7621">
        <w:t xml:space="preserve">- право на самоидентификацию; </w:t>
      </w:r>
    </w:p>
    <w:p w:rsidR="001E7621" w:rsidRPr="001E7621" w:rsidRDefault="001E7621" w:rsidP="00CE616A">
      <w:pPr>
        <w:contextualSpacing/>
      </w:pPr>
      <w:r w:rsidRPr="001E7621">
        <w:t xml:space="preserve">- право на суверенитет, самоопределение и самоуправление; </w:t>
      </w:r>
    </w:p>
    <w:p w:rsidR="001E7621" w:rsidRPr="001E7621" w:rsidRDefault="001E7621" w:rsidP="00CE616A">
      <w:pPr>
        <w:contextualSpacing/>
      </w:pPr>
      <w:r w:rsidRPr="001E7621">
        <w:t xml:space="preserve">- право на сохранение культурной самобытности; </w:t>
      </w:r>
    </w:p>
    <w:p w:rsidR="001E7621" w:rsidRPr="001E7621" w:rsidRDefault="001E7621" w:rsidP="00CE616A">
      <w:pPr>
        <w:contextualSpacing/>
      </w:pPr>
      <w:r w:rsidRPr="001E7621">
        <w:t xml:space="preserve">- право на </w:t>
      </w:r>
      <w:proofErr w:type="gramStart"/>
      <w:r w:rsidRPr="001E7621">
        <w:t>контроль за</w:t>
      </w:r>
      <w:proofErr w:type="gramEnd"/>
      <w:r w:rsidRPr="001E7621">
        <w:t xml:space="preserve"> использованием природных ресурсов; </w:t>
      </w:r>
    </w:p>
    <w:p w:rsidR="001E7621" w:rsidRPr="001E7621" w:rsidRDefault="001E7621" w:rsidP="00CE616A">
      <w:pPr>
        <w:contextualSpacing/>
      </w:pPr>
      <w:r w:rsidRPr="001E7621">
        <w:t xml:space="preserve">- право на доступ к достижениям мировой цивилизации. </w:t>
      </w:r>
    </w:p>
    <w:p w:rsidR="001E7621" w:rsidRPr="001E7621" w:rsidRDefault="001E7621" w:rsidP="00CE616A">
      <w:pPr>
        <w:contextualSpacing/>
      </w:pPr>
      <w:r w:rsidRPr="001E7621">
        <w:t xml:space="preserve">Межнациональный конфликт - крайнее обострение противоречий между народами, возникающих в ходе решения политических, территориальных, экономических, культурных, религиозных проблем. Конфликты возникают и действуют: </w:t>
      </w:r>
    </w:p>
    <w:p w:rsidR="001E7621" w:rsidRPr="001E7621" w:rsidRDefault="001E7621" w:rsidP="00CE616A">
      <w:pPr>
        <w:contextualSpacing/>
      </w:pPr>
      <w:r w:rsidRPr="001E7621">
        <w:t xml:space="preserve">- на социально-психологическом уровне; </w:t>
      </w:r>
    </w:p>
    <w:p w:rsidR="001E7621" w:rsidRPr="001E7621" w:rsidRDefault="001E7621" w:rsidP="00CE616A">
      <w:pPr>
        <w:contextualSpacing/>
      </w:pPr>
      <w:r w:rsidRPr="001E7621">
        <w:t xml:space="preserve">- на идеологическом уровне; </w:t>
      </w:r>
    </w:p>
    <w:p w:rsidR="001E7621" w:rsidRPr="001E7621" w:rsidRDefault="001E7621" w:rsidP="00CE616A">
      <w:pPr>
        <w:contextualSpacing/>
      </w:pPr>
      <w:r w:rsidRPr="001E7621">
        <w:t xml:space="preserve">- на уровне национально-государственных институтов законодательной и исполнительной власти. </w:t>
      </w:r>
    </w:p>
    <w:p w:rsidR="001E7621" w:rsidRPr="001E7621" w:rsidRDefault="001E7621" w:rsidP="00CE616A">
      <w:pPr>
        <w:contextualSpacing/>
      </w:pPr>
      <w:r w:rsidRPr="001E7621">
        <w:lastRenderedPageBreak/>
        <w:t xml:space="preserve">Способность общества разрешать межнациональные конфликты - показатель гражданской зрелости и демократизма. </w:t>
      </w:r>
    </w:p>
    <w:p w:rsidR="001E7621" w:rsidRPr="001E7621" w:rsidRDefault="001E7621" w:rsidP="00CE616A">
      <w:pPr>
        <w:contextualSpacing/>
      </w:pPr>
    </w:p>
    <w:p w:rsidR="001E7621" w:rsidRPr="001E7621" w:rsidRDefault="001E7621" w:rsidP="00CE616A">
      <w:pPr>
        <w:pStyle w:val="1"/>
        <w:contextualSpacing/>
      </w:pPr>
      <w:bookmarkStart w:id="27" w:name="_Toc282038688"/>
      <w:r w:rsidRPr="001E7621">
        <w:t>27. Этнические конфликты. Проблемы толерантности.</w:t>
      </w:r>
      <w:bookmarkEnd w:id="27"/>
    </w:p>
    <w:p w:rsidR="001E7621" w:rsidRPr="001E7621" w:rsidRDefault="001E7621" w:rsidP="00CE616A">
      <w:pPr>
        <w:contextualSpacing/>
      </w:pPr>
      <w:r w:rsidRPr="001E7621">
        <w:t xml:space="preserve">С общесистемной или </w:t>
      </w:r>
      <w:proofErr w:type="spellStart"/>
      <w:r w:rsidRPr="001E7621">
        <w:t>общесоциальной</w:t>
      </w:r>
      <w:proofErr w:type="spellEnd"/>
      <w:r w:rsidRPr="001E7621">
        <w:t xml:space="preserve"> точки зрения большинство этнических конфликтов - это выражение объективно существующих противоречий между группами, которые имеют несовместимые цели в борьбе за ограниченные ресурсы (территорию, власть, престиж). Такие противоречия между этносами на Земле существуют почти повсюду. </w:t>
      </w:r>
    </w:p>
    <w:p w:rsidR="001E7621" w:rsidRPr="001E7621" w:rsidRDefault="001E7621" w:rsidP="00CE616A">
      <w:pPr>
        <w:contextualSpacing/>
      </w:pPr>
    </w:p>
    <w:p w:rsidR="001E7621" w:rsidRPr="001E7621" w:rsidRDefault="001E7621" w:rsidP="00CE616A">
      <w:pPr>
        <w:contextualSpacing/>
      </w:pPr>
      <w:r w:rsidRPr="001E7621">
        <w:t>Конфли</w:t>
      </w:r>
      <w:proofErr w:type="gramStart"/>
      <w:r w:rsidRPr="001E7621">
        <w:t>кт в св</w:t>
      </w:r>
      <w:proofErr w:type="gramEnd"/>
      <w:r w:rsidRPr="001E7621">
        <w:t xml:space="preserve">оем развитии проходит несколько стадий: </w:t>
      </w:r>
    </w:p>
    <w:p w:rsidR="001E7621" w:rsidRPr="001E7621" w:rsidRDefault="001E7621" w:rsidP="00CE616A">
      <w:pPr>
        <w:contextualSpacing/>
      </w:pPr>
      <w:r w:rsidRPr="001E7621">
        <w:t xml:space="preserve">1. Стадия скрытой (тлеющей) напряженности. Противоречия не осознаются, но сравнение между группами делается преимущественно в пользу своей. </w:t>
      </w:r>
    </w:p>
    <w:p w:rsidR="001E7621" w:rsidRPr="001E7621" w:rsidRDefault="001E7621" w:rsidP="00CE616A">
      <w:pPr>
        <w:contextualSpacing/>
      </w:pPr>
      <w:r w:rsidRPr="001E7621">
        <w:t xml:space="preserve">2. Стадия осознания и эмоционального вызревания конфликта. Стороны осознают несовместимость своих интересов, причем у </w:t>
      </w:r>
      <w:proofErr w:type="spellStart"/>
      <w:r w:rsidRPr="001E7621">
        <w:t>низкостатусных</w:t>
      </w:r>
      <w:proofErr w:type="spellEnd"/>
      <w:r w:rsidRPr="001E7621">
        <w:t xml:space="preserve"> этнических меньшинство это проявляется как "пережитые исторические несправедливости" и вызывает желание восстановить справедливость. </w:t>
      </w:r>
    </w:p>
    <w:p w:rsidR="001E7621" w:rsidRPr="001E7621" w:rsidRDefault="001E7621" w:rsidP="00CE616A">
      <w:pPr>
        <w:contextualSpacing/>
      </w:pPr>
      <w:r w:rsidRPr="001E7621">
        <w:t xml:space="preserve">3. Собственно конфликтное взаимодействие. Переход от 2 к 3 переходит, к счастью, далеко не всегда. Необходимым условием здесь служит нестабильность </w:t>
      </w:r>
      <w:proofErr w:type="spellStart"/>
      <w:r w:rsidRPr="001E7621">
        <w:t>высокостатусного</w:t>
      </w:r>
      <w:proofErr w:type="spellEnd"/>
      <w:r w:rsidRPr="001E7621">
        <w:t xml:space="preserve"> этноса, а "спусковые механизмы", как правило, эмоциональны или даже иррациональны. </w:t>
      </w:r>
    </w:p>
    <w:p w:rsidR="001E7621" w:rsidRPr="001E7621" w:rsidRDefault="001E7621" w:rsidP="00CE616A">
      <w:pPr>
        <w:contextualSpacing/>
      </w:pPr>
      <w:r w:rsidRPr="001E7621">
        <w:t xml:space="preserve">4. Прекращение прямого противодействия, урегулирование конфликта. Как правило, при этом стороны возвращаются к стадии 1, что проявляется в образе врага и предубеждениях. </w:t>
      </w:r>
    </w:p>
    <w:p w:rsidR="001E7621" w:rsidRPr="001E7621" w:rsidRDefault="001E7621" w:rsidP="00CE616A">
      <w:pPr>
        <w:contextualSpacing/>
      </w:pPr>
      <w:r w:rsidRPr="001E7621">
        <w:t xml:space="preserve">Нередки случаи, когда этнические конфликты возникают и при отсутствии несовместимых групповых целей. Межнациональный конфликт - крайнее обострение противоречий между народами, возникающих в ходе решения политических, территориальных, экономических, культурных, религиозных проблем. Конфликты возникают и действуют: </w:t>
      </w:r>
    </w:p>
    <w:p w:rsidR="001E7621" w:rsidRPr="001E7621" w:rsidRDefault="001E7621" w:rsidP="00CE616A">
      <w:pPr>
        <w:contextualSpacing/>
      </w:pPr>
      <w:r w:rsidRPr="001E7621">
        <w:t xml:space="preserve"> - на социально-психологическом уровне; на идеологическом уровне; </w:t>
      </w:r>
    </w:p>
    <w:p w:rsidR="001E7621" w:rsidRPr="001E7621" w:rsidRDefault="001E7621" w:rsidP="00CE616A">
      <w:pPr>
        <w:contextualSpacing/>
      </w:pPr>
      <w:r w:rsidRPr="001E7621">
        <w:t xml:space="preserve"> - на уровне национально-государственных институтов законодательной и исполнительной власти. </w:t>
      </w:r>
    </w:p>
    <w:p w:rsidR="001E7621" w:rsidRPr="001E7621" w:rsidRDefault="001E7621" w:rsidP="00CE616A">
      <w:pPr>
        <w:contextualSpacing/>
      </w:pPr>
      <w:r w:rsidRPr="001E7621">
        <w:t xml:space="preserve">Способность общества разрешать межнациональные конфликты - показатель гражданской зрелости и демократизма. Практически все исследователи этнических конфликтов едины во мнении, что полное их разрешение психологическими методами невозможно. Возможно только урегулирование, то есть перевод противоборства на другой, общественно безопасный уровень. </w:t>
      </w:r>
    </w:p>
    <w:p w:rsidR="001E7621" w:rsidRPr="001E7621" w:rsidRDefault="001E7621" w:rsidP="00CE616A">
      <w:pPr>
        <w:contextualSpacing/>
      </w:pPr>
    </w:p>
    <w:p w:rsidR="001E7621" w:rsidRPr="001E7621" w:rsidRDefault="001E7621" w:rsidP="00CE616A">
      <w:pPr>
        <w:pStyle w:val="1"/>
        <w:contextualSpacing/>
      </w:pPr>
      <w:bookmarkStart w:id="28" w:name="_Toc282038689"/>
      <w:r w:rsidRPr="001E7621">
        <w:t>28. Религия и Российская социокультурная традиция.</w:t>
      </w:r>
      <w:bookmarkEnd w:id="28"/>
    </w:p>
    <w:p w:rsidR="001E7621" w:rsidRPr="001E7621" w:rsidRDefault="001E7621" w:rsidP="00CE616A">
      <w:pPr>
        <w:contextualSpacing/>
      </w:pPr>
      <w:r w:rsidRPr="001E7621">
        <w:t xml:space="preserve">Институт церкви </w:t>
      </w:r>
      <w:r w:rsidR="00DC5D64">
        <w:t>—</w:t>
      </w:r>
      <w:r w:rsidRPr="001E7621">
        <w:t xml:space="preserve"> один из важнейших социокультурных институтов. Церковь представляет собой организацию, использующую разнообразные средства, в том числе религиозную мораль, обряды и ритуалы, с помощью которых обязывает, заставляет людей поступать соответствующим образом. У церкви имеются колоссальные материальные средства, возможности влиять на сознание, поведение людей. Церковь нужна обществу, т.к. является духовной опорой миллионам людей, в том числе ищущих справедливость, дает им ориентиры в виде норм морали, поведения и ценностей. Величайшие достижение церкви - идея отпущения грехов после покаяния. </w:t>
      </w:r>
    </w:p>
    <w:p w:rsidR="001E7621" w:rsidRPr="001E7621" w:rsidRDefault="001E7621" w:rsidP="00CE616A">
      <w:pPr>
        <w:contextualSpacing/>
      </w:pPr>
    </w:p>
    <w:p w:rsidR="001E7621" w:rsidRPr="001E7621" w:rsidRDefault="001E7621" w:rsidP="00CE616A">
      <w:pPr>
        <w:contextualSpacing/>
      </w:pPr>
      <w:r w:rsidRPr="001E7621">
        <w:t xml:space="preserve">Церковь - один из социальных институтов, обладающих рядом характерных признаков: </w:t>
      </w:r>
    </w:p>
    <w:p w:rsidR="001E7621" w:rsidRPr="001E7621" w:rsidRDefault="001E7621" w:rsidP="00CE616A">
      <w:pPr>
        <w:contextualSpacing/>
      </w:pPr>
      <w:r w:rsidRPr="001E7621">
        <w:t xml:space="preserve">· Профессиональное духовенство, наличие иерархии </w:t>
      </w:r>
    </w:p>
    <w:p w:rsidR="001E7621" w:rsidRPr="001E7621" w:rsidRDefault="001E7621" w:rsidP="00CE616A">
      <w:pPr>
        <w:contextualSpacing/>
      </w:pPr>
      <w:r w:rsidRPr="001E7621">
        <w:t xml:space="preserve">· Юридический статус, позволяющий обладание собственностью </w:t>
      </w:r>
    </w:p>
    <w:p w:rsidR="001E7621" w:rsidRPr="001E7621" w:rsidRDefault="001E7621" w:rsidP="00CE616A">
      <w:pPr>
        <w:contextualSpacing/>
      </w:pPr>
      <w:r w:rsidRPr="001E7621">
        <w:lastRenderedPageBreak/>
        <w:t xml:space="preserve">· Проработанная догматика </w:t>
      </w:r>
    </w:p>
    <w:p w:rsidR="001E7621" w:rsidRPr="001E7621" w:rsidRDefault="001E7621" w:rsidP="00CE616A">
      <w:pPr>
        <w:contextualSpacing/>
      </w:pPr>
      <w:r w:rsidRPr="001E7621">
        <w:t xml:space="preserve">В функционировании церкви, выступающей в роли социального института, </w:t>
      </w:r>
      <w:proofErr w:type="gramStart"/>
      <w:r w:rsidRPr="001E7621">
        <w:t>важное значение</w:t>
      </w:r>
      <w:proofErr w:type="gramEnd"/>
      <w:r w:rsidRPr="001E7621">
        <w:t xml:space="preserve"> имеют духовно-нравственные феномены — религиозное сознание, религиозная психология, морально-этические правила. </w:t>
      </w:r>
    </w:p>
    <w:p w:rsidR="001E7621" w:rsidRPr="001E7621" w:rsidRDefault="001E7621" w:rsidP="00CE616A">
      <w:pPr>
        <w:contextualSpacing/>
      </w:pPr>
      <w:r w:rsidRPr="001E7621">
        <w:t xml:space="preserve">Социология религии уделяет большое внимание выяснению социальных функций, которые выполняет религия в обществе. Известный американский этнограф Б. Малиновский связывал существование религиозной веры с потребностью людей в обретении смысла жизни, с их тревогой о своей судьбе. </w:t>
      </w:r>
      <w:proofErr w:type="gramStart"/>
      <w:r w:rsidRPr="001E7621">
        <w:t>Он считал, что религия возникает из способности людей любить и заботиться о ближних, из осознания неизбежности смерти.</w:t>
      </w:r>
      <w:proofErr w:type="gramEnd"/>
      <w:r w:rsidRPr="001E7621">
        <w:t xml:space="preserve"> Однако религия не только дает утешение перед лицом смерти, она вносит смысл и в другие аспекты человеческой жизни: дает надежду тем, кто страдает, помогает переносить тяготы жизни (болезни, бедность, социальное неравенство). </w:t>
      </w:r>
    </w:p>
    <w:p w:rsidR="001E7621" w:rsidRPr="001E7621" w:rsidRDefault="001E7621" w:rsidP="00CE616A">
      <w:pPr>
        <w:contextualSpacing/>
      </w:pPr>
      <w:r w:rsidRPr="001E7621">
        <w:t xml:space="preserve">Основатель психоанализа З. Фрейд считал, что главная функция религии связана с тем чувством психологической защищенности от жизненных невзгод, которое она дает людям. Как ребенок пытается найти защиту у родителей, так и взрослые люди, не сумевшие по каким-то причинам приспособиться к жизни, стремятся найти защиту у Бога. </w:t>
      </w:r>
    </w:p>
    <w:p w:rsidR="001E7621" w:rsidRPr="001E7621" w:rsidRDefault="001E7621" w:rsidP="00CE616A">
      <w:pPr>
        <w:contextualSpacing/>
      </w:pPr>
      <w:r w:rsidRPr="001E7621">
        <w:t xml:space="preserve">Если суммировать приведенные точки зрения, то становится ясно, что важнейшей является регулятивная функция религии и церкви. Любая религия регулирует социальное поведение своих приверженцев. Это достигается с помощью свода моральных норм, запретов и предписаний, которые реализуются на уровнях индивидуального и общественного сознания и поведения. </w:t>
      </w:r>
    </w:p>
    <w:p w:rsidR="001E7621" w:rsidRPr="001E7621" w:rsidRDefault="001E7621" w:rsidP="00CE616A">
      <w:pPr>
        <w:contextualSpacing/>
      </w:pPr>
    </w:p>
    <w:p w:rsidR="001E7621" w:rsidRPr="001E7621" w:rsidRDefault="001E7621" w:rsidP="00CE616A">
      <w:pPr>
        <w:contextualSpacing/>
      </w:pPr>
      <w:r w:rsidRPr="001E7621">
        <w:t xml:space="preserve">Наряду с </w:t>
      </w:r>
      <w:proofErr w:type="gramStart"/>
      <w:r w:rsidRPr="001E7621">
        <w:t>регулятивной</w:t>
      </w:r>
      <w:proofErr w:type="gramEnd"/>
      <w:r w:rsidRPr="001E7621">
        <w:t xml:space="preserve">, религия и церковь выполняют еще несколько социальных функций. Наиболее важные из них: </w:t>
      </w:r>
    </w:p>
    <w:p w:rsidR="001E7621" w:rsidRPr="001E7621" w:rsidRDefault="001E7621" w:rsidP="00CE616A">
      <w:pPr>
        <w:contextualSpacing/>
      </w:pPr>
      <w:r w:rsidRPr="001E7621">
        <w:t xml:space="preserve">· мировоззренческая — религия организует систему мировоззрения человека, определяет его понимание мира; </w:t>
      </w:r>
    </w:p>
    <w:p w:rsidR="001E7621" w:rsidRPr="001E7621" w:rsidRDefault="001E7621" w:rsidP="00CE616A">
      <w:pPr>
        <w:contextualSpacing/>
      </w:pPr>
      <w:r w:rsidRPr="001E7621">
        <w:t xml:space="preserve">· компенсаторная — религия компенсирует человеку в рамках его веры то чувство психологической защищенности, которое может быть утрачено под давлением внешних обстоятельств, не поддающихся контролю со стороны индивида; </w:t>
      </w:r>
    </w:p>
    <w:p w:rsidR="001E7621" w:rsidRPr="001E7621" w:rsidRDefault="001E7621" w:rsidP="00CE616A">
      <w:pPr>
        <w:contextualSpacing/>
      </w:pPr>
      <w:proofErr w:type="gramStart"/>
      <w:r w:rsidRPr="001E7621">
        <w:t xml:space="preserve">· интегрирующая — заключается в способности религии объединять своих приверженцев на основе общих для них религиозных ценностей, объектов поклонения, ритуалов, норм поведения, сплачивать их в единую общность. </w:t>
      </w:r>
      <w:proofErr w:type="gramEnd"/>
    </w:p>
    <w:p w:rsidR="001E7621" w:rsidRPr="001A114A" w:rsidRDefault="001E7621" w:rsidP="00CE616A">
      <w:pPr>
        <w:contextualSpacing/>
      </w:pPr>
      <w:r w:rsidRPr="001E7621">
        <w:t xml:space="preserve">Реализуя эти функции не только на уровне индивидуального, но и коллективного сознания, религия и церковь тем самым выступают одной из форм самоорганизации социума. Церковь оказывает на экономические отношения и другие сферы общественной жизни обратное влияние. </w:t>
      </w:r>
      <w:proofErr w:type="gramStart"/>
      <w:r w:rsidRPr="001E7621">
        <w:t>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w:t>
      </w:r>
      <w:proofErr w:type="gramEnd"/>
      <w:r w:rsidRPr="001E7621">
        <w:t xml:space="preserve"> Религиозный фактор влияет на экономику, политику, государство, межнациональные отношения, семью, на область культуры через деятельность верующих индивидов, групп, организаций в этих областях. </w:t>
      </w:r>
      <w:r w:rsidRPr="001A114A">
        <w:t xml:space="preserve">Происходит «наложение» религиозных отношений на другие общественные отношения. </w:t>
      </w:r>
    </w:p>
    <w:p w:rsidR="001E7621" w:rsidRPr="001A114A" w:rsidRDefault="001E7621" w:rsidP="00CE616A">
      <w:pPr>
        <w:contextualSpacing/>
      </w:pPr>
    </w:p>
    <w:p w:rsidR="001E7621" w:rsidRPr="001E7621" w:rsidRDefault="001E7621" w:rsidP="00CE616A">
      <w:pPr>
        <w:pStyle w:val="1"/>
        <w:contextualSpacing/>
      </w:pPr>
      <w:bookmarkStart w:id="29" w:name="_Toc282038690"/>
      <w:r w:rsidRPr="001E7621">
        <w:t>29. Современный верующий: отношения знания и веры.</w:t>
      </w:r>
      <w:bookmarkEnd w:id="29"/>
    </w:p>
    <w:p w:rsidR="001E7621" w:rsidRPr="001E7621" w:rsidRDefault="001E7621" w:rsidP="00CE616A">
      <w:pPr>
        <w:contextualSpacing/>
      </w:pPr>
      <w:r w:rsidRPr="001E7621">
        <w:t>Понять особенности сознания и поведения верующих в России на стыке ХХ-ХХ</w:t>
      </w:r>
      <w:proofErr w:type="gramStart"/>
      <w:r w:rsidRPr="001E7621">
        <w:rPr>
          <w:lang w:val="en-US"/>
        </w:rPr>
        <w:t>I</w:t>
      </w:r>
      <w:proofErr w:type="gramEnd"/>
      <w:r w:rsidRPr="001E7621">
        <w:t xml:space="preserve"> веков, возможно лишь на фоне того сложного культурного и политико-правового процесса в жизни российского общества последнего десятилетия, которое принято называть религиозным возрождением. Под ним подразумевается освобождение общества от вульгарных, уничижительных представлений о </w:t>
      </w:r>
      <w:r w:rsidRPr="001E7621">
        <w:lastRenderedPageBreak/>
        <w:t xml:space="preserve">религии, ликвидации существовавшего на протяжении десятилетий административных и нравственных притеснений верующих, принятие прогрессивного законодательства о свободе совести и т.д. Однако этот процесс чрезвычайно противоречив. </w:t>
      </w:r>
    </w:p>
    <w:p w:rsidR="001E7621" w:rsidRPr="001E7621" w:rsidRDefault="001E7621" w:rsidP="00CE616A">
      <w:pPr>
        <w:contextualSpacing/>
      </w:pPr>
      <w:r w:rsidRPr="001E7621">
        <w:t xml:space="preserve">С одной стороны, наблюдается рост религиозности и ослаблении позиции сознательного безверия, в резком возрастании в общественном сознании престижа конфессиональных организаций, действующих в стране, возникновении религиозных политических движений, тяге к религии прежде равнодушных к ней людей. С другой стороны — позитивный процесс понимания религии как элемента культуры, носительницы общечеловеческих ценностей сопровождается рядом издержек. </w:t>
      </w:r>
    </w:p>
    <w:p w:rsidR="00A16699" w:rsidRPr="00A16699" w:rsidRDefault="001E7621" w:rsidP="00CE616A">
      <w:pPr>
        <w:contextualSpacing/>
      </w:pPr>
      <w:r w:rsidRPr="001E7621">
        <w:t xml:space="preserve">Верующий “помолодел”, более образован, нужд социальной пассивности и политическому индифферентизму, старается пополнить свои знания, используя достижения современной науки и техники, новейших информационных средств. Некоторые его характеристики амбивалентны. Верующие больше склонны к традиционности, к своему народному “корню”, к исторически “своим”, подчас языческим представлениям и обычаям. Религиозная вера свободна от фанатичности, но в то же время у многих она не имеет четкого содержания, впрочем, как и мировоззрение неверующих людей. Социально-политические взгляды верующих схожи </w:t>
      </w:r>
      <w:proofErr w:type="gramStart"/>
      <w:r w:rsidRPr="001E7621">
        <w:t>со</w:t>
      </w:r>
      <w:proofErr w:type="gramEnd"/>
      <w:r w:rsidRPr="001E7621">
        <w:t xml:space="preserve"> взглядами всего населения, по верующие более требовательны и непримиримы к проявлениям нравственной ущербности, социальной безответственности. В большинстве своем они поддерживают рыночные реформы, не разделяя при этом нынешние формы и методы их проведения. Среди верующих преобладают патриотические, государственнические настроения, ориентация на необходимость восстановления достойного места России в мировом сообществе Они больше тяготеют к порядку, сильной власть и не приемлют любых проявлений безвластия.</w:t>
      </w:r>
    </w:p>
    <w:p w:rsidR="001E7621" w:rsidRPr="001E7621" w:rsidRDefault="001E7621" w:rsidP="00A16699">
      <w:pPr>
        <w:pStyle w:val="1"/>
      </w:pPr>
      <w:bookmarkStart w:id="30" w:name="_Toc282038691"/>
      <w:r w:rsidRPr="001E7621">
        <w:rPr>
          <w:rStyle w:val="10"/>
        </w:rPr>
        <w:t>30.Культура как социальная система: типология, динамика, функции культуры.</w:t>
      </w:r>
      <w:bookmarkEnd w:id="30"/>
    </w:p>
    <w:p w:rsidR="001E7621" w:rsidRPr="001E7621" w:rsidRDefault="001E7621" w:rsidP="00CE616A">
      <w:pPr>
        <w:contextualSpacing/>
      </w:pPr>
      <w:r w:rsidRPr="001E7621">
        <w:t xml:space="preserve">Культура очень сложное и многогранное понятие. Сам термин берет свое начало в Древнем Риме и происходит от лат. </w:t>
      </w:r>
      <w:r w:rsidRPr="001E7621">
        <w:rPr>
          <w:lang w:val="en-US"/>
        </w:rPr>
        <w:t>culture</w:t>
      </w:r>
      <w:r w:rsidRPr="001E7621">
        <w:t xml:space="preserve">, что означает «возделывание», «развитие», «почитание». Изначально под словом культура подразумевалось возделывание земли. Понятие культуры в широком смысле можно определить как способ организации и развития человеческой жизнедеятельности и результат его использования. Это понятие отражает объект, которые включает все созданное людьми, всю совокупность продуктов человеческой деятельности, общественных форм организации, процессов, институтов, все, что уже сделано, делается и будет сделано человеком в будущем. </w:t>
      </w:r>
    </w:p>
    <w:p w:rsidR="001E7621" w:rsidRPr="001E7621" w:rsidRDefault="001E7621" w:rsidP="00CE616A">
      <w:pPr>
        <w:contextualSpacing/>
      </w:pPr>
      <w:r w:rsidRPr="001E7621">
        <w:t xml:space="preserve">В узком смысле, культура представляет собой совокупность духовных и материальных ценностей данного общества в данный отрезок времени. </w:t>
      </w:r>
    </w:p>
    <w:p w:rsidR="001E7621" w:rsidRPr="001E7621" w:rsidRDefault="001E7621" w:rsidP="00CE616A">
      <w:pPr>
        <w:contextualSpacing/>
      </w:pPr>
      <w:r w:rsidRPr="001E7621">
        <w:t xml:space="preserve">Одни авторы склонны рассматривать социологию культуры как "отраслевую социологию", изучающую сферу культуры и культурные процессы. В этом качестве социология культуры трактуется то, как существующая наряду с такими отраслевыми дисциплинами, как социология искусства, науки, образования, так и как включающая их в себя в качестве </w:t>
      </w:r>
      <w:proofErr w:type="spellStart"/>
      <w:r w:rsidRPr="001E7621">
        <w:t>субдисциплин</w:t>
      </w:r>
      <w:proofErr w:type="spellEnd"/>
      <w:r w:rsidRPr="001E7621">
        <w:t xml:space="preserve">. Но если рассматривать социологию культуры как отраслевую дисциплину более или менее широкую по охвату изучаемых явлений, то неизбежно встает вопрос об определении границ "культуры". Почему мы относим к "культуре" религию, науку, искусство, но не относим политику и экономику? Разве эти сферы социальной жизни в меньшей степени регулируются культурными значениями и нормами? </w:t>
      </w:r>
    </w:p>
    <w:p w:rsidR="001E7621" w:rsidRPr="001E7621" w:rsidRDefault="001E7621" w:rsidP="00CE616A">
      <w:pPr>
        <w:contextualSpacing/>
      </w:pPr>
      <w:r w:rsidRPr="001E7621">
        <w:t xml:space="preserve">Социологический анализ культуры всегда был подвержен влиянию со стороны философии, культурной и социальной антропологии, психологии и других гуманитарных наук. Но и эти науки, в свою очередь, испытывали влияние со стороны социологии. </w:t>
      </w:r>
    </w:p>
    <w:p w:rsidR="00A16699" w:rsidRPr="00A16699" w:rsidRDefault="001E7621" w:rsidP="00CE616A">
      <w:pPr>
        <w:contextualSpacing/>
      </w:pPr>
      <w:r w:rsidRPr="001E7621">
        <w:lastRenderedPageBreak/>
        <w:t xml:space="preserve">Не только предмет изучения, но и время возникновения социологии культуры может трактоваться по-разному. А. </w:t>
      </w:r>
      <w:proofErr w:type="spellStart"/>
      <w:r w:rsidRPr="001E7621">
        <w:t>Согомонов</w:t>
      </w:r>
      <w:proofErr w:type="spellEnd"/>
      <w:r w:rsidRPr="001E7621">
        <w:t xml:space="preserve">, в частности, утверждает, что "как особое направление социология культуры в мировой социальной мысли концептуально и категориально оформляется постепенно, начиная с рубежа 60-70-х гг., а в отечественной науке и того позже. Отмежевавшись как от чистой социальной теории, так и от сопредельных областей социология культуры окончательно и полноценно реализовалась как научный проект лишь параллельно с развитием постмодернистской социологической парадигмы". Однако такая точка зрения может быть оспорена. Крупные проекты социологии культуры были предложены Альфредом Вебером и Карлом Манхеймом еще в первой половине ХХ века. С другой стороны, эпоха постмодерна, ставшая, согласно А. </w:t>
      </w:r>
      <w:proofErr w:type="spellStart"/>
      <w:r w:rsidRPr="001E7621">
        <w:t>Согомонову</w:t>
      </w:r>
      <w:proofErr w:type="spellEnd"/>
      <w:r w:rsidRPr="001E7621">
        <w:t xml:space="preserve">, временем "концептуального и категориального оформления" социологии культуры и ее "размежевания с сопредельными дисциплинами" характеризуется как раз размыванием границ между дисциплинами, тяготением к </w:t>
      </w:r>
      <w:proofErr w:type="spellStart"/>
      <w:r w:rsidRPr="001E7621">
        <w:t>междисциплинарности</w:t>
      </w:r>
      <w:proofErr w:type="spellEnd"/>
      <w:r w:rsidRPr="001E7621">
        <w:t>, а также удивительной понятийной неопределенностью и многозначностью. Но эпоха постмодерна и возникшая в эту эпоху постмодернистская социологическая теория действительно характеризуется повышенным интересом к культурной проблематике. Таким образом, и время возникновения социологии культуры как отдельной дисциплины мы не можем указать с определенностью. Тем не менее, с полной определенностью можно утверждать, что анализ культурных феноменов – неотъемлемая часть социологии со времен Огюста Конта, и в этом смысле социология культуры – ровесница социологии.</w:t>
      </w:r>
    </w:p>
    <w:p w:rsidR="001E7621" w:rsidRPr="001E7621" w:rsidRDefault="001E7621" w:rsidP="00A16699">
      <w:pPr>
        <w:pStyle w:val="1"/>
        <w:rPr>
          <w:rStyle w:val="10"/>
        </w:rPr>
      </w:pPr>
      <w:bookmarkStart w:id="31" w:name="_Toc282038692"/>
      <w:r w:rsidRPr="001E7621">
        <w:rPr>
          <w:rStyle w:val="10"/>
        </w:rPr>
        <w:t>31. Массовая культура как феномен постиндустриального общества.</w:t>
      </w:r>
      <w:bookmarkEnd w:id="31"/>
    </w:p>
    <w:p w:rsidR="001E7621" w:rsidRPr="001E7621" w:rsidRDefault="001E7621" w:rsidP="00CE616A">
      <w:pPr>
        <w:contextualSpacing/>
      </w:pPr>
      <w:r w:rsidRPr="001E7621">
        <w:t xml:space="preserve">Основы российской социологии молодежи как более или менее самостоятельного направления исследований были заложены в 20х годах. </w:t>
      </w:r>
      <w:proofErr w:type="gramStart"/>
      <w:r w:rsidRPr="001E7621">
        <w:t>Молодежь исследовалась с точки зрения жизненных планов, ценностных ориентации, мотивации поведения в самых разных сферах жизнедеятельности, от школьной скамьи до производства, в свободное от учебы и работы время, в повседневной бытовой жизни и жизни коллективов.</w:t>
      </w:r>
      <w:proofErr w:type="gramEnd"/>
      <w:r w:rsidRPr="001E7621">
        <w:t xml:space="preserve"> В 80-е годы значительно расширяются направления исследований, в них включаются новые авторы и коллективы. Возникает возможность проведения сравнительного анализа проблем молодежи в разных регионах. </w:t>
      </w:r>
    </w:p>
    <w:p w:rsidR="001E7621" w:rsidRPr="001E7621" w:rsidRDefault="001E7621" w:rsidP="00CE616A">
      <w:pPr>
        <w:contextualSpacing/>
      </w:pPr>
      <w:r w:rsidRPr="001E7621">
        <w:t xml:space="preserve">Социология молодежи - отрасль социологической науки, изучающая молодежь как социальную общность, особенности социализации и </w:t>
      </w:r>
      <w:proofErr w:type="gramStart"/>
      <w:r w:rsidRPr="001E7621">
        <w:t>воспитания</w:t>
      </w:r>
      <w:proofErr w:type="gramEnd"/>
      <w:r w:rsidRPr="001E7621">
        <w:t xml:space="preserve"> вступающих в жизнь поколений, процесс социальной преемственности и унаследования молодежью знаний и опыта от старших поколений, особенности образа жизни молодежи, формирование ее жизненных планов и ценностных ориентаций, в том числе профессиональных, социальную мобильность, выполнение социальных ролей различными группами молодежи. </w:t>
      </w:r>
    </w:p>
    <w:p w:rsidR="001E7621" w:rsidRPr="001E7621" w:rsidRDefault="001E7621" w:rsidP="00CE616A">
      <w:pPr>
        <w:contextualSpacing/>
      </w:pPr>
      <w:r w:rsidRPr="001E7621">
        <w:t xml:space="preserve">Основные проблемы социологии молодежи:  </w:t>
      </w:r>
    </w:p>
    <w:p w:rsidR="001E7621" w:rsidRPr="001E7621" w:rsidRDefault="001E7621" w:rsidP="005D0753">
      <w:pPr>
        <w:pStyle w:val="a3"/>
        <w:numPr>
          <w:ilvl w:val="0"/>
          <w:numId w:val="36"/>
        </w:numPr>
      </w:pPr>
      <w:r w:rsidRPr="001E7621">
        <w:t xml:space="preserve">Изучение роли и места молодежи в социальном развитии общества,  </w:t>
      </w:r>
    </w:p>
    <w:p w:rsidR="001E7621" w:rsidRPr="001E7621" w:rsidRDefault="001E7621" w:rsidP="005D0753">
      <w:pPr>
        <w:pStyle w:val="a3"/>
        <w:numPr>
          <w:ilvl w:val="0"/>
          <w:numId w:val="36"/>
        </w:numPr>
      </w:pPr>
      <w:r w:rsidRPr="001E7621">
        <w:t xml:space="preserve">Анализ «социального портрета» различных групп молодежи, </w:t>
      </w:r>
    </w:p>
    <w:p w:rsidR="001E7621" w:rsidRPr="001E7621" w:rsidRDefault="001E7621" w:rsidP="005D0753">
      <w:pPr>
        <w:pStyle w:val="a3"/>
        <w:numPr>
          <w:ilvl w:val="0"/>
          <w:numId w:val="36"/>
        </w:numPr>
      </w:pPr>
      <w:r w:rsidRPr="001E7621">
        <w:t xml:space="preserve">Изучение запросов, интересов, потребностей, ценностных ориентаций, социальных ожиданий молодежи во всех сферах жизнедеятельности;  </w:t>
      </w:r>
    </w:p>
    <w:p w:rsidR="001E7621" w:rsidRPr="001E7621" w:rsidRDefault="001E7621" w:rsidP="005D0753">
      <w:pPr>
        <w:pStyle w:val="a3"/>
        <w:numPr>
          <w:ilvl w:val="0"/>
          <w:numId w:val="36"/>
        </w:numPr>
      </w:pPr>
      <w:r w:rsidRPr="001E7621">
        <w:t xml:space="preserve">Формирование активной жизненной позиции, стиля жизни и поведения;  </w:t>
      </w:r>
    </w:p>
    <w:p w:rsidR="001E7621" w:rsidRPr="001E7621" w:rsidRDefault="001E7621" w:rsidP="005D0753">
      <w:pPr>
        <w:pStyle w:val="a3"/>
        <w:numPr>
          <w:ilvl w:val="0"/>
          <w:numId w:val="36"/>
        </w:numPr>
      </w:pPr>
      <w:r w:rsidRPr="001E7621">
        <w:t xml:space="preserve">Рассмотрение особенностей адаптации в различных социальных сферах;  </w:t>
      </w:r>
    </w:p>
    <w:p w:rsidR="001E7621" w:rsidRPr="001E7621" w:rsidRDefault="001E7621" w:rsidP="005D0753">
      <w:pPr>
        <w:pStyle w:val="a3"/>
        <w:numPr>
          <w:ilvl w:val="0"/>
          <w:numId w:val="36"/>
        </w:numPr>
      </w:pPr>
      <w:r w:rsidRPr="001E7621">
        <w:t xml:space="preserve">Изучение жизненных планов молодежи и определение оптимальных условий их реализации;  </w:t>
      </w:r>
    </w:p>
    <w:p w:rsidR="001E7621" w:rsidRPr="001E7621" w:rsidRDefault="001E7621" w:rsidP="005D0753">
      <w:pPr>
        <w:pStyle w:val="a3"/>
        <w:numPr>
          <w:ilvl w:val="0"/>
          <w:numId w:val="36"/>
        </w:numPr>
      </w:pPr>
      <w:r w:rsidRPr="001E7621">
        <w:t xml:space="preserve">Исследование резервов социальной активности и причин пассивности, включенности молодежи в социальное управление и самоуправление на различных уровнях;  </w:t>
      </w:r>
    </w:p>
    <w:p w:rsidR="001E7621" w:rsidRPr="001E7621" w:rsidRDefault="001E7621" w:rsidP="005D0753">
      <w:pPr>
        <w:pStyle w:val="a3"/>
        <w:numPr>
          <w:ilvl w:val="0"/>
          <w:numId w:val="36"/>
        </w:numPr>
      </w:pPr>
      <w:r w:rsidRPr="001E7621">
        <w:lastRenderedPageBreak/>
        <w:t xml:space="preserve">Определение морально-психологической готовности к труду и к безработице. </w:t>
      </w:r>
    </w:p>
    <w:p w:rsidR="001E7621" w:rsidRPr="001E7621" w:rsidRDefault="001E7621" w:rsidP="00CE616A">
      <w:pPr>
        <w:contextualSpacing/>
      </w:pPr>
      <w:r w:rsidRPr="001E7621">
        <w:t xml:space="preserve">Уровни молодёжной социологии </w:t>
      </w:r>
    </w:p>
    <w:p w:rsidR="001E7621" w:rsidRPr="001E7621" w:rsidRDefault="001E7621" w:rsidP="00CE616A">
      <w:pPr>
        <w:contextualSpacing/>
      </w:pPr>
      <w:r w:rsidRPr="001E7621">
        <w:t xml:space="preserve">А. В. Шаронов видит их такими: </w:t>
      </w:r>
    </w:p>
    <w:p w:rsidR="001E7621" w:rsidRPr="001E7621" w:rsidRDefault="001E7621" w:rsidP="00CE616A">
      <w:pPr>
        <w:contextualSpacing/>
      </w:pPr>
      <w:r w:rsidRPr="001E7621">
        <w:t xml:space="preserve">1. </w:t>
      </w:r>
      <w:proofErr w:type="gramStart"/>
      <w:r w:rsidRPr="001E7621">
        <w:t>Общеметодологический</w:t>
      </w:r>
      <w:proofErr w:type="gramEnd"/>
      <w:r w:rsidRPr="001E7621">
        <w:t xml:space="preserve">, основанный на подходе к познанию молодежи как общественного феномена; </w:t>
      </w:r>
    </w:p>
    <w:p w:rsidR="001E7621" w:rsidRPr="001E7621" w:rsidRDefault="001E7621" w:rsidP="00CE616A">
      <w:pPr>
        <w:contextualSpacing/>
      </w:pPr>
      <w:r w:rsidRPr="001E7621">
        <w:t xml:space="preserve">2. </w:t>
      </w:r>
      <w:proofErr w:type="gramStart"/>
      <w:r w:rsidRPr="001E7621">
        <w:t>Специально-теоретический</w:t>
      </w:r>
      <w:proofErr w:type="gramEnd"/>
      <w:r w:rsidRPr="001E7621">
        <w:t xml:space="preserve">, раскрывающий специфику, структуру молодежи как социально-демографической группы, особенности ее сознания и поведения, возрастную и социально-психологическую специфику образа жизни, динамику ценностных ориентации;  </w:t>
      </w:r>
    </w:p>
    <w:p w:rsidR="001E7621" w:rsidRPr="001E7621" w:rsidRDefault="001E7621" w:rsidP="00CE616A">
      <w:pPr>
        <w:contextualSpacing/>
      </w:pPr>
      <w:r w:rsidRPr="001E7621">
        <w:t xml:space="preserve">3. Эмпирический, анализирующий на основе социологических исследований конкретные факты в различных сферах жизни. </w:t>
      </w:r>
    </w:p>
    <w:p w:rsidR="001E7621" w:rsidRPr="001E7621" w:rsidRDefault="001E7621" w:rsidP="00CE616A">
      <w:pPr>
        <w:contextualSpacing/>
      </w:pPr>
      <w:r w:rsidRPr="001E7621">
        <w:t xml:space="preserve">Социология молодежи тесно связана со всеми остальными видами социологии. При этом молодое поколение рассматривают и дифференцировано — как </w:t>
      </w:r>
      <w:proofErr w:type="gramStart"/>
      <w:r w:rsidRPr="001E7621">
        <w:t>особую</w:t>
      </w:r>
      <w:proofErr w:type="gramEnd"/>
      <w:r w:rsidRPr="001E7621">
        <w:t xml:space="preserve"> социальной группы, с присущими ей признаками и свойствами.  </w:t>
      </w:r>
      <w:proofErr w:type="gramStart"/>
      <w:r w:rsidRPr="001E7621">
        <w:t xml:space="preserve">Следует заметить, что проблемы молодежи России во многом связаны и с теми объективными процессами, которые протекают в современном мире: урбанизацией, повышением удельного веса в обществе пенсионеров, лиц преклонного возраста, сокращением рождаемости и т. д. Но вместе с тем молодежные проблемы в России имеют и свою специфику, опосредованы российской действительностью во всей полноте, той политикой, которая проводилась по отношению к молодежи. </w:t>
      </w:r>
      <w:proofErr w:type="gramEnd"/>
    </w:p>
    <w:p w:rsidR="001E7621" w:rsidRPr="001E7621" w:rsidRDefault="001E7621" w:rsidP="00CE616A">
      <w:pPr>
        <w:contextualSpacing/>
      </w:pPr>
      <w:r w:rsidRPr="001E7621">
        <w:t xml:space="preserve">В современных условиях чрезвычайной подвижности всех социальных процессов в российском обществе культуру молодежи следует рассматривать в нескольких плоскостях, равно обуславливающих уровень и направленность культурной самореализации, которая является содержательной стороной культурной деятельности молодого человека. </w:t>
      </w:r>
    </w:p>
    <w:p w:rsidR="001E7621" w:rsidRPr="001E7621" w:rsidRDefault="001E7621" w:rsidP="00CE616A">
      <w:pPr>
        <w:contextualSpacing/>
      </w:pPr>
      <w:r w:rsidRPr="001E7621">
        <w:t xml:space="preserve">Факторы, формирующие состояние молодёжной культуры </w:t>
      </w:r>
    </w:p>
    <w:p w:rsidR="001E7621" w:rsidRPr="001E7621" w:rsidRDefault="001E7621" w:rsidP="00CE616A">
      <w:pPr>
        <w:contextualSpacing/>
      </w:pPr>
      <w:r w:rsidRPr="001E7621">
        <w:t xml:space="preserve">По В.Я. </w:t>
      </w:r>
      <w:proofErr w:type="spellStart"/>
      <w:r w:rsidRPr="001E7621">
        <w:t>Суртаеву</w:t>
      </w:r>
      <w:proofErr w:type="spellEnd"/>
      <w:r w:rsidRPr="001E7621">
        <w:t xml:space="preserve">: </w:t>
      </w:r>
    </w:p>
    <w:p w:rsidR="001E7621" w:rsidRPr="001E7621" w:rsidRDefault="001E7621" w:rsidP="00CE616A">
      <w:pPr>
        <w:contextualSpacing/>
      </w:pPr>
      <w:r w:rsidRPr="001E7621">
        <w:t xml:space="preserve">1. Системный кризис, затронувший социальную структуру с началом перестройки и усугубившийся в связи с распадом СССР и переходом к рыночной экономике, закономерно привел к смене социальных ориентиров, переоценке традиционных ценностей. Конкуренция на уровне массового сознания советских, национальных и так называемых «западных» ценностей не могла не привести к состоянию социальной анемии и фрустрации населения, непосредственным образом повлиявшему на ценностный мир молодежи, крайне противоречивый и  хаотичный. Поиск своего пути в новых социально-экономических условиях, ориентация на ускоренное статусное продвижение и в то же время прогрессирующая социальная </w:t>
      </w:r>
      <w:proofErr w:type="spellStart"/>
      <w:r w:rsidRPr="001E7621">
        <w:t>неадаптивность</w:t>
      </w:r>
      <w:proofErr w:type="spellEnd"/>
      <w:r w:rsidRPr="001E7621">
        <w:t xml:space="preserve"> </w:t>
      </w:r>
      <w:r w:rsidR="00DC5D64">
        <w:t>—</w:t>
      </w:r>
      <w:r w:rsidRPr="001E7621">
        <w:t xml:space="preserve"> все это обусловило специфический характер культурной самореализации молодого человека. </w:t>
      </w:r>
    </w:p>
    <w:p w:rsidR="001E7621" w:rsidRPr="001E7621" w:rsidRDefault="001E7621" w:rsidP="00CE616A">
      <w:pPr>
        <w:contextualSpacing/>
      </w:pPr>
      <w:r w:rsidRPr="001E7621">
        <w:t>2. Современная российская культура, как на институциональном, так и на субъектно-</w:t>
      </w:r>
      <w:proofErr w:type="spellStart"/>
      <w:r w:rsidRPr="001E7621">
        <w:t>деятельностном</w:t>
      </w:r>
      <w:proofErr w:type="spellEnd"/>
      <w:r w:rsidRPr="001E7621">
        <w:t xml:space="preserve"> уровне сегодня находится в кризисном состоянии, как и само общество. </w:t>
      </w:r>
      <w:proofErr w:type="gramStart"/>
      <w:r w:rsidRPr="001E7621">
        <w:t>С одной стороны, значимость культурного развития населения для успешной реализации социальных проектов и выхода из кризиса не в полной мере осознается органами управления, с другой – коммерциализация культурного процесса, все более заметный отход от норм и ценностей «высокой» культуры к усредненным образцам агрессивной массовой культуры, наиболее явственно проявляющийся в электронных средствах массовой информации, также не может не отразиться на системе установок</w:t>
      </w:r>
      <w:proofErr w:type="gramEnd"/>
      <w:r w:rsidRPr="001E7621">
        <w:t xml:space="preserve">, ориентаций и культурных идеалов молодого человека. </w:t>
      </w:r>
    </w:p>
    <w:p w:rsidR="001E7621" w:rsidRPr="001E7621" w:rsidRDefault="001E7621" w:rsidP="00CE616A">
      <w:pPr>
        <w:contextualSpacing/>
      </w:pPr>
      <w:r w:rsidRPr="001E7621">
        <w:t>3. В большинстве же школ гуманитарная социализация ограничивается стандартным набором гуманитарных дисциплин и так называемой «</w:t>
      </w:r>
      <w:proofErr w:type="spellStart"/>
      <w:r w:rsidRPr="001E7621">
        <w:t>внеучебной</w:t>
      </w:r>
      <w:proofErr w:type="spellEnd"/>
      <w:r w:rsidRPr="001E7621">
        <w:t xml:space="preserve"> работой», которая не столько приобщает молодых людей к культурным ценностям, сколько отвращает от них в пользу рекреативно-развлекательной самореализации. Нередко гуманитарная социализация носит коммерческий </w:t>
      </w:r>
      <w:r w:rsidRPr="001E7621">
        <w:lastRenderedPageBreak/>
        <w:t xml:space="preserve">характер (так называемое «элитное образование»), и характер гуманитарной социализации все заметнее обусловлен уровнем доходов родителей школьника или самого молодого человека. </w:t>
      </w:r>
    </w:p>
    <w:p w:rsidR="001E7621" w:rsidRPr="001E7621" w:rsidRDefault="001E7621" w:rsidP="00CE616A">
      <w:pPr>
        <w:contextualSpacing/>
      </w:pPr>
      <w:r w:rsidRPr="001E7621">
        <w:t>4. Юношеский возраст (15 – 18 лет), а в какой-то мере и весь период взросления отличают черты порывистости, неустойчивости желаний, нетерпимости, дерзости, усугубляемые переживаниями амбивалентности социального статуса (уже не ребенок, еще не взрослый)</w:t>
      </w:r>
      <w:proofErr w:type="gramStart"/>
      <w:r w:rsidRPr="001E7621">
        <w:t>.</w:t>
      </w:r>
      <w:proofErr w:type="gramEnd"/>
      <w:r w:rsidRPr="001E7621">
        <w:t xml:space="preserve"> </w:t>
      </w:r>
      <w:proofErr w:type="gramStart"/>
      <w:r w:rsidRPr="001E7621">
        <w:t>и</w:t>
      </w:r>
      <w:proofErr w:type="gramEnd"/>
      <w:r w:rsidRPr="001E7621">
        <w:t>менно эта специфика приводит юношей в однородные по возрасту и социальной принадлежности группы сверстников, которые удовлетворяют типичные юношеские потребности в стиле поведения, моде, досуге, межличностном общении. группы сверстников выполняют социально-психологическую терапевтическую функцию – преодоления социального отчуждения</w:t>
      </w:r>
      <w:proofErr w:type="gramStart"/>
      <w:r w:rsidRPr="001E7621">
        <w:t>.</w:t>
      </w:r>
      <w:proofErr w:type="gramEnd"/>
      <w:r w:rsidRPr="001E7621">
        <w:t xml:space="preserve"> </w:t>
      </w:r>
      <w:proofErr w:type="gramStart"/>
      <w:r w:rsidRPr="001E7621">
        <w:t>е</w:t>
      </w:r>
      <w:proofErr w:type="gramEnd"/>
      <w:r w:rsidRPr="001E7621">
        <w:t xml:space="preserve">стественно, в подобных группах складываются собственные культурные нормы и установки, обусловленные в первую очередь эмоционально-чувственным восприятием действительности и юношеским нонконформизмом. </w:t>
      </w:r>
    </w:p>
    <w:p w:rsidR="001E7621" w:rsidRPr="001E7621" w:rsidRDefault="001E7621" w:rsidP="00CE616A">
      <w:pPr>
        <w:contextualSpacing/>
      </w:pPr>
    </w:p>
    <w:p w:rsidR="001E7621" w:rsidRPr="001E7621" w:rsidRDefault="001E7621" w:rsidP="00CE616A">
      <w:pPr>
        <w:pStyle w:val="1"/>
        <w:contextualSpacing/>
      </w:pPr>
      <w:bookmarkStart w:id="32" w:name="_Toc282038693"/>
      <w:r w:rsidRPr="001E7621">
        <w:t>32. Социологические концепции личности.</w:t>
      </w:r>
      <w:bookmarkEnd w:id="32"/>
    </w:p>
    <w:p w:rsidR="001E7621" w:rsidRPr="001E7621" w:rsidRDefault="001E7621" w:rsidP="00CE616A">
      <w:pPr>
        <w:contextualSpacing/>
      </w:pPr>
      <w:r w:rsidRPr="001E7621">
        <w:t xml:space="preserve">Человек - </w:t>
      </w:r>
      <w:proofErr w:type="spellStart"/>
      <w:r w:rsidRPr="001E7621">
        <w:t>общеродовое</w:t>
      </w:r>
      <w:proofErr w:type="spellEnd"/>
      <w:r w:rsidRPr="001E7621">
        <w:t xml:space="preserve"> понятие. Индивид - элементарная единица общества. Личность - социологическая сущность. </w:t>
      </w:r>
    </w:p>
    <w:p w:rsidR="001E7621" w:rsidRPr="001E7621" w:rsidRDefault="001E7621" w:rsidP="00CE616A">
      <w:pPr>
        <w:contextualSpacing/>
      </w:pPr>
      <w:r w:rsidRPr="001E7621">
        <w:t xml:space="preserve">Структура личности: </w:t>
      </w:r>
    </w:p>
    <w:p w:rsidR="001E7621" w:rsidRPr="001E7621" w:rsidRDefault="001E7621" w:rsidP="00CE616A">
      <w:pPr>
        <w:contextualSpacing/>
      </w:pPr>
      <w:r w:rsidRPr="001E7621">
        <w:t xml:space="preserve">· Генетический уровень (наследуется биологически) </w:t>
      </w:r>
    </w:p>
    <w:p w:rsidR="001E7621" w:rsidRPr="001E7621" w:rsidRDefault="001E7621" w:rsidP="00CE616A">
      <w:pPr>
        <w:contextualSpacing/>
      </w:pPr>
      <w:r w:rsidRPr="001E7621">
        <w:t xml:space="preserve">· Психологический уровень (суммарные представления о себе) </w:t>
      </w:r>
    </w:p>
    <w:p w:rsidR="001E7621" w:rsidRPr="001E7621" w:rsidRDefault="001E7621" w:rsidP="00CE616A">
      <w:pPr>
        <w:contextualSpacing/>
      </w:pPr>
      <w:r w:rsidRPr="001E7621">
        <w:t xml:space="preserve">· Личностный уровень (комплекс социально значимых черт) </w:t>
      </w:r>
    </w:p>
    <w:p w:rsidR="001E7621" w:rsidRPr="001E7621" w:rsidRDefault="001E7621" w:rsidP="00CE616A">
      <w:pPr>
        <w:contextualSpacing/>
      </w:pPr>
      <w:r w:rsidRPr="001E7621">
        <w:t xml:space="preserve">Личность - социальное качество, которое формируется у индивида в процессе его включения в систему общественных отношений. </w:t>
      </w:r>
    </w:p>
    <w:p w:rsidR="001E7621" w:rsidRPr="001E7621" w:rsidRDefault="001E7621" w:rsidP="00CE616A">
      <w:pPr>
        <w:contextualSpacing/>
      </w:pPr>
      <w:r w:rsidRPr="001E7621">
        <w:t xml:space="preserve">Характеристика личности состоит из двух частей: </w:t>
      </w:r>
    </w:p>
    <w:p w:rsidR="001E7621" w:rsidRPr="001E7621" w:rsidRDefault="001E7621" w:rsidP="00CE616A">
      <w:pPr>
        <w:contextualSpacing/>
      </w:pPr>
      <w:r w:rsidRPr="001E7621">
        <w:t xml:space="preserve">· Нормативность типа (соответствие требованиям общества, следование нормам) </w:t>
      </w:r>
    </w:p>
    <w:p w:rsidR="001E7621" w:rsidRPr="001E7621" w:rsidRDefault="001E7621" w:rsidP="00CE616A">
      <w:pPr>
        <w:contextualSpacing/>
      </w:pPr>
      <w:r w:rsidRPr="001E7621">
        <w:t xml:space="preserve">· Совокупность занимаемых ролей </w:t>
      </w:r>
    </w:p>
    <w:p w:rsidR="001E7621" w:rsidRPr="001E7621" w:rsidRDefault="001E7621" w:rsidP="00CE616A">
      <w:pPr>
        <w:contextualSpacing/>
      </w:pPr>
      <w:r w:rsidRPr="001E7621">
        <w:t xml:space="preserve">Ценностная ориентация - установка личности на различные ценности: материальные, духовные, культурные и т.п. Имеет трёхкомпонентную структуру: </w:t>
      </w:r>
    </w:p>
    <w:p w:rsidR="001E7621" w:rsidRPr="001E7621" w:rsidRDefault="001E7621" w:rsidP="00CE616A">
      <w:pPr>
        <w:contextualSpacing/>
      </w:pPr>
      <w:r w:rsidRPr="001E7621">
        <w:t xml:space="preserve">· Когнитивный уровень </w:t>
      </w:r>
      <w:r w:rsidR="00DC5D64">
        <w:t>—</w:t>
      </w:r>
      <w:r w:rsidRPr="001E7621">
        <w:t xml:space="preserve"> накопление и систематизация индивидом знания о различных материальных и духовных ценностях общества </w:t>
      </w:r>
    </w:p>
    <w:p w:rsidR="001E7621" w:rsidRPr="001E7621" w:rsidRDefault="001E7621" w:rsidP="00CE616A">
      <w:pPr>
        <w:contextualSpacing/>
      </w:pPr>
      <w:r w:rsidRPr="001E7621">
        <w:t xml:space="preserve">· Эмоциональный уровень </w:t>
      </w:r>
      <w:r w:rsidR="00DC5D64">
        <w:t>—</w:t>
      </w:r>
      <w:r w:rsidRPr="001E7621">
        <w:t xml:space="preserve"> степень эмоциональных переживаний личности </w:t>
      </w:r>
    </w:p>
    <w:p w:rsidR="001E7621" w:rsidRPr="001E7621" w:rsidRDefault="001E7621" w:rsidP="00CE616A">
      <w:pPr>
        <w:contextualSpacing/>
      </w:pPr>
      <w:r w:rsidRPr="001E7621">
        <w:t xml:space="preserve">· Поведенческий уровень </w:t>
      </w:r>
      <w:r w:rsidR="00DC5D64">
        <w:t>—</w:t>
      </w:r>
      <w:r w:rsidRPr="001E7621">
        <w:t xml:space="preserve"> планы конкретных действий, привязанные к той или иной социальной роли </w:t>
      </w:r>
    </w:p>
    <w:p w:rsidR="001E7621" w:rsidRPr="001E7621" w:rsidRDefault="001E7621" w:rsidP="00CE616A">
      <w:pPr>
        <w:contextualSpacing/>
      </w:pPr>
      <w:r w:rsidRPr="001E7621">
        <w:t>Социализация - проце</w:t>
      </w:r>
      <w:proofErr w:type="gramStart"/>
      <w:r w:rsidRPr="001E7621">
        <w:t>сс вкл</w:t>
      </w:r>
      <w:proofErr w:type="gramEnd"/>
      <w:r w:rsidRPr="001E7621">
        <w:t xml:space="preserve">ючения индивида в общество. Механизмы социализации: </w:t>
      </w:r>
    </w:p>
    <w:p w:rsidR="001E7621" w:rsidRPr="001E7621" w:rsidRDefault="001E7621" w:rsidP="00CE616A">
      <w:pPr>
        <w:contextualSpacing/>
      </w:pPr>
      <w:r w:rsidRPr="001E7621">
        <w:t xml:space="preserve">· Идентификация </w:t>
      </w:r>
    </w:p>
    <w:p w:rsidR="001E7621" w:rsidRPr="001E7621" w:rsidRDefault="001E7621" w:rsidP="00CE616A">
      <w:pPr>
        <w:contextualSpacing/>
      </w:pPr>
      <w:r w:rsidRPr="001E7621">
        <w:t xml:space="preserve">· Подражание (сознательное или бессознательное) </w:t>
      </w:r>
    </w:p>
    <w:p w:rsidR="001E7621" w:rsidRPr="001E7621" w:rsidRDefault="001E7621" w:rsidP="00CE616A">
      <w:pPr>
        <w:contextualSpacing/>
      </w:pPr>
      <w:r w:rsidRPr="001E7621">
        <w:t xml:space="preserve">· Внушение </w:t>
      </w:r>
    </w:p>
    <w:p w:rsidR="001E7621" w:rsidRPr="001E7621" w:rsidRDefault="001E7621" w:rsidP="00CE616A">
      <w:pPr>
        <w:contextualSpacing/>
      </w:pPr>
      <w:r w:rsidRPr="001E7621">
        <w:t xml:space="preserve">· </w:t>
      </w:r>
      <w:proofErr w:type="spellStart"/>
      <w:r w:rsidRPr="001E7621">
        <w:t>Конформность</w:t>
      </w:r>
      <w:proofErr w:type="spellEnd"/>
      <w:r w:rsidRPr="001E7621">
        <w:t xml:space="preserve">  </w:t>
      </w:r>
    </w:p>
    <w:p w:rsidR="001E7621" w:rsidRPr="001E7621" w:rsidRDefault="001E7621" w:rsidP="00CE616A">
      <w:pPr>
        <w:contextualSpacing/>
      </w:pPr>
    </w:p>
    <w:p w:rsidR="001E7621" w:rsidRPr="001E7621" w:rsidRDefault="001E7621" w:rsidP="00CE616A">
      <w:pPr>
        <w:pStyle w:val="1"/>
        <w:contextualSpacing/>
      </w:pPr>
      <w:bookmarkStart w:id="33" w:name="_Toc282038694"/>
      <w:r w:rsidRPr="001E7621">
        <w:t>33. Семья как социальный институт.</w:t>
      </w:r>
      <w:bookmarkEnd w:id="33"/>
    </w:p>
    <w:p w:rsidR="001E7621" w:rsidRPr="001E7621" w:rsidRDefault="001E7621" w:rsidP="00CE616A">
      <w:pPr>
        <w:contextualSpacing/>
      </w:pPr>
      <w:r w:rsidRPr="001E7621">
        <w:t>Социология Семьи - отрасль социологии, изучающая семью - социальную систему воспроизводства человека, основанную на кровном родстве, браке или объединяющую людей общностью быта. Также изучает</w:t>
      </w:r>
      <w:proofErr w:type="gramStart"/>
      <w:r w:rsidRPr="001E7621">
        <w:t xml:space="preserve"> :</w:t>
      </w:r>
      <w:proofErr w:type="gramEnd"/>
      <w:r w:rsidRPr="001E7621">
        <w:t xml:space="preserve"> </w:t>
      </w:r>
    </w:p>
    <w:p w:rsidR="001E7621" w:rsidRPr="001E7621" w:rsidRDefault="001E7621" w:rsidP="00CE616A">
      <w:pPr>
        <w:contextualSpacing/>
      </w:pPr>
      <w:r w:rsidRPr="001E7621">
        <w:t xml:space="preserve">· развитие и функционирование семьи как социального института и малой группы; </w:t>
      </w:r>
    </w:p>
    <w:p w:rsidR="001E7621" w:rsidRPr="001E7621" w:rsidRDefault="001E7621" w:rsidP="00CE616A">
      <w:pPr>
        <w:contextualSpacing/>
      </w:pPr>
      <w:r w:rsidRPr="001E7621">
        <w:lastRenderedPageBreak/>
        <w:t xml:space="preserve">· брачно-семейные отношения, образцы семейного поведения, характерные для того или иного типа культуры, той или иной социальной группы; </w:t>
      </w:r>
    </w:p>
    <w:p w:rsidR="001E7621" w:rsidRPr="001E7621" w:rsidRDefault="001E7621" w:rsidP="00CE616A">
      <w:pPr>
        <w:contextualSpacing/>
      </w:pPr>
      <w:r w:rsidRPr="001E7621">
        <w:t xml:space="preserve">· семейные роли, формальные и неформальные нормы и санкции в сфере брачно-семейных отношений. </w:t>
      </w:r>
    </w:p>
    <w:p w:rsidR="001E7621" w:rsidRPr="001E7621" w:rsidRDefault="001E7621" w:rsidP="00CE616A">
      <w:pPr>
        <w:contextualSpacing/>
      </w:pPr>
      <w:r w:rsidRPr="001E7621">
        <w:t xml:space="preserve">Функции семьи: </w:t>
      </w:r>
    </w:p>
    <w:p w:rsidR="001E7621" w:rsidRPr="001E7621" w:rsidRDefault="001E7621" w:rsidP="00CE616A">
      <w:pPr>
        <w:contextualSpacing/>
      </w:pPr>
      <w:r w:rsidRPr="001E7621">
        <w:t xml:space="preserve">· супружества (между мужем и женой — любовь, эмоциональная поддержка, духовное общение, физиологическая совместимость и т. п.); </w:t>
      </w:r>
    </w:p>
    <w:p w:rsidR="001E7621" w:rsidRPr="001E7621" w:rsidRDefault="001E7621" w:rsidP="00CE616A">
      <w:pPr>
        <w:contextualSpacing/>
      </w:pPr>
      <w:r w:rsidRPr="001E7621">
        <w:t xml:space="preserve">· </w:t>
      </w:r>
      <w:proofErr w:type="spellStart"/>
      <w:r w:rsidRPr="001E7621">
        <w:t>родительства</w:t>
      </w:r>
      <w:proofErr w:type="spellEnd"/>
      <w:r w:rsidRPr="001E7621">
        <w:t xml:space="preserve"> (рождение и воспитание детей); </w:t>
      </w:r>
    </w:p>
    <w:p w:rsidR="001E7621" w:rsidRPr="001E7621" w:rsidRDefault="001E7621" w:rsidP="00CE616A">
      <w:pPr>
        <w:contextualSpacing/>
      </w:pPr>
      <w:proofErr w:type="gramStart"/>
      <w:r w:rsidRPr="001E7621">
        <w:t xml:space="preserve">· родства (взаимодействие с братьями, сёстрами, дедушками, бабушками, внуками, дядями, тётями и др.). </w:t>
      </w:r>
      <w:proofErr w:type="gramEnd"/>
    </w:p>
    <w:p w:rsidR="001E7621" w:rsidRPr="001E7621" w:rsidRDefault="001E7621" w:rsidP="00CE616A">
      <w:pPr>
        <w:contextualSpacing/>
      </w:pPr>
      <w:r w:rsidRPr="001E7621">
        <w:t xml:space="preserve">Брак — это юридически оформленный свободный и добровольный союз женщины и мужчины, направленный на создание семьи и порождающий взаимные права и обязанности. Он основывается на чувстве любви, подлинной дружбе и уважении нравственных принципов построения семьи. </w:t>
      </w:r>
    </w:p>
    <w:p w:rsidR="001E7621" w:rsidRPr="001E7621" w:rsidRDefault="001E7621" w:rsidP="00CE616A">
      <w:pPr>
        <w:contextualSpacing/>
      </w:pPr>
      <w:r w:rsidRPr="001E7621">
        <w:t xml:space="preserve">Социальные функции семьи </w:t>
      </w:r>
    </w:p>
    <w:p w:rsidR="001E7621" w:rsidRPr="001E7621" w:rsidRDefault="001E7621" w:rsidP="00CE616A">
      <w:pPr>
        <w:contextualSpacing/>
      </w:pPr>
      <w:r w:rsidRPr="001E7621">
        <w:t xml:space="preserve">Функции семьи отражают исторический характер связи между семьёй и обществом, динамику семейных изменений на разных исторических этапах. Современная семья утратила многие функции, цементировавшие её в прошлом: производственную, охранительную, образовательную и др. Однако часть функций являются устойчивыми к изменениям, в этом смысле их можно назвать традиционными. К ним можно отнести следующие функции: </w:t>
      </w:r>
    </w:p>
    <w:p w:rsidR="001E7621" w:rsidRPr="001E7621" w:rsidRDefault="001E7621" w:rsidP="00CE616A">
      <w:pPr>
        <w:contextualSpacing/>
      </w:pPr>
      <w:r w:rsidRPr="001E7621">
        <w:t xml:space="preserve">· Репродуктивная </w:t>
      </w:r>
    </w:p>
    <w:p w:rsidR="001E7621" w:rsidRPr="001E7621" w:rsidRDefault="001E7621" w:rsidP="00CE616A">
      <w:pPr>
        <w:contextualSpacing/>
      </w:pPr>
      <w:r w:rsidRPr="001E7621">
        <w:t xml:space="preserve">· Хозяйственно-экономическая — включает питание семьи, приобретение и содержание домашнего имущества, одежды, обуви, благоустройство жилища, создание домашнего уюта, организацию жизни и быта семьи, формирование и расходование домашнего бюджета; </w:t>
      </w:r>
    </w:p>
    <w:p w:rsidR="001E7621" w:rsidRPr="001E7621" w:rsidRDefault="001E7621" w:rsidP="00CE616A">
      <w:pPr>
        <w:contextualSpacing/>
      </w:pPr>
      <w:r w:rsidRPr="001E7621">
        <w:t xml:space="preserve">· Регенеративная. Означает наследование статуса, фамилии, имущества, социального положения. Сюда же можно отнести и передачу каких-то фамильных драгоценностей; </w:t>
      </w:r>
    </w:p>
    <w:p w:rsidR="001E7621" w:rsidRPr="001E7621" w:rsidRDefault="001E7621" w:rsidP="00CE616A">
      <w:pPr>
        <w:contextualSpacing/>
      </w:pPr>
      <w:r w:rsidRPr="001E7621">
        <w:t xml:space="preserve">· Образовательно-воспитательная — (социализация). Состоит в удовлетворении потребностей в отцовстве и материнстве, контактах с детьми, их воспитании, самореализации в детях; </w:t>
      </w:r>
    </w:p>
    <w:p w:rsidR="001E7621" w:rsidRPr="001E7621" w:rsidRDefault="001E7621" w:rsidP="00CE616A">
      <w:pPr>
        <w:contextualSpacing/>
      </w:pPr>
      <w:r w:rsidRPr="001E7621">
        <w:t xml:space="preserve">· Сфера первоначального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отношении между супругами, родителями и детьми, представителями старшего и среднего поколения; </w:t>
      </w:r>
    </w:p>
    <w:p w:rsidR="001E7621" w:rsidRPr="001E7621" w:rsidRDefault="001E7621" w:rsidP="00CE616A">
      <w:pPr>
        <w:contextualSpacing/>
      </w:pPr>
      <w:r w:rsidRPr="001E7621">
        <w:t xml:space="preserve">· Рекреативная. </w:t>
      </w:r>
      <w:proofErr w:type="gramStart"/>
      <w:r w:rsidRPr="001E7621">
        <w:t>Связана</w:t>
      </w:r>
      <w:proofErr w:type="gramEnd"/>
      <w:r w:rsidRPr="001E7621">
        <w:t xml:space="preserve"> с отдыхом, организацией досуга, заботой о здоровье и благополучии членов семьи. </w:t>
      </w:r>
    </w:p>
    <w:p w:rsidR="001E7621" w:rsidRPr="001E7621" w:rsidRDefault="001E7621" w:rsidP="00CE616A">
      <w:pPr>
        <w:contextualSpacing/>
      </w:pPr>
      <w:r w:rsidRPr="001E7621">
        <w:t xml:space="preserve">· Духовного общения — развития личностей членов семьи, духовное взаимообогащение; </w:t>
      </w:r>
    </w:p>
    <w:p w:rsidR="001E7621" w:rsidRPr="001E7621" w:rsidRDefault="001E7621" w:rsidP="00CE616A">
      <w:pPr>
        <w:contextualSpacing/>
      </w:pPr>
      <w:r w:rsidRPr="001E7621">
        <w:t xml:space="preserve">· </w:t>
      </w:r>
      <w:proofErr w:type="gramStart"/>
      <w:r w:rsidRPr="001E7621">
        <w:t>Социально-статусная</w:t>
      </w:r>
      <w:proofErr w:type="gramEnd"/>
      <w:r w:rsidRPr="001E7621">
        <w:t xml:space="preserve"> — предоставление определённого социального статуса членам семьи, воспроизводство социальной структуры; </w:t>
      </w:r>
    </w:p>
    <w:p w:rsidR="001E7621" w:rsidRPr="00A16699" w:rsidRDefault="001E7621" w:rsidP="00CE616A">
      <w:pPr>
        <w:contextualSpacing/>
      </w:pPr>
      <w:r w:rsidRPr="001E7621">
        <w:t xml:space="preserve">· </w:t>
      </w:r>
      <w:proofErr w:type="gramStart"/>
      <w:r w:rsidRPr="001E7621">
        <w:t>Психотерапевтическая</w:t>
      </w:r>
      <w:proofErr w:type="gramEnd"/>
      <w:r w:rsidRPr="001E7621">
        <w:t xml:space="preserve"> — позволяет членам семьи удовлетворять потребности в симпатии, уважении, признании, эмоциональной поддержке, психологической защите. </w:t>
      </w:r>
    </w:p>
    <w:p w:rsidR="001E7621" w:rsidRPr="001E7621" w:rsidRDefault="001E7621" w:rsidP="00CE616A">
      <w:pPr>
        <w:pStyle w:val="1"/>
        <w:contextualSpacing/>
      </w:pPr>
      <w:bookmarkStart w:id="34" w:name="_Toc282038695"/>
      <w:r w:rsidRPr="001E7621">
        <w:t>34. Социализация личности: стадии, модели, агенты.</w:t>
      </w:r>
      <w:bookmarkEnd w:id="34"/>
    </w:p>
    <w:p w:rsidR="001E7621" w:rsidRPr="001E7621" w:rsidRDefault="001E7621" w:rsidP="00CE616A">
      <w:pPr>
        <w:contextualSpacing/>
      </w:pPr>
      <w:r w:rsidRPr="001E7621">
        <w:t>Социализация — проце</w:t>
      </w:r>
      <w:proofErr w:type="gramStart"/>
      <w:r w:rsidRPr="001E7621">
        <w:t>сс вкл</w:t>
      </w:r>
      <w:proofErr w:type="gramEnd"/>
      <w:r w:rsidRPr="001E7621">
        <w:t xml:space="preserve">ючения индивида в систему общественных отношений. Совокупность следующих процессов: </w:t>
      </w:r>
    </w:p>
    <w:p w:rsidR="001E7621" w:rsidRPr="001E7621" w:rsidRDefault="001E7621" w:rsidP="005D0753">
      <w:pPr>
        <w:pStyle w:val="a3"/>
        <w:numPr>
          <w:ilvl w:val="0"/>
          <w:numId w:val="34"/>
        </w:numPr>
      </w:pPr>
      <w:proofErr w:type="spellStart"/>
      <w:r w:rsidRPr="001E7621">
        <w:t>интернализации</w:t>
      </w:r>
      <w:proofErr w:type="spellEnd"/>
      <w:r w:rsidRPr="001E7621">
        <w:t xml:space="preserve"> социальных норм; </w:t>
      </w:r>
    </w:p>
    <w:p w:rsidR="001E7621" w:rsidRPr="001E7621" w:rsidRDefault="001E7621" w:rsidP="005D0753">
      <w:pPr>
        <w:pStyle w:val="a3"/>
        <w:numPr>
          <w:ilvl w:val="0"/>
          <w:numId w:val="34"/>
        </w:numPr>
      </w:pPr>
      <w:r w:rsidRPr="001E7621">
        <w:t xml:space="preserve">усвоения социальных функций; </w:t>
      </w:r>
    </w:p>
    <w:p w:rsidR="001E7621" w:rsidRPr="001E7621" w:rsidRDefault="001E7621" w:rsidP="005D0753">
      <w:pPr>
        <w:pStyle w:val="a3"/>
        <w:numPr>
          <w:ilvl w:val="0"/>
          <w:numId w:val="34"/>
        </w:numPr>
      </w:pPr>
      <w:r w:rsidRPr="001E7621">
        <w:lastRenderedPageBreak/>
        <w:t xml:space="preserve">вхождения в социальную группу (соц. мобильность). </w:t>
      </w:r>
    </w:p>
    <w:p w:rsidR="001E7621" w:rsidRPr="001E7621" w:rsidRDefault="001E7621" w:rsidP="005D0753">
      <w:pPr>
        <w:pStyle w:val="a3"/>
        <w:numPr>
          <w:ilvl w:val="0"/>
          <w:numId w:val="33"/>
        </w:numPr>
      </w:pPr>
      <w:r w:rsidRPr="001E7621">
        <w:t xml:space="preserve">Факторы социализации </w:t>
      </w:r>
    </w:p>
    <w:p w:rsidR="001E7621" w:rsidRPr="001E7621" w:rsidRDefault="001E7621" w:rsidP="005D0753">
      <w:pPr>
        <w:pStyle w:val="a3"/>
        <w:numPr>
          <w:ilvl w:val="0"/>
          <w:numId w:val="35"/>
        </w:numPr>
      </w:pPr>
      <w:proofErr w:type="spellStart"/>
      <w:r w:rsidRPr="001E7621">
        <w:t>мегафакторы</w:t>
      </w:r>
      <w:proofErr w:type="spellEnd"/>
      <w:r w:rsidRPr="001E7621">
        <w:t xml:space="preserve"> — космос, планета, мир, которые в той или иной мере через другие группы факторов влияют на социализацию всех жителей Земли; </w:t>
      </w:r>
    </w:p>
    <w:p w:rsidR="001E7621" w:rsidRPr="001E7621" w:rsidRDefault="001E7621" w:rsidP="005D0753">
      <w:pPr>
        <w:pStyle w:val="a3"/>
        <w:numPr>
          <w:ilvl w:val="0"/>
          <w:numId w:val="35"/>
        </w:numPr>
      </w:pPr>
      <w:proofErr w:type="spellStart"/>
      <w:r w:rsidRPr="001E7621">
        <w:t>макрофакторы</w:t>
      </w:r>
      <w:proofErr w:type="spellEnd"/>
      <w:r w:rsidRPr="001E7621">
        <w:t xml:space="preserve"> — страна, этнос, общество, государство, </w:t>
      </w:r>
      <w:proofErr w:type="gramStart"/>
      <w:r w:rsidRPr="001E7621">
        <w:t>которые</w:t>
      </w:r>
      <w:proofErr w:type="gramEnd"/>
      <w:r w:rsidRPr="001E7621">
        <w:t xml:space="preserve"> влияют на социализацию всех живущих в определенных странах; </w:t>
      </w:r>
    </w:p>
    <w:p w:rsidR="001E7621" w:rsidRPr="001E7621" w:rsidRDefault="001E7621" w:rsidP="005D0753">
      <w:pPr>
        <w:pStyle w:val="a3"/>
        <w:numPr>
          <w:ilvl w:val="0"/>
          <w:numId w:val="35"/>
        </w:numPr>
      </w:pPr>
      <w:proofErr w:type="spellStart"/>
      <w:r w:rsidRPr="001E7621">
        <w:t>мезофакторы</w:t>
      </w:r>
      <w:proofErr w:type="spellEnd"/>
      <w:r w:rsidRPr="001E7621">
        <w:t xml:space="preserve"> —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к тем или иным субкультурам; </w:t>
      </w:r>
    </w:p>
    <w:p w:rsidR="001E7621" w:rsidRPr="001E7621" w:rsidRDefault="001E7621" w:rsidP="005D0753">
      <w:pPr>
        <w:pStyle w:val="a3"/>
        <w:numPr>
          <w:ilvl w:val="0"/>
          <w:numId w:val="35"/>
        </w:numPr>
      </w:pPr>
      <w:proofErr w:type="spellStart"/>
      <w:r w:rsidRPr="001E7621">
        <w:t>микрофакторы</w:t>
      </w:r>
      <w:proofErr w:type="spellEnd"/>
      <w:r w:rsidRPr="001E7621">
        <w:t xml:space="preserve"> —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w:t>
      </w:r>
      <w:proofErr w:type="spellStart"/>
      <w:r w:rsidRPr="001E7621">
        <w:t>контрсоциальные</w:t>
      </w:r>
      <w:proofErr w:type="spellEnd"/>
      <w:r w:rsidRPr="001E7621">
        <w:t xml:space="preserve"> организации, микросоциум. </w:t>
      </w:r>
    </w:p>
    <w:p w:rsidR="001E7621" w:rsidRPr="001E7621" w:rsidRDefault="001E7621" w:rsidP="00CE616A">
      <w:pPr>
        <w:contextualSpacing/>
      </w:pPr>
      <w:r w:rsidRPr="001E7621">
        <w:t xml:space="preserve">Агенты социализации </w:t>
      </w:r>
    </w:p>
    <w:p w:rsidR="001E7621" w:rsidRPr="001E7621" w:rsidRDefault="001E7621" w:rsidP="00CE616A">
      <w:pPr>
        <w:contextualSpacing/>
      </w:pPr>
      <w:r w:rsidRPr="001E7621">
        <w:t xml:space="preserve">Важнейшую роль в том, каким вырастает человек, как пройдет его становление играют люди, в непосредственном взаимодействии с которыми протекает его жизнь. Их принято называть агентами социализации. Родители, братья и сестры, родственники, сверстники, соседи, учителя, супруг или супруга, коллеги по работе и пр. </w:t>
      </w:r>
    </w:p>
    <w:p w:rsidR="001E7621" w:rsidRPr="001E7621" w:rsidRDefault="001E7621" w:rsidP="00CE616A">
      <w:pPr>
        <w:contextualSpacing/>
      </w:pPr>
      <w:r w:rsidRPr="001E7621">
        <w:t xml:space="preserve">Уровни социализации </w:t>
      </w:r>
    </w:p>
    <w:p w:rsidR="001E7621" w:rsidRPr="001E7621" w:rsidRDefault="001E7621" w:rsidP="00CE616A">
      <w:pPr>
        <w:contextualSpacing/>
      </w:pPr>
      <w:r w:rsidRPr="001E7621">
        <w:t xml:space="preserve">В социологии выделяются два уровня социализации: </w:t>
      </w:r>
    </w:p>
    <w:p w:rsidR="001E7621" w:rsidRPr="001E7621" w:rsidRDefault="001E7621" w:rsidP="00CE616A">
      <w:pPr>
        <w:contextualSpacing/>
      </w:pPr>
      <w:r w:rsidRPr="001E7621">
        <w:t>- уровень первичной социализаци</w:t>
      </w:r>
      <w:proofErr w:type="gramStart"/>
      <w:r w:rsidRPr="001E7621">
        <w:t>и(</w:t>
      </w:r>
      <w:proofErr w:type="gramEnd"/>
      <w:r w:rsidRPr="001E7621">
        <w:t xml:space="preserve">в сфере межличностных отношений в малых группах. </w:t>
      </w:r>
      <w:proofErr w:type="gramStart"/>
      <w:r w:rsidRPr="001E7621">
        <w:t xml:space="preserve">В качестве первичных агентов социализации выступает ближайшее окружение индивида: родители, близкие и дальние родственники, друзья семьи, сверстники, учителя, врачи и т. д.); </w:t>
      </w:r>
      <w:proofErr w:type="gramEnd"/>
    </w:p>
    <w:p w:rsidR="001E7621" w:rsidRPr="001E7621" w:rsidRDefault="001E7621" w:rsidP="00CE616A">
      <w:pPr>
        <w:contextualSpacing/>
      </w:pPr>
      <w:proofErr w:type="gramStart"/>
      <w:r w:rsidRPr="001E7621">
        <w:t>- уровень вторичной социализации (на уровне больших социальных групп и институтов.</w:t>
      </w:r>
      <w:proofErr w:type="gramEnd"/>
      <w:r w:rsidRPr="001E7621">
        <w:t xml:space="preserve"> </w:t>
      </w:r>
      <w:proofErr w:type="gramStart"/>
      <w:r w:rsidRPr="001E7621">
        <w:t xml:space="preserve">Агенты — формальные организации, представители администрации и школы, армии, государства). </w:t>
      </w:r>
      <w:proofErr w:type="gramEnd"/>
    </w:p>
    <w:p w:rsidR="001E7621" w:rsidRPr="001E7621" w:rsidRDefault="001E7621" w:rsidP="00CE616A">
      <w:pPr>
        <w:contextualSpacing/>
      </w:pPr>
      <w:r w:rsidRPr="001E7621">
        <w:t xml:space="preserve">Механизмы социализации </w:t>
      </w:r>
      <w:proofErr w:type="spellStart"/>
      <w:r w:rsidRPr="001E7621">
        <w:t>Агенты+факторы</w:t>
      </w:r>
      <w:proofErr w:type="spellEnd"/>
      <w:r w:rsidRPr="001E7621">
        <w:t xml:space="preserve">=механизмы социализации. </w:t>
      </w:r>
    </w:p>
    <w:p w:rsidR="001E7621" w:rsidRPr="001E7621" w:rsidRDefault="001E7621" w:rsidP="00CE616A">
      <w:pPr>
        <w:contextualSpacing/>
      </w:pPr>
      <w:r w:rsidRPr="001E7621">
        <w:t xml:space="preserve">К социально-психологическим механизмам можно отнести </w:t>
      </w:r>
      <w:proofErr w:type="gramStart"/>
      <w:r w:rsidRPr="001E7621">
        <w:t>следующие</w:t>
      </w:r>
      <w:proofErr w:type="gramEnd"/>
      <w:r w:rsidRPr="001E7621">
        <w:t xml:space="preserve">: </w:t>
      </w:r>
    </w:p>
    <w:p w:rsidR="001E7621" w:rsidRPr="001E7621" w:rsidRDefault="001E7621" w:rsidP="00CE616A">
      <w:pPr>
        <w:contextualSpacing/>
      </w:pPr>
      <w:r w:rsidRPr="001E7621">
        <w:t>Импринтинг (запечатление) — фиксирование человеком на рецепторном и подсознательном уровнях особенностей воздействующих на него жизненно важных объектов</w:t>
      </w:r>
      <w:proofErr w:type="gramStart"/>
      <w:r w:rsidRPr="001E7621">
        <w:t>.(</w:t>
      </w:r>
      <w:proofErr w:type="gramEnd"/>
      <w:r w:rsidRPr="001E7621">
        <w:t xml:space="preserve">в младенческом возрасте). </w:t>
      </w:r>
    </w:p>
    <w:p w:rsidR="001E7621" w:rsidRPr="001E7621" w:rsidRDefault="001E7621" w:rsidP="00CE616A">
      <w:pPr>
        <w:contextualSpacing/>
      </w:pPr>
      <w:r w:rsidRPr="001E7621">
        <w:t xml:space="preserve">Экзистенциальный нажим — овладение языком и неосознаваемое усвоение норм социального поведения, обязательных в процессе взаимодействия со значимыми лицами. </w:t>
      </w:r>
    </w:p>
    <w:p w:rsidR="001E7621" w:rsidRPr="001E7621" w:rsidRDefault="001E7621" w:rsidP="00CE616A">
      <w:pPr>
        <w:contextualSpacing/>
      </w:pPr>
      <w:r w:rsidRPr="001E7621">
        <w:t xml:space="preserve">Подражание — следование какому-либо примеру, образцу. В данном случае — один из путей произвольного и чаще всего непроизвольного усвоения человеком социального опыта. </w:t>
      </w:r>
    </w:p>
    <w:p w:rsidR="001E7621" w:rsidRPr="001E7621" w:rsidRDefault="001E7621" w:rsidP="00CE616A">
      <w:pPr>
        <w:contextualSpacing/>
      </w:pPr>
      <w:r w:rsidRPr="001E7621">
        <w:t xml:space="preserve">Рефлексия — внутренний диалог, в котором человек рассматривает, оценивает, принимает или отвергает те или иные ценности, свойственные различным институтам общества, семье, обществу сверстников, значимым лицам и т. д. </w:t>
      </w:r>
    </w:p>
    <w:p w:rsidR="001E7621" w:rsidRPr="001E7621" w:rsidRDefault="001E7621" w:rsidP="00CE616A">
      <w:pPr>
        <w:contextualSpacing/>
      </w:pPr>
      <w:r w:rsidRPr="001E7621">
        <w:t xml:space="preserve">К социально-педагогическим механизмам социализации можно отнести следующие: </w:t>
      </w:r>
    </w:p>
    <w:p w:rsidR="001E7621" w:rsidRPr="001E7621" w:rsidRDefault="001E7621" w:rsidP="00CE616A">
      <w:pPr>
        <w:contextualSpacing/>
      </w:pPr>
      <w:r w:rsidRPr="001E7621">
        <w:t xml:space="preserve">Традиционный механизм социализации (стихийной) представляет собой усвоение человеком норм, эталонов поведения, взглядов, стереотипов, которые характерны для его семьи и ближайшего окружения. Те или иные элементы социального опыта, усвоенные, например, в детстве, но впоследствии невостребованные или блокированные в силу изменившихся условий жизни (например, переезд из села в большой город), могут «всплыть» в поведении человека при очередном изменении жизненных условий или на последующих возрастных этапах. </w:t>
      </w:r>
    </w:p>
    <w:p w:rsidR="001E7621" w:rsidRPr="001E7621" w:rsidRDefault="001E7621" w:rsidP="00CE616A">
      <w:pPr>
        <w:contextualSpacing/>
      </w:pPr>
      <w:r w:rsidRPr="001E7621">
        <w:lastRenderedPageBreak/>
        <w:t xml:space="preserve">Институциональный механизм социализации функционирует в процессе взаимодействия человека с институтами общества и различными организациями. Происходит нарастающее накопление им соответствующих знаний и опыта социально одобряемого поведения. </w:t>
      </w:r>
    </w:p>
    <w:p w:rsidR="001E7621" w:rsidRPr="001E7621" w:rsidRDefault="001E7621" w:rsidP="00CE616A">
      <w:pPr>
        <w:contextualSpacing/>
      </w:pPr>
      <w:r w:rsidRPr="001E7621">
        <w:t xml:space="preserve">Стилизованный механизм социализации действует в рамках определенной субкультуры. </w:t>
      </w:r>
    </w:p>
    <w:p w:rsidR="00A16699" w:rsidRPr="00A16699" w:rsidRDefault="001E7621" w:rsidP="00CE616A">
      <w:pPr>
        <w:contextualSpacing/>
      </w:pPr>
      <w:r w:rsidRPr="001E7621">
        <w:t>Межличностный механизм социализации функционирует в процессе взаимодействия человека с субъективно значимыми для него лицами.</w:t>
      </w:r>
    </w:p>
    <w:p w:rsidR="001E7621" w:rsidRPr="001E7621" w:rsidRDefault="001E7621" w:rsidP="00A16699">
      <w:pPr>
        <w:pStyle w:val="1"/>
      </w:pPr>
      <w:bookmarkStart w:id="35" w:name="_Toc282038696"/>
      <w:r w:rsidRPr="0094172D">
        <w:rPr>
          <w:rStyle w:val="10"/>
        </w:rPr>
        <w:t xml:space="preserve">35. Социальные нормы и </w:t>
      </w:r>
      <w:proofErr w:type="spellStart"/>
      <w:r w:rsidRPr="0094172D">
        <w:rPr>
          <w:rStyle w:val="10"/>
        </w:rPr>
        <w:t>девиантное</w:t>
      </w:r>
      <w:proofErr w:type="spellEnd"/>
      <w:r w:rsidRPr="0094172D">
        <w:rPr>
          <w:rStyle w:val="10"/>
        </w:rPr>
        <w:t xml:space="preserve"> поведение.</w:t>
      </w:r>
      <w:bookmarkEnd w:id="35"/>
    </w:p>
    <w:p w:rsidR="001E7621" w:rsidRPr="001E7621" w:rsidRDefault="001E7621" w:rsidP="00CE616A">
      <w:pPr>
        <w:contextualSpacing/>
      </w:pPr>
      <w:r w:rsidRPr="001E7621">
        <w:t xml:space="preserve">Под социальными нормами обычно понимают установленные в обществе правила, образцы, эталоны поведения людей, регулирующие общественную жизнь.  </w:t>
      </w:r>
    </w:p>
    <w:p w:rsidR="001E7621" w:rsidRPr="001E7621" w:rsidRDefault="001E7621" w:rsidP="00CE616A">
      <w:pPr>
        <w:contextualSpacing/>
      </w:pPr>
      <w:r w:rsidRPr="001E7621">
        <w:t xml:space="preserve">Виды социальных норм: </w:t>
      </w:r>
    </w:p>
    <w:p w:rsidR="001E7621" w:rsidRPr="001E7621" w:rsidRDefault="001E7621" w:rsidP="005D0753">
      <w:pPr>
        <w:pStyle w:val="a3"/>
        <w:numPr>
          <w:ilvl w:val="0"/>
          <w:numId w:val="32"/>
        </w:numPr>
      </w:pPr>
      <w:r w:rsidRPr="001E7621">
        <w:t xml:space="preserve">Морали, т. е. такие нормы, в которых выражаются представления людей о хорошем и плохом, о добре и зле, о справедливости и несправедливости, реализация которых обеспечивается внутренним убеждением людей либо силой общественного мнения; </w:t>
      </w:r>
    </w:p>
    <w:p w:rsidR="001E7621" w:rsidRPr="001E7621" w:rsidRDefault="001E7621" w:rsidP="005D0753">
      <w:pPr>
        <w:pStyle w:val="a3"/>
        <w:numPr>
          <w:ilvl w:val="0"/>
          <w:numId w:val="32"/>
        </w:numPr>
      </w:pPr>
      <w:r w:rsidRPr="001E7621">
        <w:t xml:space="preserve">Традиций и обычаев. Обычаем называют исторически сложившееся правило поведения, вошедшее в привычку в результате его многократного повторения. Реализация этого вида норм обеспечивается силой привычки людей; </w:t>
      </w:r>
    </w:p>
    <w:p w:rsidR="001E7621" w:rsidRPr="001E7621" w:rsidRDefault="001E7621" w:rsidP="005D0753">
      <w:pPr>
        <w:pStyle w:val="a3"/>
        <w:numPr>
          <w:ilvl w:val="0"/>
          <w:numId w:val="32"/>
        </w:numPr>
      </w:pPr>
      <w:r w:rsidRPr="001E7621">
        <w:t xml:space="preserve">Религиозные, </w:t>
      </w:r>
      <w:proofErr w:type="gramStart"/>
      <w:r w:rsidRPr="001E7621">
        <w:t>к</w:t>
      </w:r>
      <w:proofErr w:type="gramEnd"/>
      <w:r w:rsidRPr="001E7621">
        <w:t xml:space="preserve"> которым относят правила поведения, содержащиеся в текстах священных книг либо установленные религиозными организациями (церковью). Люди исполняют эти правила, руководствуясь своей верой либо под угрозой быть наказанными (Богом или церковью); </w:t>
      </w:r>
    </w:p>
    <w:p w:rsidR="001E7621" w:rsidRPr="001E7621" w:rsidRDefault="001E7621" w:rsidP="005D0753">
      <w:pPr>
        <w:pStyle w:val="a3"/>
        <w:numPr>
          <w:ilvl w:val="0"/>
          <w:numId w:val="32"/>
        </w:numPr>
      </w:pPr>
      <w:r w:rsidRPr="001E7621">
        <w:t xml:space="preserve">Политические </w:t>
      </w:r>
      <w:r w:rsidR="00DC5D64">
        <w:t>—</w:t>
      </w:r>
      <w:r w:rsidRPr="001E7621">
        <w:t xml:space="preserve"> нормы, устанавливаемые различными политическими организациями. Эти правила </w:t>
      </w:r>
      <w:proofErr w:type="gramStart"/>
      <w:r w:rsidRPr="001E7621">
        <w:t>поведения</w:t>
      </w:r>
      <w:proofErr w:type="gramEnd"/>
      <w:r w:rsidRPr="001E7621">
        <w:t xml:space="preserve"> прежде всего должны соблюдать члены данных организаций. Реализация таких норм обеспечивается внутренними убеждениями людей, входящих в эти организации, либо страхом быть исключенными из них; </w:t>
      </w:r>
    </w:p>
    <w:p w:rsidR="001E7621" w:rsidRPr="001E7621" w:rsidRDefault="001E7621" w:rsidP="005D0753">
      <w:pPr>
        <w:pStyle w:val="a3"/>
        <w:numPr>
          <w:ilvl w:val="0"/>
          <w:numId w:val="32"/>
        </w:numPr>
      </w:pPr>
      <w:r w:rsidRPr="001E7621">
        <w:t xml:space="preserve">Правовые </w:t>
      </w:r>
      <w:r w:rsidR="00DC5D64">
        <w:t>—</w:t>
      </w:r>
      <w:r w:rsidRPr="001E7621">
        <w:t xml:space="preserve"> формально определенные правила поведения, установленные либо санкционированные государством, реализация которых обеспечивается его авторитетом или принудительной силой. </w:t>
      </w:r>
    </w:p>
    <w:p w:rsidR="001E7621" w:rsidRPr="001E7621" w:rsidRDefault="001E7621" w:rsidP="00CE616A">
      <w:pPr>
        <w:contextualSpacing/>
      </w:pPr>
      <w:r w:rsidRPr="001E7621">
        <w:t xml:space="preserve">Социальные нормы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 Под социальной санкцией обычно понимается реакция общества или социальной группы на поведение индивида в общественно значимой ситуации. По своему содержанию санкции могут быть позитивными (поощрительными) и негативными (наказывающими). </w:t>
      </w:r>
    </w:p>
    <w:p w:rsidR="00A16699" w:rsidRPr="00A16699" w:rsidRDefault="001E7621" w:rsidP="00CE616A">
      <w:pPr>
        <w:contextualSpacing/>
      </w:pPr>
      <w:r w:rsidRPr="001E7621">
        <w:t>В реальности поведение людей в обществе далеко не всегда соответствует установленным социальным нормам и даже, напротив, происходит их нарушение. В таком случае говорят об отклоняющемся поведении субъекта. Отклоняющимся (</w:t>
      </w:r>
      <w:proofErr w:type="spellStart"/>
      <w:r w:rsidRPr="001E7621">
        <w:t>девиантным</w:t>
      </w:r>
      <w:proofErr w:type="spellEnd"/>
      <w:r w:rsidRPr="001E7621">
        <w:t>) принято называть такое поведение, которое не соответствует требованиям принятых в обществе социальных норм. Иногда подобные отклонения могут иметь позитивный характер и приводить к положительным последствиям. Но в большинстве случаев об отклоняющемся поведении говорят как о негативном социальном явлении, наносящем вред обществу. Наиболее серьезными проявлениями такого поведения являются преступность, наркомания и алкоголизм.</w:t>
      </w:r>
    </w:p>
    <w:p w:rsidR="001E7621" w:rsidRPr="001E7621" w:rsidRDefault="001E7621" w:rsidP="00A16699">
      <w:pPr>
        <w:pStyle w:val="1"/>
      </w:pPr>
      <w:bookmarkStart w:id="36" w:name="_Toc282038697"/>
      <w:r w:rsidRPr="0094172D">
        <w:rPr>
          <w:rStyle w:val="10"/>
        </w:rPr>
        <w:lastRenderedPageBreak/>
        <w:t>36. Глобализация как универсальный контекст современной модернизации.</w:t>
      </w:r>
      <w:bookmarkEnd w:id="36"/>
    </w:p>
    <w:p w:rsidR="001E7621" w:rsidRPr="001E7621" w:rsidRDefault="001E7621" w:rsidP="00CE616A">
      <w:pPr>
        <w:contextualSpacing/>
      </w:pPr>
      <w:r w:rsidRPr="001E7621">
        <w:t xml:space="preserve">Модернизация - это реформирование, эволюция, движение от более низкого уровня и качества к более </w:t>
      </w:r>
      <w:proofErr w:type="gramStart"/>
      <w:r w:rsidRPr="001E7621">
        <w:t>высокому</w:t>
      </w:r>
      <w:proofErr w:type="gramEnd"/>
      <w:r w:rsidRPr="001E7621">
        <w:t xml:space="preserve"> и развитому, переход от традиционного общества к современному. Содержание глобализации (По Джеймсу </w:t>
      </w:r>
      <w:proofErr w:type="spellStart"/>
      <w:r w:rsidRPr="001E7621">
        <w:t>Тобину</w:t>
      </w:r>
      <w:proofErr w:type="spellEnd"/>
      <w:r w:rsidRPr="001E7621">
        <w:t xml:space="preserve">): </w:t>
      </w:r>
    </w:p>
    <w:p w:rsidR="001E7621" w:rsidRPr="001E7621" w:rsidRDefault="001E7621" w:rsidP="005D0753">
      <w:pPr>
        <w:pStyle w:val="a3"/>
        <w:numPr>
          <w:ilvl w:val="0"/>
          <w:numId w:val="30"/>
        </w:numPr>
      </w:pPr>
      <w:r w:rsidRPr="001E7621">
        <w:t xml:space="preserve">Финансовая сфера, обмен капитала в мире, транснациональный, интернациональный. </w:t>
      </w:r>
    </w:p>
    <w:p w:rsidR="001E7621" w:rsidRPr="001E7621" w:rsidRDefault="001E7621" w:rsidP="005D0753">
      <w:pPr>
        <w:pStyle w:val="a3"/>
        <w:numPr>
          <w:ilvl w:val="0"/>
          <w:numId w:val="30"/>
        </w:numPr>
      </w:pPr>
      <w:r w:rsidRPr="001E7621">
        <w:t xml:space="preserve">Торговля, потоки товаров во всем мире. </w:t>
      </w:r>
    </w:p>
    <w:p w:rsidR="001E7621" w:rsidRPr="001E7621" w:rsidRDefault="001E7621" w:rsidP="005D0753">
      <w:pPr>
        <w:pStyle w:val="a3"/>
        <w:numPr>
          <w:ilvl w:val="0"/>
          <w:numId w:val="30"/>
        </w:numPr>
      </w:pPr>
      <w:r w:rsidRPr="001E7621">
        <w:t xml:space="preserve">Обмен услуг. </w:t>
      </w:r>
    </w:p>
    <w:p w:rsidR="001E7621" w:rsidRPr="001E7621" w:rsidRDefault="001E7621" w:rsidP="005D0753">
      <w:pPr>
        <w:pStyle w:val="a3"/>
        <w:numPr>
          <w:ilvl w:val="0"/>
          <w:numId w:val="30"/>
        </w:numPr>
      </w:pPr>
      <w:r w:rsidRPr="001E7621">
        <w:t xml:space="preserve">Обмен технологиями и информацией </w:t>
      </w:r>
    </w:p>
    <w:p w:rsidR="001E7621" w:rsidRPr="001E7621" w:rsidRDefault="001E7621" w:rsidP="00A16699">
      <w:r w:rsidRPr="001E7621">
        <w:t xml:space="preserve">Проблематика </w:t>
      </w:r>
      <w:r w:rsidRPr="00A16699">
        <w:t>социальной</w:t>
      </w:r>
      <w:r w:rsidRPr="001E7621">
        <w:t xml:space="preserve"> сущности глобализации. </w:t>
      </w:r>
    </w:p>
    <w:p w:rsidR="001E7621" w:rsidRPr="001E7621" w:rsidRDefault="001E7621" w:rsidP="005D0753">
      <w:pPr>
        <w:pStyle w:val="a3"/>
        <w:numPr>
          <w:ilvl w:val="0"/>
          <w:numId w:val="31"/>
        </w:numPr>
      </w:pPr>
      <w:r w:rsidRPr="001E7621">
        <w:t xml:space="preserve">Откуда она </w:t>
      </w:r>
      <w:proofErr w:type="gramStart"/>
      <w:r w:rsidRPr="001E7621">
        <w:t>идет</w:t>
      </w:r>
      <w:proofErr w:type="gramEnd"/>
      <w:r w:rsidRPr="001E7621">
        <w:t xml:space="preserve"> и кто в ней заинтересован. Она идет, ясно, из самых развитых стран, они и заинтересованы в </w:t>
      </w:r>
      <w:proofErr w:type="gramStart"/>
      <w:r w:rsidRPr="001E7621">
        <w:t>ней</w:t>
      </w:r>
      <w:proofErr w:type="gramEnd"/>
      <w:r w:rsidRPr="001E7621">
        <w:t xml:space="preserve"> прежде всего. А у руля </w:t>
      </w:r>
      <w:r w:rsidR="00DC5D64">
        <w:t>—</w:t>
      </w:r>
      <w:r w:rsidRPr="001E7621">
        <w:t xml:space="preserve"> группа семи ведущих капиталистических стран, их президенты и премьер министры, поддерживаемые министрами финансов и руководителями центральных банков. </w:t>
      </w:r>
    </w:p>
    <w:p w:rsidR="001E7621" w:rsidRPr="001E7621" w:rsidRDefault="001E7621" w:rsidP="005D0753">
      <w:pPr>
        <w:pStyle w:val="a3"/>
        <w:numPr>
          <w:ilvl w:val="0"/>
          <w:numId w:val="31"/>
        </w:numPr>
      </w:pPr>
      <w:r w:rsidRPr="001E7621">
        <w:t xml:space="preserve">С одной стороны, это интернационализация и высшая ступень интеграции, что, конечно, прогресс. </w:t>
      </w:r>
      <w:proofErr w:type="gramStart"/>
      <w:r w:rsidRPr="001E7621">
        <w:t>Но</w:t>
      </w:r>
      <w:proofErr w:type="gramEnd"/>
      <w:r w:rsidRPr="001E7621">
        <w:t xml:space="preserve"> во-вторых, это зависимость стран, особенно малых и неразвитых. Отсюда все протесты антиглобалистов. </w:t>
      </w:r>
    </w:p>
    <w:p w:rsidR="001E7621" w:rsidRPr="001E7621" w:rsidRDefault="001E7621" w:rsidP="005D0753">
      <w:pPr>
        <w:pStyle w:val="a3"/>
        <w:numPr>
          <w:ilvl w:val="0"/>
          <w:numId w:val="31"/>
        </w:numPr>
      </w:pPr>
      <w:r w:rsidRPr="001E7621">
        <w:t xml:space="preserve">Социальная составляющая. Она проводится не на равных. Идет просто порабощение целого ряда стран. Наконец, вопрос - включатся ли эти страны в глобализацию? </w:t>
      </w:r>
    </w:p>
    <w:p w:rsidR="001E7621" w:rsidRPr="001E7621" w:rsidRDefault="001E7621" w:rsidP="00CE616A">
      <w:pPr>
        <w:contextualSpacing/>
      </w:pPr>
    </w:p>
    <w:p w:rsidR="001E7621" w:rsidRPr="001E7621" w:rsidRDefault="001E7621" w:rsidP="00CE616A">
      <w:pPr>
        <w:contextualSpacing/>
      </w:pPr>
      <w:r w:rsidRPr="001E7621">
        <w:t xml:space="preserve">Лоуренс </w:t>
      </w:r>
      <w:proofErr w:type="spellStart"/>
      <w:r w:rsidRPr="001E7621">
        <w:t>Клайн</w:t>
      </w:r>
      <w:proofErr w:type="spellEnd"/>
      <w:r w:rsidRPr="001E7621">
        <w:t xml:space="preserve"> пишет о том, что для включения в процесс глобализации нужно выполнить целый ряд условий: создать условия для прозрачности информации, ликвидировать незаконную торговлю и так далее. </w:t>
      </w:r>
    </w:p>
    <w:p w:rsidR="001E7621" w:rsidRPr="001E7621" w:rsidRDefault="001E7621" w:rsidP="00CE616A">
      <w:pPr>
        <w:contextualSpacing/>
      </w:pPr>
      <w:r w:rsidRPr="001E7621">
        <w:t xml:space="preserve">Угрозы, которые несёт глобализация </w:t>
      </w:r>
    </w:p>
    <w:p w:rsidR="001E7621" w:rsidRPr="001E7621" w:rsidRDefault="001E7621" w:rsidP="00CE616A">
      <w:pPr>
        <w:contextualSpacing/>
      </w:pPr>
      <w:r w:rsidRPr="001E7621">
        <w:t xml:space="preserve">По Алану Тейту (директор представительства МВФ в Женеве): </w:t>
      </w:r>
    </w:p>
    <w:p w:rsidR="001E7621" w:rsidRPr="001E7621" w:rsidRDefault="001E7621" w:rsidP="005D0753">
      <w:pPr>
        <w:pStyle w:val="a3"/>
        <w:numPr>
          <w:ilvl w:val="0"/>
          <w:numId w:val="29"/>
        </w:numPr>
      </w:pPr>
      <w:r w:rsidRPr="001E7621">
        <w:t xml:space="preserve">Распределяются преимущества глобализации неравномерно, и ясно, в чьих интересах. </w:t>
      </w:r>
    </w:p>
    <w:p w:rsidR="001E7621" w:rsidRPr="001E7621" w:rsidRDefault="001E7621" w:rsidP="005D0753">
      <w:pPr>
        <w:pStyle w:val="a3"/>
        <w:numPr>
          <w:ilvl w:val="0"/>
          <w:numId w:val="29"/>
        </w:numPr>
      </w:pPr>
      <w:r w:rsidRPr="001E7621">
        <w:t xml:space="preserve">Она ведет к </w:t>
      </w:r>
      <w:proofErr w:type="spellStart"/>
      <w:r w:rsidRPr="001E7621">
        <w:t>деиндустриализации</w:t>
      </w:r>
      <w:proofErr w:type="spellEnd"/>
      <w:r w:rsidRPr="001E7621">
        <w:t xml:space="preserve"> экономик менее развитых стран. </w:t>
      </w:r>
    </w:p>
    <w:p w:rsidR="001E7621" w:rsidRPr="001E7621" w:rsidRDefault="001E7621" w:rsidP="005D0753">
      <w:pPr>
        <w:pStyle w:val="a3"/>
        <w:numPr>
          <w:ilvl w:val="0"/>
          <w:numId w:val="29"/>
        </w:numPr>
      </w:pPr>
      <w:r w:rsidRPr="001E7621">
        <w:t xml:space="preserve">Разрыв уровней заработной платы устанавливается сразу между странами. </w:t>
      </w:r>
    </w:p>
    <w:p w:rsidR="001E7621" w:rsidRPr="001E7621" w:rsidRDefault="001E7621" w:rsidP="005D0753">
      <w:pPr>
        <w:pStyle w:val="a3"/>
        <w:numPr>
          <w:ilvl w:val="0"/>
          <w:numId w:val="29"/>
        </w:numPr>
      </w:pPr>
      <w:r w:rsidRPr="001E7621">
        <w:t xml:space="preserve">Страны более развитые переводят свои производственные мощности в страны с низкой оплатой труда. </w:t>
      </w:r>
    </w:p>
    <w:p w:rsidR="001E7621" w:rsidRPr="001E7621" w:rsidRDefault="001E7621" w:rsidP="005D0753">
      <w:pPr>
        <w:pStyle w:val="a3"/>
        <w:numPr>
          <w:ilvl w:val="0"/>
          <w:numId w:val="29"/>
        </w:numPr>
      </w:pPr>
      <w:r w:rsidRPr="001E7621">
        <w:t xml:space="preserve">Свобода перемещения рабочей силы. Эта свобода приводит к тому, что лучшая квалифицированная сила идет в их страны, а худшая остается там, в других странах, куда они и переводят свои производственные мощности.  </w:t>
      </w:r>
    </w:p>
    <w:p w:rsidR="00A16699" w:rsidRPr="00A16699" w:rsidRDefault="001E7621" w:rsidP="00A16699">
      <w:pPr>
        <w:contextualSpacing/>
      </w:pPr>
      <w:r w:rsidRPr="001E7621">
        <w:t xml:space="preserve">Глобализация несёт в себе и новые возможности, и угрозу. </w:t>
      </w:r>
    </w:p>
    <w:p w:rsidR="001E7621" w:rsidRPr="001E7621" w:rsidRDefault="001E7621" w:rsidP="00A16699">
      <w:pPr>
        <w:pStyle w:val="1"/>
      </w:pPr>
      <w:bookmarkStart w:id="37" w:name="_Toc282038698"/>
      <w:r w:rsidRPr="001E7621">
        <w:t>37. Общественное мнение и общественное настроение.</w:t>
      </w:r>
      <w:bookmarkEnd w:id="37"/>
    </w:p>
    <w:p w:rsidR="001E7621" w:rsidRPr="001E7621" w:rsidRDefault="001E7621" w:rsidP="00CE616A">
      <w:pPr>
        <w:contextualSpacing/>
      </w:pPr>
      <w:r w:rsidRPr="001E7621">
        <w:t xml:space="preserve">Общественное мнение – состояние массового сознания, заключающее в себе отношение (скрытое или явное) различных групп людей к событиям и фактам социальной действительности. </w:t>
      </w:r>
    </w:p>
    <w:p w:rsidR="001E7621" w:rsidRPr="001E7621" w:rsidRDefault="001E7621" w:rsidP="00CE616A">
      <w:pPr>
        <w:contextualSpacing/>
      </w:pPr>
      <w:r w:rsidRPr="001E7621">
        <w:t xml:space="preserve">Впервые понятие "общественное мнение" появилось в Англии во 2-й половине </w:t>
      </w:r>
      <w:r w:rsidRPr="001E7621">
        <w:rPr>
          <w:lang w:val="en-US"/>
        </w:rPr>
        <w:t>XII</w:t>
      </w:r>
      <w:r w:rsidRPr="001E7621">
        <w:t xml:space="preserve"> в. (Дж. Солсбери). В </w:t>
      </w:r>
      <w:r w:rsidRPr="001E7621">
        <w:rPr>
          <w:lang w:val="en-US"/>
        </w:rPr>
        <w:t>XVIII</w:t>
      </w:r>
      <w:r w:rsidRPr="001E7621">
        <w:t xml:space="preserve"> в., когда этот термин стал общепринятым, французский аббат </w:t>
      </w:r>
      <w:proofErr w:type="spellStart"/>
      <w:r w:rsidRPr="001E7621">
        <w:t>Алькуэн</w:t>
      </w:r>
      <w:proofErr w:type="spellEnd"/>
      <w:r w:rsidRPr="001E7621">
        <w:t xml:space="preserve"> произнес фразу, вошедшую в историю: "</w:t>
      </w:r>
      <w:proofErr w:type="spellStart"/>
      <w:r w:rsidRPr="001E7621">
        <w:rPr>
          <w:lang w:val="en-US"/>
        </w:rPr>
        <w:t>Vox</w:t>
      </w:r>
      <w:proofErr w:type="spellEnd"/>
      <w:r w:rsidRPr="001E7621">
        <w:t xml:space="preserve"> </w:t>
      </w:r>
      <w:proofErr w:type="spellStart"/>
      <w:r w:rsidRPr="001E7621">
        <w:rPr>
          <w:lang w:val="en-US"/>
        </w:rPr>
        <w:t>populi</w:t>
      </w:r>
      <w:proofErr w:type="spellEnd"/>
      <w:r w:rsidRPr="001E7621">
        <w:t xml:space="preserve"> – </w:t>
      </w:r>
      <w:proofErr w:type="spellStart"/>
      <w:r w:rsidRPr="001E7621">
        <w:rPr>
          <w:lang w:val="en-US"/>
        </w:rPr>
        <w:t>vox</w:t>
      </w:r>
      <w:proofErr w:type="spellEnd"/>
      <w:r w:rsidRPr="001E7621">
        <w:t xml:space="preserve"> </w:t>
      </w:r>
      <w:r w:rsidRPr="001E7621">
        <w:rPr>
          <w:lang w:val="en-US"/>
        </w:rPr>
        <w:t>Dei</w:t>
      </w:r>
      <w:r w:rsidRPr="001E7621">
        <w:t xml:space="preserve">" – "Глас народа – глас Божий". Концепции общественного мнения: </w:t>
      </w:r>
    </w:p>
    <w:p w:rsidR="001E7621" w:rsidRPr="001E7621" w:rsidRDefault="001E7621" w:rsidP="005D0753">
      <w:pPr>
        <w:pStyle w:val="a3"/>
        <w:numPr>
          <w:ilvl w:val="0"/>
          <w:numId w:val="28"/>
        </w:numPr>
      </w:pPr>
      <w:proofErr w:type="gramStart"/>
      <w:r w:rsidRPr="001E7621">
        <w:lastRenderedPageBreak/>
        <w:t>Монистическая</w:t>
      </w:r>
      <w:proofErr w:type="gramEnd"/>
      <w:r w:rsidRPr="001E7621">
        <w:t xml:space="preserve"> </w:t>
      </w:r>
      <w:r w:rsidR="00DC5D64">
        <w:t>—</w:t>
      </w:r>
      <w:r w:rsidRPr="001E7621">
        <w:t xml:space="preserve"> существует единое общественное мнение, которое является истинным ("народ ошибаться не может"); </w:t>
      </w:r>
    </w:p>
    <w:p w:rsidR="001E7621" w:rsidRPr="001E7621" w:rsidRDefault="001E7621" w:rsidP="005D0753">
      <w:pPr>
        <w:pStyle w:val="a3"/>
        <w:numPr>
          <w:ilvl w:val="0"/>
          <w:numId w:val="28"/>
        </w:numPr>
      </w:pPr>
      <w:proofErr w:type="gramStart"/>
      <w:r w:rsidRPr="001E7621">
        <w:t>Мажоритарная</w:t>
      </w:r>
      <w:proofErr w:type="gramEnd"/>
      <w:r w:rsidRPr="001E7621">
        <w:t xml:space="preserve"> </w:t>
      </w:r>
      <w:r w:rsidR="00DC5D64">
        <w:t>—</w:t>
      </w:r>
      <w:r w:rsidRPr="001E7621">
        <w:t xml:space="preserve"> существует мнение большинства, с которым необходимо считаться; </w:t>
      </w:r>
    </w:p>
    <w:p w:rsidR="001E7621" w:rsidRPr="001E7621" w:rsidRDefault="001E7621" w:rsidP="005D0753">
      <w:pPr>
        <w:pStyle w:val="a3"/>
        <w:numPr>
          <w:ilvl w:val="0"/>
          <w:numId w:val="28"/>
        </w:numPr>
      </w:pPr>
      <w:proofErr w:type="gramStart"/>
      <w:r w:rsidRPr="001E7621">
        <w:t>Плюралистическая</w:t>
      </w:r>
      <w:proofErr w:type="gramEnd"/>
      <w:r w:rsidRPr="001E7621">
        <w:t xml:space="preserve"> </w:t>
      </w:r>
      <w:r w:rsidR="00DC5D64">
        <w:t>—</w:t>
      </w:r>
      <w:r w:rsidRPr="001E7621">
        <w:t xml:space="preserve"> единого, достаточно стабильного общественного мнения не существует. </w:t>
      </w:r>
    </w:p>
    <w:p w:rsidR="001E7621" w:rsidRPr="001E7621" w:rsidRDefault="001E7621" w:rsidP="00CE616A">
      <w:pPr>
        <w:contextualSpacing/>
      </w:pPr>
      <w:r w:rsidRPr="001E7621">
        <w:t xml:space="preserve">Современные исследователи полагают, что общественное мнение имеет монистически-плюралистическую природу (то есть, вначале возникает несколько различных мнений относительно того или иного объекта, затем из их числа вычленяется одно господствующее, которое разделяет большинство). </w:t>
      </w:r>
    </w:p>
    <w:p w:rsidR="001E7621" w:rsidRPr="001E7621" w:rsidRDefault="001E7621" w:rsidP="00CE616A">
      <w:pPr>
        <w:contextualSpacing/>
      </w:pPr>
      <w:r w:rsidRPr="001E7621">
        <w:t xml:space="preserve">Специфика общественного мнения: </w:t>
      </w:r>
    </w:p>
    <w:p w:rsidR="001E7621" w:rsidRPr="001E7621" w:rsidRDefault="001E7621" w:rsidP="005D0753">
      <w:pPr>
        <w:pStyle w:val="a3"/>
        <w:numPr>
          <w:ilvl w:val="0"/>
          <w:numId w:val="27"/>
        </w:numPr>
      </w:pPr>
      <w:r w:rsidRPr="001E7621">
        <w:t xml:space="preserve">Это конкретный вывод определенной общности людей по поводу тех или иных объектов, итог их мыслительной деятельности; </w:t>
      </w:r>
    </w:p>
    <w:p w:rsidR="001E7621" w:rsidRPr="001E7621" w:rsidRDefault="001E7621" w:rsidP="005D0753">
      <w:pPr>
        <w:pStyle w:val="a3"/>
        <w:numPr>
          <w:ilvl w:val="0"/>
          <w:numId w:val="27"/>
        </w:numPr>
      </w:pPr>
      <w:r w:rsidRPr="001E7621">
        <w:t xml:space="preserve">Критериями отбора при формировании общественного мнения служат общественные интересы и потребности; </w:t>
      </w:r>
    </w:p>
    <w:p w:rsidR="001E7621" w:rsidRPr="001E7621" w:rsidRDefault="001E7621" w:rsidP="005D0753">
      <w:pPr>
        <w:pStyle w:val="a3"/>
        <w:numPr>
          <w:ilvl w:val="0"/>
          <w:numId w:val="27"/>
        </w:numPr>
      </w:pPr>
      <w:r w:rsidRPr="001E7621">
        <w:t xml:space="preserve">Массовые суждения людей обладают различной степенью объективности (истинности); </w:t>
      </w:r>
    </w:p>
    <w:p w:rsidR="001E7621" w:rsidRPr="001E7621" w:rsidRDefault="001E7621" w:rsidP="005D0753">
      <w:pPr>
        <w:pStyle w:val="a3"/>
        <w:numPr>
          <w:ilvl w:val="0"/>
          <w:numId w:val="27"/>
        </w:numPr>
      </w:pPr>
      <w:r w:rsidRPr="001E7621">
        <w:t xml:space="preserve">Общественное мнение выступает в качестве специфической побудительной силы, регулирующей поведение людей, их практическую деятельность; </w:t>
      </w:r>
    </w:p>
    <w:p w:rsidR="001E7621" w:rsidRPr="001E7621" w:rsidRDefault="001E7621" w:rsidP="005D0753">
      <w:pPr>
        <w:pStyle w:val="a3"/>
        <w:numPr>
          <w:ilvl w:val="0"/>
          <w:numId w:val="27"/>
        </w:numPr>
      </w:pPr>
      <w:r w:rsidRPr="001E7621">
        <w:t xml:space="preserve">Оно представляет собой специфический продукт взаимодействия, соединение мнений, нивелированных, измененных, образовавших новое качество, не сводимое к простой сумме индивидуальных мнений. </w:t>
      </w:r>
    </w:p>
    <w:p w:rsidR="001E7621" w:rsidRPr="001E7621" w:rsidRDefault="001E7621" w:rsidP="00CE616A">
      <w:pPr>
        <w:contextualSpacing/>
      </w:pPr>
      <w:r w:rsidRPr="001E7621">
        <w:t xml:space="preserve">Типология общественных мнений: </w:t>
      </w:r>
    </w:p>
    <w:p w:rsidR="001E7621" w:rsidRPr="001E7621" w:rsidRDefault="001E7621" w:rsidP="005D0753">
      <w:pPr>
        <w:pStyle w:val="a3"/>
        <w:numPr>
          <w:ilvl w:val="0"/>
          <w:numId w:val="26"/>
        </w:numPr>
      </w:pPr>
      <w:r w:rsidRPr="001E7621">
        <w:t xml:space="preserve">По степени развитости: зарождающиеся, активно формирующиеся, вполне сложившиеся, угасающие (утрачивающие актуальность); </w:t>
      </w:r>
    </w:p>
    <w:p w:rsidR="001E7621" w:rsidRPr="001E7621" w:rsidRDefault="001E7621" w:rsidP="005D0753">
      <w:pPr>
        <w:pStyle w:val="a3"/>
        <w:numPr>
          <w:ilvl w:val="0"/>
          <w:numId w:val="26"/>
        </w:numPr>
      </w:pPr>
      <w:r w:rsidRPr="001E7621">
        <w:t xml:space="preserve">По степени соответствия общественным потребностям: актуальные (современные), прогрессивные (устремленные в будущее), реакционные (характеризуют отставание общественного мнения от текущих общественных процессов); </w:t>
      </w:r>
    </w:p>
    <w:p w:rsidR="001E7621" w:rsidRPr="001E7621" w:rsidRDefault="001E7621" w:rsidP="005D0753">
      <w:pPr>
        <w:pStyle w:val="a3"/>
        <w:numPr>
          <w:ilvl w:val="0"/>
          <w:numId w:val="26"/>
        </w:numPr>
      </w:pPr>
      <w:proofErr w:type="gramStart"/>
      <w:r w:rsidRPr="001E7621">
        <w:t xml:space="preserve">По различным видам признаков и особенностей: индивидуальные, групповые, коллективные, общественные, истинные и ложные, устойчивые и изменчивые, ясные и расплывчатые, господствующие и оппозиционные, официальные и неофициальные, консервативные и новаторские, запоздалые и своевременные и т.д. </w:t>
      </w:r>
      <w:proofErr w:type="gramEnd"/>
    </w:p>
    <w:p w:rsidR="001E7621" w:rsidRPr="001E7621" w:rsidRDefault="001E7621" w:rsidP="00CE616A">
      <w:pPr>
        <w:contextualSpacing/>
      </w:pPr>
      <w:r w:rsidRPr="001E7621">
        <w:t xml:space="preserve">Социально-психологические свойства общественного мнения: </w:t>
      </w:r>
    </w:p>
    <w:p w:rsidR="001E7621" w:rsidRPr="001E7621" w:rsidRDefault="001E7621" w:rsidP="005D0753">
      <w:pPr>
        <w:pStyle w:val="a3"/>
        <w:numPr>
          <w:ilvl w:val="0"/>
          <w:numId w:val="25"/>
        </w:numPr>
      </w:pPr>
      <w:r w:rsidRPr="001E7621">
        <w:t xml:space="preserve">Оно отражает реальное состояние общественного сознания, интересы, настроения и чувства классов и социальных групп общества;  </w:t>
      </w:r>
    </w:p>
    <w:p w:rsidR="001E7621" w:rsidRPr="001E7621" w:rsidRDefault="001E7621" w:rsidP="005D0753">
      <w:pPr>
        <w:pStyle w:val="a3"/>
        <w:numPr>
          <w:ilvl w:val="0"/>
          <w:numId w:val="25"/>
        </w:numPr>
      </w:pPr>
      <w:r w:rsidRPr="001E7621">
        <w:t xml:space="preserve">В нем проявляется конкретное состояние общественного сознания в тот или иной исторический отрезок времени;  </w:t>
      </w:r>
    </w:p>
    <w:p w:rsidR="001E7621" w:rsidRPr="001E7621" w:rsidRDefault="001E7621" w:rsidP="005D0753">
      <w:pPr>
        <w:pStyle w:val="a3"/>
        <w:numPr>
          <w:ilvl w:val="0"/>
          <w:numId w:val="25"/>
        </w:numPr>
      </w:pPr>
      <w:r w:rsidRPr="001E7621">
        <w:t xml:space="preserve">Оно концентрирует внимание на определенных сторонах, процессах бытия;  </w:t>
      </w:r>
    </w:p>
    <w:p w:rsidR="001E7621" w:rsidRPr="001E7621" w:rsidRDefault="001E7621" w:rsidP="005D0753">
      <w:pPr>
        <w:pStyle w:val="a3"/>
        <w:numPr>
          <w:ilvl w:val="0"/>
          <w:numId w:val="25"/>
        </w:numPr>
      </w:pPr>
      <w:r w:rsidRPr="001E7621">
        <w:t xml:space="preserve">Оно не всегда оказывается мнением истинным, но всегда отражает позицию большинства;  </w:t>
      </w:r>
    </w:p>
    <w:p w:rsidR="001E7621" w:rsidRPr="001E7621" w:rsidRDefault="001E7621" w:rsidP="005D0753">
      <w:pPr>
        <w:pStyle w:val="a3"/>
        <w:numPr>
          <w:ilvl w:val="0"/>
          <w:numId w:val="25"/>
        </w:numPr>
      </w:pPr>
      <w:r w:rsidRPr="001E7621">
        <w:t xml:space="preserve">Ему присуще внутреннее единство, монистическое состояние (в содержании общественного мнения не могут одновременно присутствовать противоположные оценочные суждения);  </w:t>
      </w:r>
    </w:p>
    <w:p w:rsidR="001E7621" w:rsidRPr="001E7621" w:rsidRDefault="001E7621" w:rsidP="005D0753">
      <w:pPr>
        <w:pStyle w:val="a3"/>
        <w:numPr>
          <w:ilvl w:val="0"/>
          <w:numId w:val="25"/>
        </w:numPr>
      </w:pPr>
      <w:r w:rsidRPr="001E7621">
        <w:lastRenderedPageBreak/>
        <w:t xml:space="preserve">Сила авторитета и авторитет силы общественного мнения обусловлены его опорой на большинство. </w:t>
      </w:r>
    </w:p>
    <w:p w:rsidR="001E7621" w:rsidRPr="001E7621" w:rsidRDefault="001E7621" w:rsidP="00CE616A">
      <w:pPr>
        <w:contextualSpacing/>
      </w:pPr>
      <w:r w:rsidRPr="001E7621">
        <w:t xml:space="preserve">Факторы формирования общественного мнения: </w:t>
      </w:r>
    </w:p>
    <w:p w:rsidR="001E7621" w:rsidRPr="001E7621" w:rsidRDefault="001E7621" w:rsidP="005D0753">
      <w:pPr>
        <w:pStyle w:val="a3"/>
        <w:numPr>
          <w:ilvl w:val="0"/>
          <w:numId w:val="24"/>
        </w:numPr>
      </w:pPr>
      <w:r w:rsidRPr="001E7621">
        <w:t xml:space="preserve">Социальные интересы людей;  </w:t>
      </w:r>
    </w:p>
    <w:p w:rsidR="001E7621" w:rsidRPr="001E7621" w:rsidRDefault="001E7621" w:rsidP="005D0753">
      <w:pPr>
        <w:pStyle w:val="a3"/>
        <w:numPr>
          <w:ilvl w:val="0"/>
          <w:numId w:val="24"/>
        </w:numPr>
      </w:pPr>
      <w:r w:rsidRPr="001E7621">
        <w:t xml:space="preserve">Различия в оценках, характеристиках тех или иных общественных явлений (дискуссионный характер проблемы);  </w:t>
      </w:r>
    </w:p>
    <w:p w:rsidR="001E7621" w:rsidRPr="001E7621" w:rsidRDefault="001E7621" w:rsidP="005D0753">
      <w:pPr>
        <w:pStyle w:val="a3"/>
        <w:numPr>
          <w:ilvl w:val="0"/>
          <w:numId w:val="23"/>
        </w:numPr>
      </w:pPr>
      <w:r w:rsidRPr="001E7621">
        <w:t xml:space="preserve">3.Уровень компетентности. </w:t>
      </w:r>
    </w:p>
    <w:p w:rsidR="001E7621" w:rsidRPr="001E7621" w:rsidRDefault="001E7621" w:rsidP="00CE616A">
      <w:pPr>
        <w:contextualSpacing/>
      </w:pPr>
      <w:r w:rsidRPr="001E7621">
        <w:t xml:space="preserve">Структура общественного мнения: </w:t>
      </w:r>
    </w:p>
    <w:p w:rsidR="001E7621" w:rsidRPr="001E7621" w:rsidRDefault="001E7621" w:rsidP="005D0753">
      <w:pPr>
        <w:pStyle w:val="a3"/>
        <w:numPr>
          <w:ilvl w:val="0"/>
          <w:numId w:val="22"/>
        </w:numPr>
      </w:pPr>
      <w:proofErr w:type="gramStart"/>
      <w:r w:rsidRPr="001E7621">
        <w:t xml:space="preserve">Субъекты (субъекты-создатели – "творцы" мнений, субъекты-носители – "лидеры" мнений, "массовая" публика – 90 % всех людей, имеющих мнения);  </w:t>
      </w:r>
      <w:proofErr w:type="gramEnd"/>
    </w:p>
    <w:p w:rsidR="001E7621" w:rsidRPr="001E7621" w:rsidRDefault="001E7621" w:rsidP="005D0753">
      <w:pPr>
        <w:pStyle w:val="a3"/>
        <w:numPr>
          <w:ilvl w:val="0"/>
          <w:numId w:val="22"/>
        </w:numPr>
      </w:pPr>
      <w:r w:rsidRPr="001E7621">
        <w:t xml:space="preserve">Объекты (объекты-факты – тот или иной факт действительности, объекты-события – набор фактов, составляющих содержательную сторону события, объекты-явления – процессы);  </w:t>
      </w:r>
    </w:p>
    <w:p w:rsidR="001E7621" w:rsidRPr="001E7621" w:rsidRDefault="001E7621" w:rsidP="005D0753">
      <w:pPr>
        <w:pStyle w:val="a3"/>
        <w:numPr>
          <w:ilvl w:val="0"/>
          <w:numId w:val="22"/>
        </w:numPr>
      </w:pPr>
      <w:r w:rsidRPr="001E7621">
        <w:t xml:space="preserve">Рациональный компонент (познавательный) – знания субъекта об объекте;  </w:t>
      </w:r>
    </w:p>
    <w:p w:rsidR="001E7621" w:rsidRPr="001E7621" w:rsidRDefault="001E7621" w:rsidP="005D0753">
      <w:pPr>
        <w:pStyle w:val="a3"/>
        <w:numPr>
          <w:ilvl w:val="0"/>
          <w:numId w:val="22"/>
        </w:numPr>
      </w:pPr>
      <w:r w:rsidRPr="001E7621">
        <w:t xml:space="preserve">Социальная оценка (общественное суждение) – ценностный элемент общественного мнения, результат взаимодействия рационального и эмоционального;  </w:t>
      </w:r>
    </w:p>
    <w:p w:rsidR="001E7621" w:rsidRPr="001E7621" w:rsidRDefault="001E7621" w:rsidP="005D0753">
      <w:pPr>
        <w:pStyle w:val="a3"/>
        <w:numPr>
          <w:ilvl w:val="0"/>
          <w:numId w:val="22"/>
        </w:numPr>
      </w:pPr>
      <w:r w:rsidRPr="001E7621">
        <w:t xml:space="preserve">Общественно-волевые побуждения – активное начало общественного мнения, проявление его позиции по отношению к объекту. </w:t>
      </w:r>
    </w:p>
    <w:p w:rsidR="001E7621" w:rsidRPr="001E7621" w:rsidRDefault="001E7621" w:rsidP="00CE616A">
      <w:pPr>
        <w:contextualSpacing/>
      </w:pPr>
      <w:r w:rsidRPr="001E7621">
        <w:t xml:space="preserve">Стадии развития общественного мнения: </w:t>
      </w:r>
    </w:p>
    <w:p w:rsidR="001E7621" w:rsidRPr="001E7621" w:rsidRDefault="001E7621" w:rsidP="005D0753">
      <w:pPr>
        <w:pStyle w:val="a3"/>
        <w:numPr>
          <w:ilvl w:val="0"/>
          <w:numId w:val="21"/>
        </w:numPr>
      </w:pPr>
      <w:r w:rsidRPr="001E7621">
        <w:t xml:space="preserve">Зарождение – процесс выработки людьми своей оценки попавшего в поле их зрения объекта, определение по отношению к нему собственного, личного мнения;  </w:t>
      </w:r>
    </w:p>
    <w:p w:rsidR="001E7621" w:rsidRPr="001E7621" w:rsidRDefault="001E7621" w:rsidP="005D0753">
      <w:pPr>
        <w:pStyle w:val="a3"/>
        <w:numPr>
          <w:ilvl w:val="0"/>
          <w:numId w:val="21"/>
        </w:numPr>
      </w:pPr>
      <w:proofErr w:type="gramStart"/>
      <w:r w:rsidRPr="001E7621">
        <w:t xml:space="preserve">Формирование – преобразование (слияние) индивидуальных оценочно-ценностных суждений в групповые, коллективные, классовые, общественные;  </w:t>
      </w:r>
      <w:proofErr w:type="gramEnd"/>
    </w:p>
    <w:p w:rsidR="001E7621" w:rsidRPr="001E7621" w:rsidRDefault="001E7621" w:rsidP="005D0753">
      <w:pPr>
        <w:pStyle w:val="a3"/>
        <w:numPr>
          <w:ilvl w:val="0"/>
          <w:numId w:val="21"/>
        </w:numPr>
      </w:pPr>
      <w:r w:rsidRPr="001E7621">
        <w:t xml:space="preserve">Функционирование – выполнение ряда присущих общественному мнению социальных функций. </w:t>
      </w:r>
    </w:p>
    <w:p w:rsidR="001E7621" w:rsidRPr="001E7621" w:rsidRDefault="001E7621" w:rsidP="00CE616A">
      <w:pPr>
        <w:contextualSpacing/>
      </w:pPr>
      <w:r w:rsidRPr="001E7621">
        <w:t xml:space="preserve">Устойчивость функционирующего общественного мнения проявляется в следующем:  </w:t>
      </w:r>
    </w:p>
    <w:p w:rsidR="001E7621" w:rsidRPr="001E7621" w:rsidRDefault="001E7621" w:rsidP="005D0753">
      <w:pPr>
        <w:pStyle w:val="a3"/>
        <w:numPr>
          <w:ilvl w:val="0"/>
          <w:numId w:val="20"/>
        </w:numPr>
      </w:pPr>
      <w:r w:rsidRPr="001E7621">
        <w:t xml:space="preserve">Сохраняющемся </w:t>
      </w:r>
      <w:proofErr w:type="gramStart"/>
      <w:r w:rsidRPr="001E7621">
        <w:t>интересе</w:t>
      </w:r>
      <w:proofErr w:type="gramEnd"/>
      <w:r w:rsidRPr="001E7621">
        <w:t xml:space="preserve"> людей к его объекту;  </w:t>
      </w:r>
    </w:p>
    <w:p w:rsidR="001E7621" w:rsidRPr="001E7621" w:rsidRDefault="001E7621" w:rsidP="005D0753">
      <w:pPr>
        <w:pStyle w:val="a3"/>
        <w:numPr>
          <w:ilvl w:val="0"/>
          <w:numId w:val="20"/>
        </w:numPr>
      </w:pPr>
      <w:r w:rsidRPr="001E7621">
        <w:t xml:space="preserve">Страстной убежденности в правоте своей позиции;  </w:t>
      </w:r>
    </w:p>
    <w:p w:rsidR="001E7621" w:rsidRPr="001E7621" w:rsidRDefault="001E7621" w:rsidP="005D0753">
      <w:pPr>
        <w:pStyle w:val="a3"/>
        <w:numPr>
          <w:ilvl w:val="0"/>
          <w:numId w:val="20"/>
        </w:numPr>
      </w:pPr>
      <w:proofErr w:type="gramStart"/>
      <w:r w:rsidRPr="001E7621">
        <w:t>Стремлении</w:t>
      </w:r>
      <w:proofErr w:type="gramEnd"/>
      <w:r w:rsidRPr="001E7621">
        <w:t xml:space="preserve"> к ее отстаиванию и защите,  </w:t>
      </w:r>
    </w:p>
    <w:p w:rsidR="001E7621" w:rsidRPr="001E7621" w:rsidRDefault="001E7621" w:rsidP="005D0753">
      <w:pPr>
        <w:pStyle w:val="a3"/>
        <w:numPr>
          <w:ilvl w:val="0"/>
          <w:numId w:val="20"/>
        </w:numPr>
      </w:pPr>
      <w:proofErr w:type="gramStart"/>
      <w:r w:rsidRPr="001E7621">
        <w:t>Преобразовании</w:t>
      </w:r>
      <w:proofErr w:type="gramEnd"/>
      <w:r w:rsidRPr="001E7621">
        <w:t xml:space="preserve"> мнения в конкретные решения и практические действия.  </w:t>
      </w:r>
    </w:p>
    <w:p w:rsidR="001E7621" w:rsidRPr="00A16699" w:rsidRDefault="001E7621" w:rsidP="00CE616A">
      <w:pPr>
        <w:contextualSpacing/>
      </w:pPr>
      <w:r w:rsidRPr="001E7621">
        <w:t xml:space="preserve">Факторы, определяющие характер, содержание и степень влияния общественного мнения на социально-политические процессы в обществе: Уровень распространенности; Интенсивность; Достоверность; Стабильность. </w:t>
      </w:r>
    </w:p>
    <w:p w:rsidR="001E7621" w:rsidRPr="001E7621" w:rsidRDefault="001E7621" w:rsidP="00CE616A">
      <w:pPr>
        <w:pStyle w:val="1"/>
        <w:contextualSpacing/>
      </w:pPr>
      <w:bookmarkStart w:id="38" w:name="_Toc282038699"/>
      <w:r w:rsidRPr="001E7621">
        <w:t>38. Конфликт как форма социального взаимодействия.</w:t>
      </w:r>
      <w:bookmarkEnd w:id="38"/>
    </w:p>
    <w:p w:rsidR="001E7621" w:rsidRPr="001E7621" w:rsidRDefault="001E7621" w:rsidP="00CE616A">
      <w:pPr>
        <w:contextualSpacing/>
      </w:pPr>
      <w:r w:rsidRPr="001E7621">
        <w:t xml:space="preserve">Конфликт </w:t>
      </w:r>
      <w:r w:rsidR="00DC5D64">
        <w:t>—</w:t>
      </w:r>
      <w:r w:rsidRPr="001E7621">
        <w:t xml:space="preserve"> это столкновение между людьми или большими социальными группами, любое общество подвержено конфликтам. Они могут привести к разрушению не только экономических или политических систем, но и самого общества в целом.  </w:t>
      </w:r>
    </w:p>
    <w:p w:rsidR="001E7621" w:rsidRPr="001E7621" w:rsidRDefault="001E7621" w:rsidP="00CE616A">
      <w:pPr>
        <w:contextualSpacing/>
      </w:pPr>
      <w:proofErr w:type="spellStart"/>
      <w:r w:rsidRPr="001E7621">
        <w:t>Конфликтология</w:t>
      </w:r>
      <w:proofErr w:type="spellEnd"/>
      <w:r w:rsidRPr="001E7621">
        <w:t xml:space="preserve"> ставит вопросы о: </w:t>
      </w:r>
    </w:p>
    <w:p w:rsidR="001E7621" w:rsidRPr="001E7621" w:rsidRDefault="001E7621" w:rsidP="00CE616A">
      <w:pPr>
        <w:contextualSpacing/>
      </w:pPr>
      <w:r w:rsidRPr="001E7621">
        <w:t xml:space="preserve">1. </w:t>
      </w:r>
      <w:proofErr w:type="gramStart"/>
      <w:r w:rsidRPr="001E7621">
        <w:t>Причинах</w:t>
      </w:r>
      <w:proofErr w:type="gramEnd"/>
      <w:r w:rsidRPr="001E7621">
        <w:t xml:space="preserve"> конфликтов;  </w:t>
      </w:r>
    </w:p>
    <w:p w:rsidR="001E7621" w:rsidRPr="001E7621" w:rsidRDefault="001E7621" w:rsidP="00CE616A">
      <w:pPr>
        <w:contextualSpacing/>
      </w:pPr>
      <w:r w:rsidRPr="001E7621">
        <w:lastRenderedPageBreak/>
        <w:t xml:space="preserve">2. Роли конфликтов в жизни общества;  </w:t>
      </w:r>
    </w:p>
    <w:p w:rsidR="001E7621" w:rsidRPr="001E7621" w:rsidRDefault="001E7621" w:rsidP="00CE616A">
      <w:pPr>
        <w:contextualSpacing/>
      </w:pPr>
      <w:r w:rsidRPr="001E7621">
        <w:t xml:space="preserve">3. </w:t>
      </w:r>
      <w:proofErr w:type="gramStart"/>
      <w:r w:rsidRPr="001E7621">
        <w:t>Возможностях</w:t>
      </w:r>
      <w:proofErr w:type="gramEnd"/>
      <w:r w:rsidRPr="001E7621">
        <w:t xml:space="preserve"> регулирования социальных конфликтов. </w:t>
      </w:r>
    </w:p>
    <w:p w:rsidR="001E7621" w:rsidRPr="001E7621" w:rsidRDefault="001E7621" w:rsidP="00CE616A">
      <w:pPr>
        <w:contextualSpacing/>
      </w:pPr>
      <w:r w:rsidRPr="001E7621">
        <w:t xml:space="preserve">В целом, в социологии конфликт определяется как форма взаимодействия между различными социальными общностями. Природа конфликтов обусловлена наличием в обществе объективных и субъективных противоречий, которые пронизывают экономику, политику и культуру. Одновременное обострение всех противоречий создаёт кризис общества, нарушение механизма стабилизации системы. Проявлением кризиса общества является рост социальной напряжённости, столкновение классов, наций, народных масс с государством. </w:t>
      </w:r>
    </w:p>
    <w:p w:rsidR="001E7621" w:rsidRPr="001E7621" w:rsidRDefault="001E7621" w:rsidP="00CE616A">
      <w:pPr>
        <w:contextualSpacing/>
      </w:pPr>
      <w:r w:rsidRPr="001E7621">
        <w:t xml:space="preserve">Противоречия порождают открытые и закрытые конфликты только тогда, когда осознаются людьми, как несовместимые интересы, потребности. </w:t>
      </w:r>
    </w:p>
    <w:p w:rsidR="001E7621" w:rsidRPr="001E7621" w:rsidRDefault="001E7621" w:rsidP="00CE616A">
      <w:pPr>
        <w:contextualSpacing/>
      </w:pPr>
      <w:r w:rsidRPr="001E7621">
        <w:t xml:space="preserve">Концепции </w:t>
      </w:r>
    </w:p>
    <w:p w:rsidR="001E7621" w:rsidRPr="001E7621" w:rsidRDefault="001E7621" w:rsidP="00CE616A">
      <w:pPr>
        <w:contextualSpacing/>
      </w:pPr>
      <w:r w:rsidRPr="001E7621">
        <w:t>Позитивно-функциональная концепция рассматривает конфликт как "борьбу за ценности и претензии на определённый социальный статус, власть</w:t>
      </w:r>
      <w:proofErr w:type="gramStart"/>
      <w:r w:rsidRPr="001E7621">
        <w:t>.</w:t>
      </w:r>
      <w:proofErr w:type="gramEnd"/>
      <w:r w:rsidRPr="001E7621">
        <w:t xml:space="preserve"> </w:t>
      </w:r>
      <w:proofErr w:type="gramStart"/>
      <w:r w:rsidRPr="001E7621">
        <w:t>и</w:t>
      </w:r>
      <w:proofErr w:type="gramEnd"/>
      <w:r w:rsidRPr="001E7621">
        <w:t xml:space="preserve"> недостаточные для всех материальные и духовные блага, борьбу, в которой целями состоящих в конфликте сторон являются нейтрализация, нанесение ущерба или уничтожение "соперника". </w:t>
      </w:r>
    </w:p>
    <w:p w:rsidR="001E7621" w:rsidRPr="001E7621" w:rsidRDefault="001E7621" w:rsidP="00CE616A">
      <w:pPr>
        <w:contextualSpacing/>
      </w:pPr>
      <w:r w:rsidRPr="001E7621">
        <w:t>В концепции конфликта как</w:t>
      </w:r>
      <w:proofErr w:type="gramStart"/>
      <w:r w:rsidRPr="001E7621">
        <w:t>.</w:t>
      </w:r>
      <w:proofErr w:type="gramEnd"/>
      <w:r w:rsidRPr="001E7621">
        <w:t xml:space="preserve"> "</w:t>
      </w:r>
      <w:proofErr w:type="gramStart"/>
      <w:r w:rsidRPr="001E7621">
        <w:t>с</w:t>
      </w:r>
      <w:proofErr w:type="gramEnd"/>
      <w:r w:rsidRPr="001E7621">
        <w:t xml:space="preserve">оциальной болезни" Т. </w:t>
      </w:r>
      <w:proofErr w:type="spellStart"/>
      <w:r w:rsidRPr="001E7621">
        <w:t>Парсонс</w:t>
      </w:r>
      <w:proofErr w:type="spellEnd"/>
      <w:r w:rsidRPr="001E7621">
        <w:t xml:space="preserve"> первым в полный голос сказал о конфликте как патологии, определил следующие основы стабильности: удовлетворение потребностей, социальный контроль, совпадение социальных мотиваций с общественными установками.  </w:t>
      </w:r>
    </w:p>
    <w:p w:rsidR="001E7621" w:rsidRPr="001E7621" w:rsidRDefault="001E7621" w:rsidP="00CE616A">
      <w:pPr>
        <w:contextualSpacing/>
      </w:pPr>
      <w:r w:rsidRPr="001E7621">
        <w:t xml:space="preserve">Э. </w:t>
      </w:r>
      <w:proofErr w:type="spellStart"/>
      <w:r w:rsidRPr="001E7621">
        <w:t>Мэйо</w:t>
      </w:r>
      <w:proofErr w:type="spellEnd"/>
      <w:r w:rsidRPr="001E7621">
        <w:t xml:space="preserve"> выдвинул - идею "мира в промышленности", охарактеризовав конфликт как "опасную социальную болезнь", выступающую антитезой сотрудничеству и равновесию. </w:t>
      </w:r>
    </w:p>
    <w:p w:rsidR="001E7621" w:rsidRPr="001E7621" w:rsidRDefault="001E7621" w:rsidP="00CE616A">
      <w:pPr>
        <w:contextualSpacing/>
      </w:pPr>
      <w:r w:rsidRPr="001E7621">
        <w:t xml:space="preserve">Субъекты конфликтов </w:t>
      </w:r>
    </w:p>
    <w:p w:rsidR="001E7621" w:rsidRPr="001E7621" w:rsidRDefault="001E7621" w:rsidP="00CE616A">
      <w:pPr>
        <w:contextualSpacing/>
      </w:pPr>
      <w:r w:rsidRPr="001E7621">
        <w:t xml:space="preserve">По Р. </w:t>
      </w:r>
      <w:proofErr w:type="spellStart"/>
      <w:r w:rsidRPr="001E7621">
        <w:t>Дарендорфу</w:t>
      </w:r>
      <w:proofErr w:type="spellEnd"/>
      <w:r w:rsidRPr="001E7621">
        <w:t xml:space="preserve">: </w:t>
      </w:r>
    </w:p>
    <w:p w:rsidR="001E7621" w:rsidRPr="001E7621" w:rsidRDefault="001E7621" w:rsidP="005D0753">
      <w:pPr>
        <w:pStyle w:val="a3"/>
        <w:numPr>
          <w:ilvl w:val="0"/>
          <w:numId w:val="18"/>
        </w:numPr>
      </w:pPr>
      <w:r w:rsidRPr="001E7621">
        <w:t xml:space="preserve">Первичные группы (формальные, неформальные) </w:t>
      </w:r>
      <w:r w:rsidR="00DC5D64">
        <w:t>—</w:t>
      </w:r>
      <w:r w:rsidRPr="001E7621">
        <w:t xml:space="preserve"> непосредственные участники конфликта. Это малые группы, социальные слои внутри крупных социальных общностей. </w:t>
      </w:r>
    </w:p>
    <w:p w:rsidR="001E7621" w:rsidRPr="001E7621" w:rsidRDefault="001E7621" w:rsidP="005D0753">
      <w:pPr>
        <w:pStyle w:val="a3"/>
        <w:numPr>
          <w:ilvl w:val="0"/>
          <w:numId w:val="18"/>
        </w:numPr>
      </w:pPr>
      <w:r w:rsidRPr="001E7621">
        <w:t xml:space="preserve">Вторичные группы </w:t>
      </w:r>
      <w:r w:rsidR="00DC5D64">
        <w:t>—</w:t>
      </w:r>
      <w:r w:rsidRPr="001E7621">
        <w:t xml:space="preserve"> стремятся непосредственно не участвовать в конфликте, но контролировать его развитие. К ним относятся крупные политические общности типа партий, профсоюзов, групп давления, заинтересованных групп. </w:t>
      </w:r>
    </w:p>
    <w:p w:rsidR="001E7621" w:rsidRPr="001E7621" w:rsidRDefault="001E7621" w:rsidP="005D0753">
      <w:pPr>
        <w:pStyle w:val="a3"/>
        <w:numPr>
          <w:ilvl w:val="0"/>
          <w:numId w:val="18"/>
        </w:numPr>
      </w:pPr>
      <w:r w:rsidRPr="001E7621">
        <w:t xml:space="preserve">Третьи </w:t>
      </w:r>
      <w:proofErr w:type="gramStart"/>
      <w:r w:rsidRPr="001E7621">
        <w:t>силы</w:t>
      </w:r>
      <w:proofErr w:type="gramEnd"/>
      <w:r w:rsidRPr="001E7621">
        <w:t xml:space="preserve"> заинтересованные в разрешении конфликта относятся к различным социальным институтам государства. </w:t>
      </w:r>
    </w:p>
    <w:p w:rsidR="001E7621" w:rsidRPr="001E7621" w:rsidRDefault="001E7621" w:rsidP="00CE616A">
      <w:pPr>
        <w:contextualSpacing/>
      </w:pPr>
      <w:r w:rsidRPr="001E7621">
        <w:t xml:space="preserve">Типология конфликтов </w:t>
      </w:r>
    </w:p>
    <w:p w:rsidR="001E7621" w:rsidRPr="001E7621" w:rsidRDefault="001E7621" w:rsidP="005D0753">
      <w:pPr>
        <w:pStyle w:val="a3"/>
        <w:numPr>
          <w:ilvl w:val="0"/>
          <w:numId w:val="19"/>
        </w:numPr>
      </w:pPr>
      <w:r w:rsidRPr="001E7621">
        <w:t xml:space="preserve">По форме проявления: </w:t>
      </w:r>
    </w:p>
    <w:p w:rsidR="001E7621" w:rsidRPr="001E7621" w:rsidRDefault="001E7621" w:rsidP="005D0753">
      <w:pPr>
        <w:pStyle w:val="a3"/>
        <w:numPr>
          <w:ilvl w:val="1"/>
          <w:numId w:val="19"/>
        </w:numPr>
      </w:pPr>
      <w:r w:rsidRPr="001E7621">
        <w:t>Не антагонистические (</w:t>
      </w:r>
      <w:proofErr w:type="spellStart"/>
      <w:r w:rsidRPr="001E7621">
        <w:t>примиримые</w:t>
      </w:r>
      <w:proofErr w:type="spellEnd"/>
      <w:r w:rsidRPr="001E7621">
        <w:t xml:space="preserve">) </w:t>
      </w:r>
    </w:p>
    <w:p w:rsidR="001E7621" w:rsidRPr="001E7621" w:rsidRDefault="001E7621" w:rsidP="005D0753">
      <w:pPr>
        <w:pStyle w:val="a3"/>
        <w:numPr>
          <w:ilvl w:val="1"/>
          <w:numId w:val="19"/>
        </w:numPr>
      </w:pPr>
      <w:r w:rsidRPr="001E7621">
        <w:t xml:space="preserve">Антагонистические конфликты. В определённых условиях неантагонистические конфликты могут перерастать в неразрешимые, антагонистические конфликты. </w:t>
      </w:r>
    </w:p>
    <w:p w:rsidR="001E7621" w:rsidRPr="001E7621" w:rsidRDefault="001E7621" w:rsidP="005D0753">
      <w:pPr>
        <w:pStyle w:val="a3"/>
        <w:numPr>
          <w:ilvl w:val="0"/>
          <w:numId w:val="19"/>
        </w:numPr>
      </w:pPr>
      <w:r w:rsidRPr="001E7621">
        <w:t xml:space="preserve">По степени охвата: </w:t>
      </w:r>
    </w:p>
    <w:p w:rsidR="001E7621" w:rsidRPr="001E7621" w:rsidRDefault="001E7621" w:rsidP="005D0753">
      <w:pPr>
        <w:pStyle w:val="a3"/>
        <w:numPr>
          <w:ilvl w:val="1"/>
          <w:numId w:val="19"/>
        </w:numPr>
      </w:pPr>
      <w:r w:rsidRPr="001E7621">
        <w:t xml:space="preserve">Полные и развёрнутые, когда в него вовлечена вся совокупность потребностей, интересов и ценностей общества </w:t>
      </w:r>
    </w:p>
    <w:p w:rsidR="001E7621" w:rsidRPr="001E7621" w:rsidRDefault="001E7621" w:rsidP="005D0753">
      <w:pPr>
        <w:pStyle w:val="a3"/>
        <w:numPr>
          <w:ilvl w:val="1"/>
          <w:numId w:val="19"/>
        </w:numPr>
      </w:pPr>
      <w:r w:rsidRPr="001E7621">
        <w:t xml:space="preserve">Конфликты частичные, когда они основываются на противоречии какой-либо одной сферы жизнедеятельности (семья, образование, быт, религия, этнические проблемы). </w:t>
      </w:r>
    </w:p>
    <w:p w:rsidR="001E7621" w:rsidRPr="001E7621" w:rsidRDefault="001E7621" w:rsidP="005D0753">
      <w:pPr>
        <w:pStyle w:val="a3"/>
        <w:numPr>
          <w:ilvl w:val="0"/>
          <w:numId w:val="19"/>
        </w:numPr>
      </w:pPr>
      <w:r w:rsidRPr="001E7621">
        <w:t xml:space="preserve">По сферам распространения: </w:t>
      </w:r>
    </w:p>
    <w:p w:rsidR="001E7621" w:rsidRPr="001E7621" w:rsidRDefault="001E7621" w:rsidP="005D0753">
      <w:pPr>
        <w:pStyle w:val="a3"/>
        <w:numPr>
          <w:ilvl w:val="1"/>
          <w:numId w:val="19"/>
        </w:numPr>
      </w:pPr>
      <w:r w:rsidRPr="001E7621">
        <w:t xml:space="preserve">Экономические,  </w:t>
      </w:r>
    </w:p>
    <w:p w:rsidR="001E7621" w:rsidRPr="001E7621" w:rsidRDefault="001E7621" w:rsidP="005D0753">
      <w:pPr>
        <w:pStyle w:val="a3"/>
        <w:numPr>
          <w:ilvl w:val="1"/>
          <w:numId w:val="19"/>
        </w:numPr>
      </w:pPr>
      <w:r w:rsidRPr="001E7621">
        <w:t xml:space="preserve">Политические,  </w:t>
      </w:r>
    </w:p>
    <w:p w:rsidR="001E7621" w:rsidRPr="001E7621" w:rsidRDefault="001E7621" w:rsidP="005D0753">
      <w:pPr>
        <w:pStyle w:val="a3"/>
        <w:numPr>
          <w:ilvl w:val="1"/>
          <w:numId w:val="19"/>
        </w:numPr>
      </w:pPr>
      <w:r w:rsidRPr="001E7621">
        <w:t>Социальн</w:t>
      </w:r>
      <w:proofErr w:type="gramStart"/>
      <w:r w:rsidRPr="001E7621">
        <w:t>о-</w:t>
      </w:r>
      <w:proofErr w:type="gramEnd"/>
      <w:r w:rsidRPr="001E7621">
        <w:t xml:space="preserve"> этнические,  </w:t>
      </w:r>
    </w:p>
    <w:p w:rsidR="001E7621" w:rsidRPr="001E7621" w:rsidRDefault="001E7621" w:rsidP="005D0753">
      <w:pPr>
        <w:pStyle w:val="a3"/>
        <w:numPr>
          <w:ilvl w:val="1"/>
          <w:numId w:val="19"/>
        </w:numPr>
      </w:pPr>
      <w:r w:rsidRPr="001E7621">
        <w:lastRenderedPageBreak/>
        <w:t xml:space="preserve">Религиозные,  </w:t>
      </w:r>
    </w:p>
    <w:p w:rsidR="001E7621" w:rsidRPr="001E7621" w:rsidRDefault="001E7621" w:rsidP="005D0753">
      <w:pPr>
        <w:pStyle w:val="a3"/>
        <w:numPr>
          <w:ilvl w:val="1"/>
          <w:numId w:val="19"/>
        </w:numPr>
      </w:pPr>
      <w:r w:rsidRPr="001E7621">
        <w:t>Духовн</w:t>
      </w:r>
      <w:proofErr w:type="gramStart"/>
      <w:r w:rsidRPr="001E7621">
        <w:t>о-</w:t>
      </w:r>
      <w:proofErr w:type="gramEnd"/>
      <w:r w:rsidRPr="001E7621">
        <w:t xml:space="preserve"> идеологические. </w:t>
      </w:r>
    </w:p>
    <w:p w:rsidR="001E7621" w:rsidRPr="001E7621" w:rsidRDefault="001E7621" w:rsidP="005D0753">
      <w:pPr>
        <w:pStyle w:val="a3"/>
        <w:numPr>
          <w:ilvl w:val="0"/>
          <w:numId w:val="19"/>
        </w:numPr>
      </w:pPr>
      <w:r w:rsidRPr="001E7621">
        <w:t xml:space="preserve">По направлению </w:t>
      </w:r>
    </w:p>
    <w:p w:rsidR="001E7621" w:rsidRPr="001E7621" w:rsidRDefault="001E7621" w:rsidP="005D0753">
      <w:pPr>
        <w:pStyle w:val="a3"/>
        <w:numPr>
          <w:ilvl w:val="1"/>
          <w:numId w:val="19"/>
        </w:numPr>
      </w:pPr>
      <w:proofErr w:type="gramStart"/>
      <w:r w:rsidRPr="001E7621">
        <w:t>Горизонтальные</w:t>
      </w:r>
      <w:proofErr w:type="gramEnd"/>
      <w:r w:rsidRPr="001E7621">
        <w:t xml:space="preserve">, возникающие внутри социальных и политических структур </w:t>
      </w:r>
    </w:p>
    <w:p w:rsidR="001E7621" w:rsidRPr="001E7621" w:rsidRDefault="001E7621" w:rsidP="005D0753">
      <w:pPr>
        <w:pStyle w:val="a3"/>
        <w:numPr>
          <w:ilvl w:val="1"/>
          <w:numId w:val="19"/>
        </w:numPr>
      </w:pPr>
      <w:proofErr w:type="gramStart"/>
      <w:r w:rsidRPr="001E7621">
        <w:t>Вертикальные</w:t>
      </w:r>
      <w:proofErr w:type="gramEnd"/>
      <w:r w:rsidRPr="001E7621">
        <w:t xml:space="preserve"> </w:t>
      </w:r>
      <w:r w:rsidR="00DC5D64">
        <w:t>—</w:t>
      </w:r>
      <w:r w:rsidRPr="001E7621">
        <w:t xml:space="preserve"> между руководящими структурами и подчинёнными. </w:t>
      </w:r>
    </w:p>
    <w:p w:rsidR="001E7621" w:rsidRPr="001E7621" w:rsidRDefault="001E7621" w:rsidP="005D0753">
      <w:pPr>
        <w:pStyle w:val="a3"/>
        <w:numPr>
          <w:ilvl w:val="0"/>
          <w:numId w:val="19"/>
        </w:numPr>
      </w:pPr>
      <w:r w:rsidRPr="001E7621">
        <w:t xml:space="preserve">Формы развития: Латентная (скрытая), открытая. </w:t>
      </w:r>
    </w:p>
    <w:p w:rsidR="001E7621" w:rsidRPr="001E7621" w:rsidRDefault="001E7621" w:rsidP="00CE616A">
      <w:pPr>
        <w:contextualSpacing/>
      </w:pPr>
      <w:r w:rsidRPr="001E7621">
        <w:rPr>
          <w:lang w:val="en-US"/>
        </w:rPr>
        <w:t>C</w:t>
      </w:r>
      <w:proofErr w:type="spellStart"/>
      <w:r w:rsidRPr="001E7621">
        <w:t>тадии</w:t>
      </w:r>
      <w:proofErr w:type="spellEnd"/>
      <w:r w:rsidRPr="001E7621">
        <w:t xml:space="preserve"> развития: </w:t>
      </w:r>
    </w:p>
    <w:p w:rsidR="001E7621" w:rsidRPr="001E7621" w:rsidRDefault="001E7621" w:rsidP="00CE616A">
      <w:pPr>
        <w:contextualSpacing/>
      </w:pPr>
      <w:r w:rsidRPr="001E7621">
        <w:t xml:space="preserve">1. </w:t>
      </w:r>
      <w:proofErr w:type="spellStart"/>
      <w:r w:rsidRPr="001E7621">
        <w:t>Предконфликтная</w:t>
      </w:r>
      <w:proofErr w:type="spellEnd"/>
      <w:r w:rsidRPr="001E7621">
        <w:t xml:space="preserve"> </w:t>
      </w:r>
      <w:r w:rsidR="00DC5D64">
        <w:t>—</w:t>
      </w:r>
      <w:r w:rsidRPr="001E7621">
        <w:t xml:space="preserve"> это стадия накопления и обострения противоречий из-за расхождения интересов и ценностей субъектов взаимодействия. На этой стадии конфликт существует в латентной форме. </w:t>
      </w:r>
    </w:p>
    <w:p w:rsidR="001E7621" w:rsidRPr="001E7621" w:rsidRDefault="001E7621" w:rsidP="00CE616A">
      <w:pPr>
        <w:contextualSpacing/>
      </w:pPr>
      <w:r w:rsidRPr="001E7621">
        <w:t xml:space="preserve">2. Конфликтная стадия </w:t>
      </w:r>
      <w:r w:rsidR="00DC5D64">
        <w:t>—</w:t>
      </w:r>
      <w:r w:rsidRPr="001E7621">
        <w:t xml:space="preserve"> характеризуется конфликтным поведением, т.е. действиями, направленными на противоборство с намерениями, целями, интересами противоположной стороны. Стадия конфликтного поведения характеризуется максимальным использованием силы участников конфликта, применением ими всех ресурсов борьбы. Однако</w:t>
      </w:r>
      <w:proofErr w:type="gramStart"/>
      <w:r w:rsidRPr="001E7621">
        <w:t>,</w:t>
      </w:r>
      <w:proofErr w:type="gramEnd"/>
      <w:r w:rsidRPr="001E7621">
        <w:t xml:space="preserve"> на стадии конфликта может произойти перелом, в случае, если произойдёт "переоценка ценностей", т.е. изменение представлений об оппоненте, его целях, облике. Тогда "фаза переоценки ценностей" может стать "фазой выбора" программы поведения, состоящей из 3 альтернатив: </w:t>
      </w:r>
    </w:p>
    <w:p w:rsidR="001E7621" w:rsidRPr="001E7621" w:rsidRDefault="001E7621" w:rsidP="00CE616A">
      <w:pPr>
        <w:contextualSpacing/>
      </w:pPr>
      <w:r w:rsidRPr="001E7621">
        <w:t xml:space="preserve"> </w:t>
      </w:r>
      <w:proofErr w:type="gramStart"/>
      <w:r w:rsidRPr="001E7621">
        <w:rPr>
          <w:lang w:val="en-US"/>
        </w:rPr>
        <w:t>a</w:t>
      </w:r>
      <w:proofErr w:type="gramEnd"/>
      <w:r w:rsidRPr="001E7621">
        <w:t xml:space="preserve">. Достижение своих целей за счёт другой группы -т.е. доведение конфликта до предела; </w:t>
      </w:r>
    </w:p>
    <w:p w:rsidR="001E7621" w:rsidRPr="001E7621" w:rsidRDefault="001E7621" w:rsidP="00CE616A">
      <w:pPr>
        <w:contextualSpacing/>
      </w:pPr>
      <w:r w:rsidRPr="001E7621">
        <w:t xml:space="preserve"> </w:t>
      </w:r>
      <w:proofErr w:type="gramStart"/>
      <w:r w:rsidRPr="001E7621">
        <w:rPr>
          <w:lang w:val="en-US"/>
        </w:rPr>
        <w:t>b</w:t>
      </w:r>
      <w:proofErr w:type="gramEnd"/>
      <w:r w:rsidRPr="001E7621">
        <w:t xml:space="preserve">. Снижение уровня напряжённости за счёт частичных уступок, что переведёт конфликт в латентную форму; </w:t>
      </w:r>
    </w:p>
    <w:p w:rsidR="001E7621" w:rsidRPr="001E7621" w:rsidRDefault="001E7621" w:rsidP="00CE616A">
      <w:pPr>
        <w:contextualSpacing/>
      </w:pPr>
      <w:r w:rsidRPr="001E7621">
        <w:t xml:space="preserve"> </w:t>
      </w:r>
      <w:proofErr w:type="gramStart"/>
      <w:r w:rsidRPr="001E7621">
        <w:rPr>
          <w:lang w:val="en-US"/>
        </w:rPr>
        <w:t>c</w:t>
      </w:r>
      <w:proofErr w:type="gramEnd"/>
      <w:r w:rsidRPr="001E7621">
        <w:t xml:space="preserve">. Поиски способов полного разрешения конфликта. </w:t>
      </w:r>
    </w:p>
    <w:p w:rsidR="001E7621" w:rsidRPr="001E7621" w:rsidRDefault="001E7621" w:rsidP="00CE616A">
      <w:pPr>
        <w:contextualSpacing/>
      </w:pPr>
      <w:r w:rsidRPr="001E7621">
        <w:t xml:space="preserve">3. Разрешение конфликта, осуществляется путём изменения объективной ситуации, давшей начало конфликту, а также изменениям субъективного образа ситуации в сознании враждующих сторон. Полное разрешение конфликта означает его прекращение на объективном и субъективном уровне, кардинальную расшивку конфликтной ситуации. При частичном разрешении конфликта изменяется только внешнее конфликтное поведение, но сохраняются мотивы, сдерживаемые временно разумными аргументами, либо санкциями. </w:t>
      </w:r>
    </w:p>
    <w:p w:rsidR="001E7621" w:rsidRPr="001E7621" w:rsidRDefault="001E7621" w:rsidP="00CE616A">
      <w:pPr>
        <w:contextualSpacing/>
      </w:pPr>
      <w:r w:rsidRPr="001E7621">
        <w:t xml:space="preserve">Условия успешного разрешения конфликтов: </w:t>
      </w:r>
    </w:p>
    <w:p w:rsidR="001E7621" w:rsidRPr="001E7621" w:rsidRDefault="001E7621" w:rsidP="005D0753">
      <w:pPr>
        <w:pStyle w:val="a3"/>
        <w:numPr>
          <w:ilvl w:val="0"/>
          <w:numId w:val="17"/>
        </w:numPr>
      </w:pPr>
      <w:r w:rsidRPr="001E7621">
        <w:t xml:space="preserve">Своевременный и точный диагноз причин конфликта. Это предполагает вычленение объективных противоречий, интересов, целей и очерчивание "деловой зоны" конфликтной ситуации. Создаётся модель выхода из конфликтной ситуации. </w:t>
      </w:r>
    </w:p>
    <w:p w:rsidR="001E7621" w:rsidRPr="001E7621" w:rsidRDefault="001E7621" w:rsidP="005D0753">
      <w:pPr>
        <w:pStyle w:val="a3"/>
        <w:numPr>
          <w:ilvl w:val="0"/>
          <w:numId w:val="17"/>
        </w:numPr>
      </w:pPr>
      <w:r w:rsidRPr="001E7621">
        <w:t xml:space="preserve">Обоюдная заинтересованность в преодолении противоречий на основе взаимного признания интересов каждой из сторон. </w:t>
      </w:r>
    </w:p>
    <w:p w:rsidR="001E7621" w:rsidRPr="001E7621" w:rsidRDefault="001E7621" w:rsidP="005D0753">
      <w:pPr>
        <w:pStyle w:val="a3"/>
        <w:numPr>
          <w:ilvl w:val="0"/>
          <w:numId w:val="17"/>
        </w:numPr>
      </w:pPr>
      <w:r w:rsidRPr="001E7621">
        <w:t xml:space="preserve">Совместный поиск компромисса, т.е. путей преодоления конфликта. Решающее значение приобретает конструктивный диалог между противоборствующими сторонами. </w:t>
      </w:r>
    </w:p>
    <w:p w:rsidR="001E7621" w:rsidRPr="001E7621" w:rsidRDefault="001E7621" w:rsidP="00CE616A">
      <w:pPr>
        <w:contextualSpacing/>
      </w:pPr>
      <w:r w:rsidRPr="001E7621">
        <w:t xml:space="preserve">В России особенностью разрешения конфликтных ситуаций является максимализм сторон, что не позволяет достичь консенсуса, снять мотивы, глубинные источники социальной напряжённости. Данный максимализм наиболее отчётливо проявляется в России в этно-национальных конфликтах, где одна из конфликтующих сторон отстаивает принцип суверенитета. Этот принцип суверенитета действительно является наиболее авторитетным в разрешении национальных конфликтов, но может повлечь ухудшение материального положения местного населения и вызвать не межнациональный, а внутренний конфликт.  </w:t>
      </w:r>
    </w:p>
    <w:p w:rsidR="001E7621" w:rsidRPr="001E7621" w:rsidRDefault="001E7621" w:rsidP="00CE616A">
      <w:pPr>
        <w:contextualSpacing/>
      </w:pPr>
      <w:r w:rsidRPr="001E7621">
        <w:t xml:space="preserve">Лучше всего в межнациональных конфликтах действует принцип права наций на самоопределение. </w:t>
      </w:r>
    </w:p>
    <w:p w:rsidR="001E7621" w:rsidRPr="001E7621" w:rsidRDefault="001E7621" w:rsidP="00CE616A">
      <w:pPr>
        <w:contextualSpacing/>
      </w:pPr>
    </w:p>
    <w:p w:rsidR="001E7621" w:rsidRPr="001E7621" w:rsidRDefault="001E7621" w:rsidP="00CE616A">
      <w:pPr>
        <w:pStyle w:val="1"/>
        <w:contextualSpacing/>
      </w:pPr>
      <w:bookmarkStart w:id="39" w:name="_Toc282038700"/>
      <w:r w:rsidRPr="001E7621">
        <w:lastRenderedPageBreak/>
        <w:t>39. Социология политики. Политическая власть и общество.</w:t>
      </w:r>
      <w:bookmarkEnd w:id="39"/>
    </w:p>
    <w:p w:rsidR="001E7621" w:rsidRPr="001E7621" w:rsidRDefault="001E7621" w:rsidP="00CE616A">
      <w:pPr>
        <w:contextualSpacing/>
      </w:pPr>
      <w:r w:rsidRPr="001E7621">
        <w:t xml:space="preserve">Социология политики </w:t>
      </w:r>
      <w:r w:rsidR="00DC5D64">
        <w:t>—</w:t>
      </w:r>
      <w:r w:rsidRPr="001E7621">
        <w:t xml:space="preserve"> отрасль социологического знания, изучающая влияние общества на государство. </w:t>
      </w:r>
    </w:p>
    <w:p w:rsidR="001E7621" w:rsidRPr="001E7621" w:rsidRDefault="001E7621" w:rsidP="00CE616A">
      <w:pPr>
        <w:contextualSpacing/>
      </w:pPr>
      <w:r w:rsidRPr="001E7621">
        <w:t xml:space="preserve">Центральные вопросы социологии политики: </w:t>
      </w:r>
    </w:p>
    <w:p w:rsidR="001E7621" w:rsidRPr="001E7621" w:rsidRDefault="001E7621" w:rsidP="005D0753">
      <w:pPr>
        <w:pStyle w:val="a3"/>
        <w:numPr>
          <w:ilvl w:val="1"/>
          <w:numId w:val="4"/>
        </w:numPr>
      </w:pPr>
      <w:r w:rsidRPr="001E7621">
        <w:t xml:space="preserve">Каким образом взаимодействуют социальные общности, и как это отражается на характере и способах функционирования социальных институтов. </w:t>
      </w:r>
    </w:p>
    <w:p w:rsidR="001E7621" w:rsidRPr="001E7621" w:rsidRDefault="001E7621" w:rsidP="005D0753">
      <w:pPr>
        <w:pStyle w:val="a3"/>
        <w:numPr>
          <w:ilvl w:val="1"/>
          <w:numId w:val="4"/>
        </w:numPr>
      </w:pPr>
      <w:r w:rsidRPr="001E7621">
        <w:t xml:space="preserve">В какой степени политическое нормирование воздействует на устойчивость социальной структуры </w:t>
      </w:r>
    </w:p>
    <w:p w:rsidR="001E7621" w:rsidRPr="001E7621" w:rsidRDefault="001E7621" w:rsidP="005D0753">
      <w:pPr>
        <w:pStyle w:val="a3"/>
        <w:numPr>
          <w:ilvl w:val="1"/>
          <w:numId w:val="4"/>
        </w:numPr>
      </w:pPr>
      <w:r w:rsidRPr="001E7621">
        <w:t xml:space="preserve">Какова социальная база того или иного социального порядка. </w:t>
      </w:r>
    </w:p>
    <w:p w:rsidR="001E7621" w:rsidRPr="001E7621" w:rsidRDefault="001E7621" w:rsidP="00CE616A">
      <w:pPr>
        <w:contextualSpacing/>
      </w:pPr>
      <w:r w:rsidRPr="001E7621">
        <w:t xml:space="preserve">Основные темы, изучаемые социологией политики: </w:t>
      </w:r>
    </w:p>
    <w:p w:rsidR="001E7621" w:rsidRPr="001E7621" w:rsidRDefault="001E7621" w:rsidP="005D0753">
      <w:pPr>
        <w:pStyle w:val="a3"/>
        <w:numPr>
          <w:ilvl w:val="1"/>
          <w:numId w:val="4"/>
        </w:numPr>
      </w:pPr>
      <w:r w:rsidRPr="001E7621">
        <w:t xml:space="preserve">Государство </w:t>
      </w:r>
    </w:p>
    <w:p w:rsidR="001E7621" w:rsidRPr="001E7621" w:rsidRDefault="001E7621" w:rsidP="005D0753">
      <w:pPr>
        <w:pStyle w:val="a3"/>
        <w:numPr>
          <w:ilvl w:val="1"/>
          <w:numId w:val="4"/>
        </w:numPr>
      </w:pPr>
      <w:r w:rsidRPr="001E7621">
        <w:t xml:space="preserve">Система деятельности партий государства </w:t>
      </w:r>
    </w:p>
    <w:p w:rsidR="001E7621" w:rsidRPr="001E7621" w:rsidRDefault="001E7621" w:rsidP="005D0753">
      <w:pPr>
        <w:pStyle w:val="a3"/>
        <w:numPr>
          <w:ilvl w:val="1"/>
          <w:numId w:val="4"/>
        </w:numPr>
      </w:pPr>
      <w:r w:rsidRPr="001E7621">
        <w:t xml:space="preserve">Тип политической культуры </w:t>
      </w:r>
    </w:p>
    <w:p w:rsidR="001E7621" w:rsidRPr="001E7621" w:rsidRDefault="001E7621" w:rsidP="005D0753">
      <w:pPr>
        <w:pStyle w:val="a3"/>
        <w:numPr>
          <w:ilvl w:val="1"/>
          <w:numId w:val="4"/>
        </w:numPr>
      </w:pPr>
      <w:r w:rsidRPr="001E7621">
        <w:t xml:space="preserve">Личность как субъект политической жизни </w:t>
      </w:r>
    </w:p>
    <w:p w:rsidR="001E7621" w:rsidRPr="001E7621" w:rsidRDefault="001E7621" w:rsidP="00CE616A">
      <w:pPr>
        <w:contextualSpacing/>
      </w:pPr>
      <w:r w:rsidRPr="001E7621">
        <w:t>Власть</w:t>
      </w:r>
      <w:r w:rsidR="00DC5D64">
        <w:t>—</w:t>
      </w:r>
      <w:r w:rsidRPr="001E7621">
        <w:t xml:space="preserve"> </w:t>
      </w:r>
      <w:proofErr w:type="gramStart"/>
      <w:r w:rsidRPr="001E7621">
        <w:t>сп</w:t>
      </w:r>
      <w:proofErr w:type="gramEnd"/>
      <w:r w:rsidRPr="001E7621">
        <w:t xml:space="preserve">особ субъекта навязывать свою волю другим, вопреки их противодействию. </w:t>
      </w:r>
    </w:p>
    <w:p w:rsidR="001E7621" w:rsidRPr="001E7621" w:rsidRDefault="001E7621" w:rsidP="00CE616A">
      <w:pPr>
        <w:contextualSpacing/>
      </w:pPr>
      <w:r w:rsidRPr="001E7621">
        <w:t xml:space="preserve">Вектора измерения пространства власти: </w:t>
      </w:r>
    </w:p>
    <w:p w:rsidR="001E7621" w:rsidRPr="001E7621" w:rsidRDefault="001E7621" w:rsidP="005D0753">
      <w:pPr>
        <w:pStyle w:val="a3"/>
        <w:numPr>
          <w:ilvl w:val="1"/>
          <w:numId w:val="4"/>
        </w:numPr>
      </w:pPr>
      <w:r w:rsidRPr="001E7621">
        <w:t xml:space="preserve">Ось представления - отношения политического субъекта и той социальной общности, интересы которой он представляет </w:t>
      </w:r>
    </w:p>
    <w:p w:rsidR="001E7621" w:rsidRPr="001E7621" w:rsidRDefault="001E7621" w:rsidP="005D0753">
      <w:pPr>
        <w:pStyle w:val="a3"/>
        <w:numPr>
          <w:ilvl w:val="1"/>
          <w:numId w:val="4"/>
        </w:numPr>
      </w:pPr>
      <w:r w:rsidRPr="001E7621">
        <w:t xml:space="preserve">Институциональная ось - многообразие отношений политического субъекта, социальных институтов общества и политической элиты. </w:t>
      </w:r>
    </w:p>
    <w:p w:rsidR="001E7621" w:rsidRPr="001E7621" w:rsidRDefault="001E7621" w:rsidP="00CE616A">
      <w:pPr>
        <w:contextualSpacing/>
      </w:pPr>
      <w:r w:rsidRPr="001E7621">
        <w:t xml:space="preserve">Государство - это основной институт политической системы общества организующий, направляющий и контролирующий совместную деятельность групп и классов </w:t>
      </w:r>
    </w:p>
    <w:p w:rsidR="001E7621" w:rsidRPr="001E7621" w:rsidRDefault="001E7621" w:rsidP="00CE616A">
      <w:pPr>
        <w:contextualSpacing/>
      </w:pPr>
      <w:r w:rsidRPr="001E7621">
        <w:t xml:space="preserve">По устройству политические организации бывают: унитарные, федеративные, конфедеративные. </w:t>
      </w:r>
    </w:p>
    <w:p w:rsidR="001E7621" w:rsidRPr="001E7621" w:rsidRDefault="001E7621" w:rsidP="00CE616A">
      <w:pPr>
        <w:contextualSpacing/>
      </w:pPr>
      <w:r w:rsidRPr="001E7621">
        <w:t xml:space="preserve">Системы управления государством: Монархия (абсолютная, институционная), Республика (парламентская, президентская). </w:t>
      </w:r>
    </w:p>
    <w:p w:rsidR="001E7621" w:rsidRPr="001E7621" w:rsidRDefault="001E7621" w:rsidP="00CE616A">
      <w:pPr>
        <w:contextualSpacing/>
      </w:pPr>
      <w:r w:rsidRPr="001E7621">
        <w:t xml:space="preserve">Типы режимов </w:t>
      </w:r>
    </w:p>
    <w:p w:rsidR="001E7621" w:rsidRPr="001E7621" w:rsidRDefault="001E7621" w:rsidP="005D0753">
      <w:pPr>
        <w:pStyle w:val="a3"/>
        <w:numPr>
          <w:ilvl w:val="1"/>
          <w:numId w:val="4"/>
        </w:numPr>
      </w:pPr>
      <w:r w:rsidRPr="001E7621">
        <w:t xml:space="preserve">Демократический </w:t>
      </w:r>
    </w:p>
    <w:p w:rsidR="001E7621" w:rsidRPr="001E7621" w:rsidRDefault="001E7621" w:rsidP="005D0753">
      <w:pPr>
        <w:pStyle w:val="a3"/>
        <w:numPr>
          <w:ilvl w:val="1"/>
          <w:numId w:val="4"/>
        </w:numPr>
      </w:pPr>
      <w:proofErr w:type="gramStart"/>
      <w:r w:rsidRPr="001E7621">
        <w:t>Авторитарный</w:t>
      </w:r>
      <w:proofErr w:type="gramEnd"/>
      <w:r w:rsidRPr="001E7621">
        <w:t xml:space="preserve"> </w:t>
      </w:r>
      <w:r w:rsidR="00DC5D64">
        <w:t>—</w:t>
      </w:r>
      <w:r w:rsidRPr="001E7621">
        <w:t xml:space="preserve"> жёсткая власть узкого круга лиц, не допускающая оппозиции </w:t>
      </w:r>
    </w:p>
    <w:p w:rsidR="001E7621" w:rsidRPr="001E7621" w:rsidRDefault="001E7621" w:rsidP="005D0753">
      <w:pPr>
        <w:pStyle w:val="a3"/>
        <w:numPr>
          <w:ilvl w:val="1"/>
          <w:numId w:val="4"/>
        </w:numPr>
      </w:pPr>
      <w:r w:rsidRPr="001E7621">
        <w:t xml:space="preserve">Тоталитарный </w:t>
      </w:r>
      <w:r w:rsidR="00DC5D64">
        <w:t>—</w:t>
      </w:r>
      <w:r w:rsidRPr="001E7621">
        <w:t xml:space="preserve"> авторитарный режим с идеологией власти </w:t>
      </w:r>
    </w:p>
    <w:p w:rsidR="001E7621" w:rsidRPr="001E7621" w:rsidRDefault="001E7621" w:rsidP="00CE616A">
      <w:pPr>
        <w:contextualSpacing/>
      </w:pPr>
      <w:r w:rsidRPr="001E7621">
        <w:t xml:space="preserve">Партийная система </w:t>
      </w:r>
    </w:p>
    <w:p w:rsidR="001E7621" w:rsidRPr="001E7621" w:rsidRDefault="001E7621" w:rsidP="00CE616A">
      <w:pPr>
        <w:contextualSpacing/>
      </w:pPr>
      <w:r w:rsidRPr="001E7621">
        <w:t xml:space="preserve">Политические партии - форма политический движений, ориентированная на работу в рамках парламентаризма. Виды политических партий: </w:t>
      </w:r>
    </w:p>
    <w:p w:rsidR="001E7621" w:rsidRPr="001E7621" w:rsidRDefault="001E7621" w:rsidP="005D0753">
      <w:pPr>
        <w:pStyle w:val="a3"/>
        <w:numPr>
          <w:ilvl w:val="1"/>
          <w:numId w:val="4"/>
        </w:numPr>
      </w:pPr>
      <w:r w:rsidRPr="001E7621">
        <w:t xml:space="preserve">Идейно-политические (мировоззренческие) </w:t>
      </w:r>
    </w:p>
    <w:p w:rsidR="001E7621" w:rsidRPr="001E7621" w:rsidRDefault="001E7621" w:rsidP="005D0753">
      <w:pPr>
        <w:pStyle w:val="a3"/>
        <w:numPr>
          <w:ilvl w:val="1"/>
          <w:numId w:val="4"/>
        </w:numPr>
      </w:pPr>
      <w:r w:rsidRPr="001E7621">
        <w:t xml:space="preserve">Прагматические (избирательные) </w:t>
      </w:r>
    </w:p>
    <w:p w:rsidR="001E7621" w:rsidRPr="001E7621" w:rsidRDefault="001E7621" w:rsidP="005D0753">
      <w:pPr>
        <w:pStyle w:val="a3"/>
        <w:numPr>
          <w:ilvl w:val="1"/>
          <w:numId w:val="4"/>
        </w:numPr>
      </w:pPr>
      <w:r w:rsidRPr="001E7621">
        <w:t xml:space="preserve">Харизматические </w:t>
      </w:r>
    </w:p>
    <w:p w:rsidR="001E7621" w:rsidRPr="001E7621" w:rsidRDefault="001E7621" w:rsidP="00CE616A">
      <w:pPr>
        <w:contextualSpacing/>
      </w:pPr>
      <w:r w:rsidRPr="001E7621">
        <w:t xml:space="preserve">Типы партийных систем: </w:t>
      </w:r>
    </w:p>
    <w:p w:rsidR="001E7621" w:rsidRPr="001E7621" w:rsidRDefault="001E7621" w:rsidP="005D0753">
      <w:pPr>
        <w:pStyle w:val="a3"/>
        <w:numPr>
          <w:ilvl w:val="1"/>
          <w:numId w:val="4"/>
        </w:numPr>
      </w:pPr>
      <w:proofErr w:type="gramStart"/>
      <w:r w:rsidRPr="001E7621">
        <w:t>Однопартийная</w:t>
      </w:r>
      <w:proofErr w:type="gramEnd"/>
      <w:r w:rsidRPr="001E7621">
        <w:t xml:space="preserve"> (тоталитарный режим) </w:t>
      </w:r>
    </w:p>
    <w:p w:rsidR="001E7621" w:rsidRPr="001E7621" w:rsidRDefault="001E7621" w:rsidP="005D0753">
      <w:pPr>
        <w:pStyle w:val="a3"/>
        <w:numPr>
          <w:ilvl w:val="1"/>
          <w:numId w:val="4"/>
        </w:numPr>
      </w:pPr>
      <w:r w:rsidRPr="001E7621">
        <w:t xml:space="preserve">Двухпартийная </w:t>
      </w:r>
    </w:p>
    <w:p w:rsidR="001E7621" w:rsidRPr="001E7621" w:rsidRDefault="001E7621" w:rsidP="005D0753">
      <w:pPr>
        <w:pStyle w:val="a3"/>
        <w:numPr>
          <w:ilvl w:val="1"/>
          <w:numId w:val="4"/>
        </w:numPr>
      </w:pPr>
      <w:r w:rsidRPr="001E7621">
        <w:t>Многопартийна</w:t>
      </w:r>
      <w:proofErr w:type="gramStart"/>
      <w:r w:rsidRPr="001E7621">
        <w:t>я(</w:t>
      </w:r>
      <w:proofErr w:type="gramEnd"/>
      <w:r w:rsidRPr="001E7621">
        <w:t xml:space="preserve">просто многопартийная, плюралистическая). </w:t>
      </w:r>
    </w:p>
    <w:p w:rsidR="001E7621" w:rsidRPr="001E7621" w:rsidRDefault="001E7621" w:rsidP="00CE616A">
      <w:pPr>
        <w:contextualSpacing/>
      </w:pPr>
      <w:r w:rsidRPr="001E7621">
        <w:lastRenderedPageBreak/>
        <w:t xml:space="preserve">Типы политических культур </w:t>
      </w:r>
    </w:p>
    <w:p w:rsidR="001E7621" w:rsidRPr="001E7621" w:rsidRDefault="001E7621" w:rsidP="005D0753">
      <w:pPr>
        <w:pStyle w:val="a3"/>
        <w:numPr>
          <w:ilvl w:val="1"/>
          <w:numId w:val="4"/>
        </w:numPr>
      </w:pPr>
      <w:proofErr w:type="gramStart"/>
      <w:r w:rsidRPr="001E7621">
        <w:t>Патриархальная</w:t>
      </w:r>
      <w:proofErr w:type="gramEnd"/>
      <w:r w:rsidRPr="001E7621">
        <w:t xml:space="preserve"> - нет специализированных политических ролей; отсутствие у населения каких-либо знаний о политике (племя с вождём и шаманом во главе) </w:t>
      </w:r>
    </w:p>
    <w:p w:rsidR="001E7621" w:rsidRPr="001E7621" w:rsidRDefault="001E7621" w:rsidP="005D0753">
      <w:pPr>
        <w:pStyle w:val="a3"/>
        <w:numPr>
          <w:ilvl w:val="1"/>
          <w:numId w:val="4"/>
        </w:numPr>
      </w:pPr>
      <w:r w:rsidRPr="001E7621">
        <w:t xml:space="preserve">Подданническая - пассивное отношение людей к власти; власть очень сильна или исторически легитимна </w:t>
      </w:r>
    </w:p>
    <w:p w:rsidR="00A16699" w:rsidRPr="00A16699" w:rsidRDefault="001E7621" w:rsidP="006022A4">
      <w:pPr>
        <w:pStyle w:val="a3"/>
        <w:ind w:firstLine="360"/>
      </w:pPr>
      <w:r w:rsidRPr="001E7621">
        <w:t>·</w:t>
      </w:r>
      <w:r w:rsidR="006022A4" w:rsidRPr="006022A4">
        <w:tab/>
      </w:r>
      <w:proofErr w:type="gramStart"/>
      <w:r w:rsidRPr="001E7621">
        <w:t>Активистская</w:t>
      </w:r>
      <w:proofErr w:type="gramEnd"/>
      <w:r w:rsidRPr="001E7621">
        <w:t xml:space="preserve"> - активное участие граждан в политике.</w:t>
      </w:r>
    </w:p>
    <w:p w:rsidR="001E7621" w:rsidRPr="001E7621" w:rsidRDefault="001E7621" w:rsidP="00A16699">
      <w:pPr>
        <w:pStyle w:val="1"/>
      </w:pPr>
      <w:bookmarkStart w:id="40" w:name="_Toc282038701"/>
      <w:r w:rsidRPr="001E7621">
        <w:rPr>
          <w:rStyle w:val="10"/>
        </w:rPr>
        <w:t>40.Политические элиты и политическое лидерство.</w:t>
      </w:r>
      <w:bookmarkEnd w:id="40"/>
    </w:p>
    <w:p w:rsidR="001E7621" w:rsidRPr="001E7621" w:rsidRDefault="001E7621" w:rsidP="00CE616A">
      <w:pPr>
        <w:contextualSpacing/>
      </w:pPr>
      <w:r w:rsidRPr="001E7621">
        <w:t xml:space="preserve">Теория политических элит встречается у Платона, В. Парето, Г. </w:t>
      </w:r>
      <w:proofErr w:type="spellStart"/>
      <w:r w:rsidRPr="001E7621">
        <w:t>Моско</w:t>
      </w:r>
      <w:proofErr w:type="spellEnd"/>
      <w:r w:rsidRPr="001E7621">
        <w:t xml:space="preserve"> и Р. </w:t>
      </w:r>
      <w:proofErr w:type="spellStart"/>
      <w:r w:rsidRPr="001E7621">
        <w:t>Михельса</w:t>
      </w:r>
      <w:proofErr w:type="spellEnd"/>
      <w:r w:rsidRPr="001E7621">
        <w:t xml:space="preserve">. </w:t>
      </w:r>
    </w:p>
    <w:p w:rsidR="001E7621" w:rsidRPr="001E7621" w:rsidRDefault="001E7621" w:rsidP="00CE616A">
      <w:pPr>
        <w:contextualSpacing/>
      </w:pPr>
      <w:r w:rsidRPr="001E7621">
        <w:t xml:space="preserve">Альтернативы теории элит: теория баланса элит и теория элитного плюрализма, ориентирующиеся на расширение правящих слоев </w:t>
      </w:r>
      <w:proofErr w:type="spellStart"/>
      <w:r w:rsidRPr="001E7621">
        <w:t>общества</w:t>
      </w:r>
      <w:proofErr w:type="gramStart"/>
      <w:r w:rsidRPr="001E7621">
        <w:t>.Э</w:t>
      </w:r>
      <w:proofErr w:type="gramEnd"/>
      <w:r w:rsidRPr="001E7621">
        <w:t>лита</w:t>
      </w:r>
      <w:proofErr w:type="spellEnd"/>
      <w:r w:rsidRPr="001E7621">
        <w:t xml:space="preserve"> </w:t>
      </w:r>
      <w:r w:rsidR="00DC5D64">
        <w:t>—</w:t>
      </w:r>
      <w:r w:rsidRPr="001E7621">
        <w:t xml:space="preserve"> необходимый и объективно существующий элемент социальной структуры любого общества. Она не существует сама по себе и не зарождается случайно. </w:t>
      </w:r>
    </w:p>
    <w:p w:rsidR="001E7621" w:rsidRPr="001E7621" w:rsidRDefault="001E7621" w:rsidP="00CE616A">
      <w:pPr>
        <w:contextualSpacing/>
      </w:pPr>
      <w:r w:rsidRPr="001E7621">
        <w:t xml:space="preserve">Формирование, развитие и функционирование которого определяются рядом факторов: материальным, социальным и физиолого-психологическим неравенством людей, объективным характером разделения труда, высокой значимостью управленческой деятельности, особенно политической. </w:t>
      </w:r>
    </w:p>
    <w:p w:rsidR="001E7621" w:rsidRPr="001E7621" w:rsidRDefault="001E7621" w:rsidP="00CE616A">
      <w:pPr>
        <w:contextualSpacing/>
      </w:pPr>
      <w:r w:rsidRPr="001E7621">
        <w:t xml:space="preserve">Ни один класс, социальный слой или иная социально оформившаяся группа не способны реализовать свои интересы и обеспечить развитие непосредственно, путем равномерного влияния всех на принятие государственных решений. Они могут этого достичь лишь при помощи и посредством «малых центров» </w:t>
      </w:r>
      <w:r w:rsidR="00DC5D64">
        <w:t>—</w:t>
      </w:r>
      <w:r w:rsidRPr="001E7621">
        <w:t xml:space="preserve"> правящих элит. </w:t>
      </w:r>
    </w:p>
    <w:p w:rsidR="001E7621" w:rsidRPr="001E7621" w:rsidRDefault="001E7621" w:rsidP="00CE616A">
      <w:pPr>
        <w:contextualSpacing/>
      </w:pPr>
      <w:r w:rsidRPr="001E7621">
        <w:t xml:space="preserve">Определения элиты с функциональной точки зрения </w:t>
      </w:r>
    </w:p>
    <w:p w:rsidR="001E7621" w:rsidRPr="001E7621" w:rsidRDefault="001E7621" w:rsidP="00CE616A">
      <w:pPr>
        <w:contextualSpacing/>
      </w:pPr>
      <w:r w:rsidRPr="001E7621">
        <w:t xml:space="preserve">Люди, обладающие высоким социальным положением в обществе и благодаря этому влияющие на социальный прогресс (Л. </w:t>
      </w:r>
      <w:proofErr w:type="spellStart"/>
      <w:r w:rsidRPr="001E7621">
        <w:t>Дюпре</w:t>
      </w:r>
      <w:proofErr w:type="spellEnd"/>
      <w:r w:rsidRPr="001E7621">
        <w:t xml:space="preserve">); </w:t>
      </w:r>
    </w:p>
    <w:p w:rsidR="001E7621" w:rsidRPr="001E7621" w:rsidRDefault="001E7621" w:rsidP="00CE616A">
      <w:pPr>
        <w:contextualSpacing/>
      </w:pPr>
      <w:r w:rsidRPr="001E7621">
        <w:t xml:space="preserve">Меньшинство населения, которое принимает важнейшие решения в обществе и правит большинством (П. Шаран); </w:t>
      </w:r>
    </w:p>
    <w:p w:rsidR="001E7621" w:rsidRPr="001E7621" w:rsidRDefault="001E7621" w:rsidP="00CE616A">
      <w:pPr>
        <w:contextualSpacing/>
      </w:pPr>
      <w:r w:rsidRPr="001E7621">
        <w:t xml:space="preserve">Специфические властно-политические группы, которые представляют исполнительную часть правящего класса (М. Нарта); </w:t>
      </w:r>
    </w:p>
    <w:p w:rsidR="001E7621" w:rsidRPr="001E7621" w:rsidRDefault="001E7621" w:rsidP="00CE616A">
      <w:pPr>
        <w:contextualSpacing/>
      </w:pPr>
      <w:proofErr w:type="gramStart"/>
      <w:r w:rsidRPr="001E7621">
        <w:t xml:space="preserve">Меньшинство, осуществляющее наиболее важные функции в обществе, имеющее в нем наибольшие вес и влияние (С. </w:t>
      </w:r>
      <w:proofErr w:type="spellStart"/>
      <w:r w:rsidRPr="001E7621">
        <w:t>Келлер</w:t>
      </w:r>
      <w:proofErr w:type="spellEnd"/>
      <w:r w:rsidRPr="001E7621">
        <w:t xml:space="preserve">); </w:t>
      </w:r>
      <w:proofErr w:type="gramEnd"/>
    </w:p>
    <w:p w:rsidR="001E7621" w:rsidRPr="001E7621" w:rsidRDefault="001E7621" w:rsidP="00CE616A">
      <w:pPr>
        <w:contextualSpacing/>
      </w:pPr>
      <w:r w:rsidRPr="001E7621">
        <w:t xml:space="preserve">Особая, относительно небольшая социальная группа людей, занимающая командные, ключевые позиции, принимающая важные решения и оказывающая влияние в различных сферах общественной жизни (Б. Головачев); </w:t>
      </w:r>
    </w:p>
    <w:p w:rsidR="001E7621" w:rsidRPr="001E7621" w:rsidRDefault="001E7621" w:rsidP="00CE616A">
      <w:pPr>
        <w:contextualSpacing/>
      </w:pPr>
      <w:r w:rsidRPr="001E7621">
        <w:t xml:space="preserve">Люди, занимающие такие социально-политические позиции, которые дают им возможность возвыситься над средой обыкновенных людей и принимать решения, имеющие крупные последствия (Р. Миллс); </w:t>
      </w:r>
    </w:p>
    <w:p w:rsidR="001E7621" w:rsidRPr="001E7621" w:rsidRDefault="001E7621" w:rsidP="00CE616A">
      <w:pPr>
        <w:contextualSpacing/>
      </w:pPr>
      <w:r w:rsidRPr="001E7621">
        <w:t xml:space="preserve">Наивысший социальный слой, осуществляющий основные (коренные) функции управления обществом и государством (В. Соколов); </w:t>
      </w:r>
    </w:p>
    <w:p w:rsidR="001E7621" w:rsidRPr="001E7621" w:rsidRDefault="001E7621" w:rsidP="00CE616A">
      <w:pPr>
        <w:contextualSpacing/>
      </w:pPr>
      <w:r w:rsidRPr="001E7621">
        <w:t xml:space="preserve">Чиновники высшего звена, обладающие формальной властью в организациях и институтах, определяющих жизнь в обществе (Т. Дай); </w:t>
      </w:r>
    </w:p>
    <w:p w:rsidR="001E7621" w:rsidRPr="001E7621" w:rsidRDefault="001E7621" w:rsidP="00CE616A">
      <w:pPr>
        <w:contextualSpacing/>
      </w:pPr>
      <w:r w:rsidRPr="001E7621">
        <w:t xml:space="preserve">Небольшая группа лиц, занимающих ведущие позиции в политической жизни общества (В. </w:t>
      </w:r>
      <w:proofErr w:type="spellStart"/>
      <w:r w:rsidRPr="001E7621">
        <w:t>Геттсмэн</w:t>
      </w:r>
      <w:proofErr w:type="spellEnd"/>
      <w:r w:rsidRPr="001E7621">
        <w:t xml:space="preserve">). </w:t>
      </w:r>
    </w:p>
    <w:p w:rsidR="001E7621" w:rsidRPr="001E7621" w:rsidRDefault="001E7621" w:rsidP="00CE616A">
      <w:pPr>
        <w:contextualSpacing/>
      </w:pPr>
      <w:r w:rsidRPr="001E7621">
        <w:t xml:space="preserve">Определения элиты с точки зрения ценностного подхода </w:t>
      </w:r>
    </w:p>
    <w:p w:rsidR="001E7621" w:rsidRPr="001E7621" w:rsidRDefault="001E7621" w:rsidP="00CE616A">
      <w:pPr>
        <w:contextualSpacing/>
      </w:pPr>
      <w:proofErr w:type="gramStart"/>
      <w:r w:rsidRPr="001E7621">
        <w:lastRenderedPageBreak/>
        <w:t>Люди с исключительными интеллектуальными способностями и наивысшим чувством личной ответственности (</w:t>
      </w:r>
      <w:r w:rsidRPr="001E7621">
        <w:rPr>
          <w:lang w:val="en-US"/>
        </w:rPr>
        <w:t>X</w:t>
      </w:r>
      <w:r w:rsidRPr="001E7621">
        <w:t>.</w:t>
      </w:r>
      <w:proofErr w:type="gramEnd"/>
      <w:r w:rsidRPr="001E7621">
        <w:t xml:space="preserve"> </w:t>
      </w:r>
      <w:proofErr w:type="spellStart"/>
      <w:proofErr w:type="gramStart"/>
      <w:r w:rsidRPr="001E7621">
        <w:t>Ортега</w:t>
      </w:r>
      <w:proofErr w:type="spellEnd"/>
      <w:r w:rsidRPr="001E7621">
        <w:t>-и-</w:t>
      </w:r>
      <w:proofErr w:type="spellStart"/>
      <w:r w:rsidRPr="001E7621">
        <w:t>Гассет</w:t>
      </w:r>
      <w:proofErr w:type="spellEnd"/>
      <w:r w:rsidRPr="001E7621">
        <w:t xml:space="preserve">, Ж. </w:t>
      </w:r>
      <w:proofErr w:type="spellStart"/>
      <w:r w:rsidRPr="001E7621">
        <w:t>Тощенко</w:t>
      </w:r>
      <w:proofErr w:type="spellEnd"/>
      <w:r w:rsidRPr="001E7621">
        <w:t xml:space="preserve">); </w:t>
      </w:r>
      <w:proofErr w:type="gramEnd"/>
    </w:p>
    <w:p w:rsidR="001E7621" w:rsidRPr="001E7621" w:rsidRDefault="001E7621" w:rsidP="00CE616A">
      <w:pPr>
        <w:contextualSpacing/>
      </w:pPr>
      <w:r w:rsidRPr="001E7621">
        <w:t>Особая группа «</w:t>
      </w:r>
      <w:proofErr w:type="spellStart"/>
      <w:r w:rsidRPr="001E7621">
        <w:t>боговдохновленных</w:t>
      </w:r>
      <w:proofErr w:type="spellEnd"/>
      <w:r w:rsidRPr="001E7621">
        <w:t xml:space="preserve">», харизматических личностей (Ж. </w:t>
      </w:r>
      <w:proofErr w:type="spellStart"/>
      <w:r w:rsidRPr="001E7621">
        <w:t>Фройнд</w:t>
      </w:r>
      <w:proofErr w:type="spellEnd"/>
      <w:r w:rsidRPr="001E7621">
        <w:t xml:space="preserve">); </w:t>
      </w:r>
    </w:p>
    <w:p w:rsidR="001E7621" w:rsidRPr="001E7621" w:rsidRDefault="001E7621" w:rsidP="00CE616A">
      <w:pPr>
        <w:contextualSpacing/>
      </w:pPr>
      <w:r w:rsidRPr="001E7621">
        <w:t xml:space="preserve">К элите можно отнести только людей большого ума и сильного характера, обладающих образованием, которых лишены другие (Т. </w:t>
      </w:r>
      <w:proofErr w:type="spellStart"/>
      <w:r w:rsidRPr="001E7621">
        <w:t>Корбет</w:t>
      </w:r>
      <w:proofErr w:type="spellEnd"/>
      <w:r w:rsidRPr="001E7621">
        <w:t xml:space="preserve">); </w:t>
      </w:r>
    </w:p>
    <w:p w:rsidR="001E7621" w:rsidRPr="001E7621" w:rsidRDefault="001E7621" w:rsidP="00CE616A">
      <w:pPr>
        <w:contextualSpacing/>
      </w:pPr>
      <w:r w:rsidRPr="001E7621">
        <w:t xml:space="preserve">Группа людей, отличающаяся особыми качествами, благодаря которым достигла наивысших вершин в сфере политики (А. </w:t>
      </w:r>
      <w:proofErr w:type="spellStart"/>
      <w:r w:rsidRPr="001E7621">
        <w:t>Сребницкий</w:t>
      </w:r>
      <w:proofErr w:type="spellEnd"/>
      <w:r w:rsidRPr="001E7621">
        <w:t xml:space="preserve">); </w:t>
      </w:r>
    </w:p>
    <w:p w:rsidR="001E7621" w:rsidRPr="001E7621" w:rsidRDefault="001E7621" w:rsidP="00CE616A">
      <w:pPr>
        <w:contextualSpacing/>
      </w:pPr>
      <w:r w:rsidRPr="001E7621">
        <w:t xml:space="preserve">Творчески мыслящее меньшинство общества (А. Тойнби); </w:t>
      </w:r>
    </w:p>
    <w:p w:rsidR="001E7621" w:rsidRPr="001E7621" w:rsidRDefault="001E7621" w:rsidP="00CE616A">
      <w:pPr>
        <w:contextualSpacing/>
      </w:pPr>
      <w:r w:rsidRPr="001E7621">
        <w:t xml:space="preserve">Лица, пользующиеся в обществе наибольшим престижем и богатством (Г. </w:t>
      </w:r>
      <w:proofErr w:type="spellStart"/>
      <w:r w:rsidRPr="001E7621">
        <w:t>Лассуэл</w:t>
      </w:r>
      <w:proofErr w:type="spellEnd"/>
      <w:r w:rsidRPr="001E7621">
        <w:t xml:space="preserve">); </w:t>
      </w:r>
    </w:p>
    <w:p w:rsidR="001E7621" w:rsidRPr="001E7621" w:rsidRDefault="001E7621" w:rsidP="00CE616A">
      <w:pPr>
        <w:contextualSpacing/>
      </w:pPr>
      <w:r w:rsidRPr="001E7621">
        <w:t xml:space="preserve">Люди, которые благодаря своему богатству, власти и выдающимся личным способностям возвышаются над массой прочих индивидов, приобретают широкую известность, оказывают влияние на судьбы многих людей и оставляют след в истории (А. Зиновьев). </w:t>
      </w:r>
    </w:p>
    <w:p w:rsidR="001E7621" w:rsidRPr="001E7621" w:rsidRDefault="001E7621" w:rsidP="00CE616A">
      <w:pPr>
        <w:contextualSpacing/>
      </w:pPr>
      <w:r w:rsidRPr="001E7621">
        <w:t xml:space="preserve">Если обобщить сложившиеся в научных публикациях и представленные на суд общественности итоги исследований, то можно сделать вывод, что элита — это, прежде всего статус и интеллект, неординарность мышления и поступков, культура и прочность нравственных позиций. Это реальная, а не мнимая возможность прямо или опосредованно распоряжаться материально-техническими ресурсами и людским потенциалом страны, это, наконец, власть, обеспечивающая возможность участия в решениях, имеющих общегосударственное значение. </w:t>
      </w:r>
    </w:p>
    <w:p w:rsidR="001E7621" w:rsidRPr="001E7621" w:rsidRDefault="001E7621" w:rsidP="00CE616A">
      <w:pPr>
        <w:contextualSpacing/>
      </w:pPr>
      <w:r w:rsidRPr="001E7621">
        <w:t xml:space="preserve">Признаки элиты: </w:t>
      </w:r>
    </w:p>
    <w:p w:rsidR="001E7621" w:rsidRPr="001E7621" w:rsidRDefault="001E7621" w:rsidP="00CE616A">
      <w:pPr>
        <w:contextualSpacing/>
      </w:pPr>
      <w:r w:rsidRPr="001E7621">
        <w:t xml:space="preserve">Относительная самостоятельность по отношению к обществу; </w:t>
      </w:r>
    </w:p>
    <w:p w:rsidR="001E7621" w:rsidRPr="001E7621" w:rsidRDefault="001E7621" w:rsidP="00CE616A">
      <w:pPr>
        <w:contextualSpacing/>
      </w:pPr>
      <w:r w:rsidRPr="001E7621">
        <w:t xml:space="preserve">Высший социальный статус в политической сфере и престижность социального положения; </w:t>
      </w:r>
    </w:p>
    <w:p w:rsidR="001E7621" w:rsidRPr="001E7621" w:rsidRDefault="001E7621" w:rsidP="00CE616A">
      <w:pPr>
        <w:contextualSpacing/>
      </w:pPr>
      <w:r w:rsidRPr="001E7621">
        <w:t xml:space="preserve">Политическая власть и ориентированность на власть; </w:t>
      </w:r>
    </w:p>
    <w:p w:rsidR="001E7621" w:rsidRPr="001E7621" w:rsidRDefault="001E7621" w:rsidP="00CE616A">
      <w:pPr>
        <w:contextualSpacing/>
      </w:pPr>
      <w:r w:rsidRPr="001E7621">
        <w:t xml:space="preserve">Относительное совпадение целей и интересов, групповое сознание; </w:t>
      </w:r>
    </w:p>
    <w:p w:rsidR="001E7621" w:rsidRPr="001E7621" w:rsidRDefault="001E7621" w:rsidP="00CE616A">
      <w:pPr>
        <w:contextualSpacing/>
      </w:pPr>
      <w:r w:rsidRPr="001E7621">
        <w:t xml:space="preserve">Сила воли и </w:t>
      </w:r>
      <w:proofErr w:type="spellStart"/>
      <w:r w:rsidRPr="001E7621">
        <w:t>харизматичность</w:t>
      </w:r>
      <w:proofErr w:type="spellEnd"/>
      <w:r w:rsidRPr="001E7621">
        <w:t xml:space="preserve">, тяготение к лидерской роли; </w:t>
      </w:r>
    </w:p>
    <w:p w:rsidR="001E7621" w:rsidRPr="001E7621" w:rsidRDefault="001E7621" w:rsidP="00CE616A">
      <w:pPr>
        <w:contextualSpacing/>
      </w:pPr>
      <w:r w:rsidRPr="001E7621">
        <w:t xml:space="preserve">Способность к принятию важнейших государственных решений и готовность нести ответственность за них; </w:t>
      </w:r>
    </w:p>
    <w:p w:rsidR="001E7621" w:rsidRPr="001E7621" w:rsidRDefault="001E7621" w:rsidP="00CE616A">
      <w:pPr>
        <w:contextualSpacing/>
      </w:pPr>
      <w:proofErr w:type="spellStart"/>
      <w:r w:rsidRPr="001E7621">
        <w:t>Однонаправленность</w:t>
      </w:r>
      <w:proofErr w:type="spellEnd"/>
      <w:r w:rsidRPr="001E7621">
        <w:t xml:space="preserve"> вектора карьерных устремлений; </w:t>
      </w:r>
    </w:p>
    <w:p w:rsidR="001E7621" w:rsidRPr="001E7621" w:rsidRDefault="001E7621" w:rsidP="00CE616A">
      <w:pPr>
        <w:contextualSpacing/>
      </w:pPr>
      <w:r w:rsidRPr="001E7621">
        <w:t xml:space="preserve">Чувство принадлежности к касте избранных. </w:t>
      </w:r>
    </w:p>
    <w:p w:rsidR="001E7621" w:rsidRPr="001E7621" w:rsidRDefault="001E7621" w:rsidP="00CE616A">
      <w:pPr>
        <w:contextualSpacing/>
      </w:pPr>
      <w:r w:rsidRPr="001E7621">
        <w:t xml:space="preserve">Классификации элит: </w:t>
      </w:r>
    </w:p>
    <w:p w:rsidR="001E7621" w:rsidRPr="001E7621" w:rsidRDefault="001E7621" w:rsidP="00CE616A">
      <w:pPr>
        <w:contextualSpacing/>
      </w:pPr>
    </w:p>
    <w:p w:rsidR="001E7621" w:rsidRPr="001E7621" w:rsidRDefault="001E7621" w:rsidP="00CE616A">
      <w:pPr>
        <w:contextualSpacing/>
      </w:pPr>
      <w:r w:rsidRPr="001E7621">
        <w:t xml:space="preserve">Первая классификация: </w:t>
      </w:r>
    </w:p>
    <w:p w:rsidR="001E7621" w:rsidRPr="001E7621" w:rsidRDefault="001E7621" w:rsidP="00CE616A">
      <w:pPr>
        <w:contextualSpacing/>
      </w:pPr>
      <w:r w:rsidRPr="001E7621">
        <w:t xml:space="preserve">Традиционные, формируемые по признаку наследственности; </w:t>
      </w:r>
    </w:p>
    <w:p w:rsidR="001E7621" w:rsidRPr="001E7621" w:rsidRDefault="001E7621" w:rsidP="00CE616A">
      <w:pPr>
        <w:contextualSpacing/>
      </w:pPr>
      <w:proofErr w:type="spellStart"/>
      <w:r w:rsidRPr="001E7621">
        <w:t>Меритократические</w:t>
      </w:r>
      <w:proofErr w:type="spellEnd"/>
      <w:r w:rsidRPr="001E7621">
        <w:t xml:space="preserve"> </w:t>
      </w:r>
      <w:r w:rsidR="00DC5D64">
        <w:t>—</w:t>
      </w:r>
      <w:r w:rsidRPr="001E7621">
        <w:t xml:space="preserve"> по признаку личных заслуг и достижений; </w:t>
      </w:r>
    </w:p>
    <w:p w:rsidR="001E7621" w:rsidRPr="001E7621" w:rsidRDefault="001E7621" w:rsidP="00CE616A">
      <w:pPr>
        <w:contextualSpacing/>
      </w:pPr>
      <w:proofErr w:type="gramStart"/>
      <w:r w:rsidRPr="001E7621">
        <w:t>Позиционные</w:t>
      </w:r>
      <w:proofErr w:type="gramEnd"/>
      <w:r w:rsidRPr="001E7621">
        <w:t xml:space="preserve"> </w:t>
      </w:r>
      <w:r w:rsidR="00DC5D64">
        <w:t>—</w:t>
      </w:r>
      <w:r w:rsidRPr="001E7621">
        <w:t xml:space="preserve"> по социально-статусному положению ее членов; </w:t>
      </w:r>
    </w:p>
    <w:p w:rsidR="001E7621" w:rsidRPr="001E7621" w:rsidRDefault="001E7621" w:rsidP="00CE616A">
      <w:pPr>
        <w:contextualSpacing/>
      </w:pPr>
      <w:r w:rsidRPr="001E7621">
        <w:t xml:space="preserve">Функциональные </w:t>
      </w:r>
      <w:r w:rsidR="00DC5D64">
        <w:t>—</w:t>
      </w:r>
      <w:r w:rsidRPr="001E7621">
        <w:t xml:space="preserve"> по функциональной роли и ответственности; </w:t>
      </w:r>
    </w:p>
    <w:p w:rsidR="001E7621" w:rsidRPr="001E7621" w:rsidRDefault="001E7621" w:rsidP="00CE616A">
      <w:pPr>
        <w:contextualSpacing/>
      </w:pPr>
      <w:r w:rsidRPr="001E7621">
        <w:t xml:space="preserve">Нормативные </w:t>
      </w:r>
      <w:r w:rsidR="00DC5D64">
        <w:t>—</w:t>
      </w:r>
      <w:r w:rsidRPr="001E7621">
        <w:t xml:space="preserve"> </w:t>
      </w:r>
      <w:proofErr w:type="spellStart"/>
      <w:r w:rsidRPr="001E7621">
        <w:t>референтные</w:t>
      </w:r>
      <w:proofErr w:type="spellEnd"/>
      <w:r w:rsidRPr="001E7621">
        <w:t xml:space="preserve"> группы. </w:t>
      </w:r>
    </w:p>
    <w:p w:rsidR="001E7621" w:rsidRPr="001E7621" w:rsidRDefault="001E7621" w:rsidP="00CE616A">
      <w:pPr>
        <w:contextualSpacing/>
      </w:pPr>
      <w:r w:rsidRPr="001E7621">
        <w:t xml:space="preserve">Вторая классификация: </w:t>
      </w:r>
    </w:p>
    <w:p w:rsidR="001E7621" w:rsidRPr="001E7621" w:rsidRDefault="001E7621" w:rsidP="00CE616A">
      <w:pPr>
        <w:contextualSpacing/>
      </w:pPr>
      <w:r w:rsidRPr="001E7621">
        <w:t xml:space="preserve">По уровню властных полномочий и социально-политическому статусу элита бывает: правящая (собственно элита) или оппозиционная (контрэлита); </w:t>
      </w:r>
    </w:p>
    <w:p w:rsidR="001E7621" w:rsidRPr="001E7621" w:rsidRDefault="001E7621" w:rsidP="00CE616A">
      <w:pPr>
        <w:contextualSpacing/>
      </w:pPr>
      <w:proofErr w:type="gramStart"/>
      <w:r w:rsidRPr="001E7621">
        <w:t xml:space="preserve">По уровню компетенции </w:t>
      </w:r>
      <w:r w:rsidR="00DC5D64">
        <w:t>—</w:t>
      </w:r>
      <w:r w:rsidRPr="001E7621">
        <w:t xml:space="preserve"> высшая, общегосударственная (федерального уровня), средняя, региональная (областная, краевая, республиканская), местная, муниципальная (городская, районная); </w:t>
      </w:r>
      <w:proofErr w:type="gramEnd"/>
    </w:p>
    <w:p w:rsidR="001E7621" w:rsidRPr="001E7621" w:rsidRDefault="001E7621" w:rsidP="00CE616A">
      <w:pPr>
        <w:contextualSpacing/>
      </w:pPr>
      <w:r w:rsidRPr="001E7621">
        <w:t xml:space="preserve">По стилю, по формам и методам правления </w:t>
      </w:r>
      <w:r w:rsidR="00DC5D64">
        <w:t>—</w:t>
      </w:r>
      <w:r w:rsidRPr="001E7621">
        <w:t xml:space="preserve"> элита-лис (мастеров политического маневра и компромисса, социального балансирования и неожиданных ударов, обходного маневра и политического манипулирования) и </w:t>
      </w:r>
      <w:proofErr w:type="gramStart"/>
      <w:r w:rsidRPr="001E7621">
        <w:t>элита-львов</w:t>
      </w:r>
      <w:proofErr w:type="gramEnd"/>
      <w:r w:rsidRPr="001E7621">
        <w:t xml:space="preserve">, которую отличают сильные харизматические качества, консерватизм, склонность к силовым методам руководства и прагматизму; </w:t>
      </w:r>
    </w:p>
    <w:p w:rsidR="001E7621" w:rsidRPr="001E7621" w:rsidRDefault="001E7621" w:rsidP="00CE616A">
      <w:pPr>
        <w:contextualSpacing/>
      </w:pPr>
      <w:r w:rsidRPr="001E7621">
        <w:lastRenderedPageBreak/>
        <w:t xml:space="preserve">По характеру выражаемых интересов </w:t>
      </w:r>
      <w:r w:rsidR="00DC5D64">
        <w:t>—</w:t>
      </w:r>
      <w:r w:rsidRPr="001E7621">
        <w:t xml:space="preserve"> </w:t>
      </w:r>
      <w:proofErr w:type="gramStart"/>
      <w:r w:rsidRPr="001E7621">
        <w:t>профессиональная</w:t>
      </w:r>
      <w:proofErr w:type="gramEnd"/>
      <w:r w:rsidRPr="001E7621">
        <w:t xml:space="preserve">, демографическая, этническая, религиозная; </w:t>
      </w:r>
    </w:p>
    <w:p w:rsidR="001E7621" w:rsidRPr="001E7621" w:rsidRDefault="001E7621" w:rsidP="00CE616A">
      <w:pPr>
        <w:contextualSpacing/>
      </w:pPr>
      <w:r w:rsidRPr="001E7621">
        <w:t xml:space="preserve">По результатам деятельности </w:t>
      </w:r>
      <w:r w:rsidR="00DC5D64">
        <w:t>—</w:t>
      </w:r>
      <w:r w:rsidRPr="001E7621">
        <w:t xml:space="preserve"> элита конструктивная, </w:t>
      </w:r>
      <w:proofErr w:type="spellStart"/>
      <w:r w:rsidRPr="001E7621">
        <w:t>псевдоэлита</w:t>
      </w:r>
      <w:proofErr w:type="spellEnd"/>
      <w:r w:rsidRPr="001E7621">
        <w:t xml:space="preserve">, </w:t>
      </w:r>
      <w:proofErr w:type="spellStart"/>
      <w:r w:rsidRPr="001E7621">
        <w:t>антиэлита</w:t>
      </w:r>
      <w:proofErr w:type="spellEnd"/>
      <w:r w:rsidRPr="001E7621">
        <w:t xml:space="preserve">; </w:t>
      </w:r>
    </w:p>
    <w:p w:rsidR="00A16699" w:rsidRPr="00A16699" w:rsidRDefault="001E7621" w:rsidP="00CE616A">
      <w:pPr>
        <w:contextualSpacing/>
      </w:pPr>
      <w:r w:rsidRPr="001E7621">
        <w:t xml:space="preserve">По технологиям формирования </w:t>
      </w:r>
      <w:r w:rsidR="00DC5D64">
        <w:t>—</w:t>
      </w:r>
      <w:r w:rsidRPr="001E7621">
        <w:t xml:space="preserve"> </w:t>
      </w:r>
      <w:proofErr w:type="gramStart"/>
      <w:r w:rsidRPr="001E7621">
        <w:t>закрытая</w:t>
      </w:r>
      <w:proofErr w:type="gramEnd"/>
      <w:r w:rsidRPr="001E7621">
        <w:t xml:space="preserve"> и открытая.</w:t>
      </w:r>
    </w:p>
    <w:p w:rsidR="001E7621" w:rsidRPr="001E7621" w:rsidRDefault="001E7621" w:rsidP="00A16699">
      <w:pPr>
        <w:pStyle w:val="1"/>
      </w:pPr>
      <w:bookmarkStart w:id="41" w:name="_Toc282038702"/>
      <w:r w:rsidRPr="001E7621">
        <w:t>41. Особенности демографических процессов в России.</w:t>
      </w:r>
      <w:bookmarkEnd w:id="41"/>
    </w:p>
    <w:p w:rsidR="001E7621" w:rsidRPr="001E7621" w:rsidRDefault="001E7621" w:rsidP="00CE616A">
      <w:pPr>
        <w:contextualSpacing/>
      </w:pPr>
      <w:r w:rsidRPr="001E7621">
        <w:t xml:space="preserve">Демографические процессы - процессы воспроизводства населения (рождаемость, смертность, </w:t>
      </w:r>
      <w:proofErr w:type="spellStart"/>
      <w:r w:rsidRPr="001E7621">
        <w:t>брачность</w:t>
      </w:r>
      <w:proofErr w:type="spellEnd"/>
      <w:r w:rsidRPr="001E7621">
        <w:t xml:space="preserve">, разводимость). </w:t>
      </w:r>
    </w:p>
    <w:p w:rsidR="001E7621" w:rsidRPr="001E7621" w:rsidRDefault="001E7621" w:rsidP="00CE616A">
      <w:pPr>
        <w:contextualSpacing/>
      </w:pPr>
      <w:r w:rsidRPr="001E7621">
        <w:t xml:space="preserve">Численность населения в стране может меняться за счет 3 компонентов: </w:t>
      </w:r>
    </w:p>
    <w:p w:rsidR="001E7621" w:rsidRPr="001E7621" w:rsidRDefault="001E7621" w:rsidP="00CE616A">
      <w:pPr>
        <w:contextualSpacing/>
      </w:pPr>
      <w:r w:rsidRPr="001E7621">
        <w:t xml:space="preserve">· естественное движение населения (соотношение уровней рождаемости и смертности), </w:t>
      </w:r>
    </w:p>
    <w:p w:rsidR="001E7621" w:rsidRPr="001E7621" w:rsidRDefault="001E7621" w:rsidP="00CE616A">
      <w:pPr>
        <w:contextualSpacing/>
      </w:pPr>
      <w:r w:rsidRPr="001E7621">
        <w:t xml:space="preserve">· механического движения населения (миграции), </w:t>
      </w:r>
    </w:p>
    <w:p w:rsidR="001E7621" w:rsidRPr="001E7621" w:rsidRDefault="001E7621" w:rsidP="00CE616A">
      <w:pPr>
        <w:contextualSpacing/>
      </w:pPr>
      <w:r w:rsidRPr="001E7621">
        <w:t xml:space="preserve">· административно-территориальных преобразований сельских населенных пунктов в </w:t>
      </w:r>
      <w:proofErr w:type="gramStart"/>
      <w:r w:rsidRPr="001E7621">
        <w:t>городские</w:t>
      </w:r>
      <w:proofErr w:type="gramEnd"/>
      <w:r w:rsidRPr="001E7621">
        <w:t xml:space="preserve"> и городских в сельские. </w:t>
      </w:r>
    </w:p>
    <w:p w:rsidR="001E7621" w:rsidRPr="001E7621" w:rsidRDefault="001E7621" w:rsidP="00CE616A">
      <w:pPr>
        <w:contextualSpacing/>
      </w:pPr>
      <w:r w:rsidRPr="001E7621">
        <w:t xml:space="preserve">В демографическом развитии России в </w:t>
      </w:r>
      <w:r w:rsidRPr="001E7621">
        <w:rPr>
          <w:lang w:val="en-US"/>
        </w:rPr>
        <w:t>XX</w:t>
      </w:r>
      <w:r w:rsidRPr="001E7621">
        <w:t xml:space="preserve"> в. соединились как типичные для всех стран процессы, так и катастрофические события российской истории, исказившие естественный ход развития. Демографическая ситуация в России сегодня складывается под влиянием трех групп факторов:  </w:t>
      </w:r>
    </w:p>
    <w:p w:rsidR="001E7621" w:rsidRPr="001E7621" w:rsidRDefault="001E7621" w:rsidP="00CE616A">
      <w:pPr>
        <w:contextualSpacing/>
      </w:pPr>
      <w:r w:rsidRPr="001E7621">
        <w:t xml:space="preserve">· долгосрочных общемировых изменений,  </w:t>
      </w:r>
    </w:p>
    <w:p w:rsidR="001E7621" w:rsidRPr="001E7621" w:rsidRDefault="001E7621" w:rsidP="00CE616A">
      <w:pPr>
        <w:contextualSpacing/>
      </w:pPr>
      <w:r w:rsidRPr="001E7621">
        <w:t xml:space="preserve">· </w:t>
      </w:r>
      <w:proofErr w:type="gramStart"/>
      <w:r w:rsidRPr="001E7621">
        <w:t>среднесрочных</w:t>
      </w:r>
      <w:proofErr w:type="gramEnd"/>
      <w:r w:rsidRPr="001E7621">
        <w:t xml:space="preserve">, специфических для российской-советской истории </w:t>
      </w:r>
      <w:r w:rsidRPr="001E7621">
        <w:rPr>
          <w:lang w:val="en-US"/>
        </w:rPr>
        <w:t>XX</w:t>
      </w:r>
      <w:r w:rsidRPr="001E7621">
        <w:t xml:space="preserve"> в., определивших особенности отечественной модели демографического перехода (войны).  </w:t>
      </w:r>
    </w:p>
    <w:p w:rsidR="001E7621" w:rsidRPr="001E7621" w:rsidRDefault="001E7621" w:rsidP="00CE616A">
      <w:pPr>
        <w:contextualSpacing/>
      </w:pPr>
      <w:r w:rsidRPr="001E7621">
        <w:t xml:space="preserve">· </w:t>
      </w:r>
      <w:proofErr w:type="gramStart"/>
      <w:r w:rsidRPr="001E7621">
        <w:t>краткосрочных</w:t>
      </w:r>
      <w:proofErr w:type="gramEnd"/>
      <w:r w:rsidRPr="001E7621">
        <w:t xml:space="preserve">, вызванных к жизни реформами и кризисом последнего десятилетия.  </w:t>
      </w:r>
    </w:p>
    <w:p w:rsidR="001E7621" w:rsidRPr="001E7621" w:rsidRDefault="001E7621" w:rsidP="00CE616A">
      <w:pPr>
        <w:contextualSpacing/>
      </w:pPr>
      <w:r w:rsidRPr="001E7621">
        <w:t xml:space="preserve">Распад СССР показал несостоятельность среднесрочных показателей </w:t>
      </w:r>
      <w:r w:rsidR="00DC5D64">
        <w:t>—</w:t>
      </w:r>
      <w:r w:rsidRPr="001E7621">
        <w:t xml:space="preserve"> относительно благополучных за счет высокой рождаемости в Средней Азии. Воспроизводство населения в России было суженным уже давно. В 1994-95 г. появились признаки стабилизации некоторых демографических процессов; если ухудшение продолжалось, то оно шло более медленными темпами. Пик демографического кризиса пришелся на 1992-94 гг., однако сам кризис продолжается уже несколько десятилетий. О безусловном кризисе можно говорить только применительно к здоровью и смертности. Причина кризиса здоровья сводится к тому, что ни советскому, ни российскому обществу не удалось создать надежных барьеров, сохраняющих человека от опасных воздействий социальной, природной и технологической среды. На Западе на протяжении последних десятилетий шел рост затрат на нужды здравоохранения, чего в СССР не наблюдалось. </w:t>
      </w:r>
    </w:p>
    <w:p w:rsidR="001E7621" w:rsidRPr="001E7621" w:rsidRDefault="001E7621" w:rsidP="00CE616A">
      <w:pPr>
        <w:contextualSpacing/>
      </w:pPr>
      <w:r w:rsidRPr="001E7621">
        <w:t xml:space="preserve">Проблемы демографии России </w:t>
      </w:r>
    </w:p>
    <w:p w:rsidR="001E7621" w:rsidRPr="001E7621" w:rsidRDefault="001E7621" w:rsidP="00CE616A">
      <w:pPr>
        <w:contextualSpacing/>
      </w:pPr>
      <w:r w:rsidRPr="001E7621">
        <w:t xml:space="preserve">· Депопуляция </w:t>
      </w:r>
      <w:r w:rsidR="00DC5D64">
        <w:t>—</w:t>
      </w:r>
      <w:r w:rsidRPr="001E7621">
        <w:t xml:space="preserve"> сокращение численности населения </w:t>
      </w:r>
    </w:p>
    <w:p w:rsidR="001E7621" w:rsidRPr="001E7621" w:rsidRDefault="001E7621" w:rsidP="00CE616A">
      <w:pPr>
        <w:contextualSpacing/>
      </w:pPr>
      <w:r w:rsidRPr="001E7621">
        <w:t xml:space="preserve">· Естественная убыль населения </w:t>
      </w:r>
      <w:r w:rsidR="00DC5D64">
        <w:t>—</w:t>
      </w:r>
      <w:r w:rsidRPr="001E7621">
        <w:t xml:space="preserve"> с 1992 г. население России убывает, наблюдается отрицательный естественный прирост, за счёт низкой рождаемости, высокой смертности и неблагоприятной возрастной структуры в России в начале 90-х годов. Кроме того прирост населения определяется миграцией. </w:t>
      </w:r>
    </w:p>
    <w:p w:rsidR="001E7621" w:rsidRPr="001E7621" w:rsidRDefault="001E7621" w:rsidP="00CE616A">
      <w:pPr>
        <w:contextualSpacing/>
      </w:pPr>
      <w:r w:rsidRPr="001E7621">
        <w:t xml:space="preserve">· Старение населения </w:t>
      </w:r>
      <w:r w:rsidR="00DC5D64">
        <w:t>—</w:t>
      </w:r>
      <w:r w:rsidRPr="001E7621">
        <w:t xml:space="preserve"> пожилые люди старше 60-ти лет самая быстрорастущая группа населения в России. Последствия старения населения: </w:t>
      </w:r>
    </w:p>
    <w:p w:rsidR="001E7621" w:rsidRPr="001E7621" w:rsidRDefault="001E7621" w:rsidP="005D0753">
      <w:pPr>
        <w:pStyle w:val="a3"/>
        <w:numPr>
          <w:ilvl w:val="0"/>
          <w:numId w:val="4"/>
        </w:numPr>
      </w:pPr>
      <w:proofErr w:type="gramStart"/>
      <w:r w:rsidRPr="001E7621">
        <w:t>Демографические</w:t>
      </w:r>
      <w:proofErr w:type="gramEnd"/>
      <w:r w:rsidRPr="001E7621">
        <w:t xml:space="preserve">: старение репродуктивного возраста, снижение коэффициента естественного прироста  </w:t>
      </w:r>
    </w:p>
    <w:p w:rsidR="001E7621" w:rsidRPr="001E7621" w:rsidRDefault="001E7621" w:rsidP="005D0753">
      <w:pPr>
        <w:pStyle w:val="a3"/>
        <w:numPr>
          <w:ilvl w:val="0"/>
          <w:numId w:val="4"/>
        </w:numPr>
      </w:pPr>
      <w:r w:rsidRPr="001E7621">
        <w:t xml:space="preserve">Экономические: повышение нагрузки на население в трудоспособном возрасте, повышение расходов на нетрудоспособное население, снижение мобильности рабочей силы, повышение потребности в медицинских услугах. </w:t>
      </w:r>
    </w:p>
    <w:p w:rsidR="001E7621" w:rsidRPr="001E7621" w:rsidRDefault="001E7621" w:rsidP="005D0753">
      <w:pPr>
        <w:pStyle w:val="a3"/>
        <w:numPr>
          <w:ilvl w:val="1"/>
          <w:numId w:val="4"/>
        </w:numPr>
      </w:pPr>
      <w:r w:rsidRPr="001E7621">
        <w:t xml:space="preserve">Сокращение средней продолжительности жизни </w:t>
      </w:r>
    </w:p>
    <w:p w:rsidR="001E7621" w:rsidRPr="001E7621" w:rsidRDefault="001E7621" w:rsidP="005D0753">
      <w:pPr>
        <w:pStyle w:val="a3"/>
        <w:numPr>
          <w:ilvl w:val="1"/>
          <w:numId w:val="4"/>
        </w:numPr>
      </w:pPr>
      <w:r w:rsidRPr="001E7621">
        <w:t xml:space="preserve">Деградация генофонда нации </w:t>
      </w:r>
    </w:p>
    <w:p w:rsidR="001E7621" w:rsidRPr="001E7621" w:rsidRDefault="001E7621" w:rsidP="005D0753">
      <w:pPr>
        <w:pStyle w:val="a3"/>
        <w:numPr>
          <w:ilvl w:val="1"/>
          <w:numId w:val="4"/>
        </w:numPr>
      </w:pPr>
      <w:r w:rsidRPr="001E7621">
        <w:lastRenderedPageBreak/>
        <w:t xml:space="preserve">Разрушение института семьи </w:t>
      </w:r>
    </w:p>
    <w:p w:rsidR="001E7621" w:rsidRPr="001E7621" w:rsidRDefault="001E7621" w:rsidP="005D0753">
      <w:pPr>
        <w:pStyle w:val="a3"/>
        <w:numPr>
          <w:ilvl w:val="1"/>
          <w:numId w:val="4"/>
        </w:numPr>
      </w:pPr>
      <w:r w:rsidRPr="001E7621">
        <w:t xml:space="preserve">Усиление напряжений в межэтнических отношениях </w:t>
      </w:r>
    </w:p>
    <w:p w:rsidR="001E7621" w:rsidRPr="001E7621" w:rsidRDefault="001E7621" w:rsidP="005D0753">
      <w:pPr>
        <w:pStyle w:val="a3"/>
        <w:numPr>
          <w:ilvl w:val="1"/>
          <w:numId w:val="4"/>
        </w:numPr>
      </w:pPr>
      <w:r w:rsidRPr="001E7621">
        <w:t xml:space="preserve">Изменение миграционных потоков </w:t>
      </w:r>
    </w:p>
    <w:p w:rsidR="001E7621" w:rsidRPr="001E7621" w:rsidRDefault="001E7621" w:rsidP="005D0753">
      <w:pPr>
        <w:pStyle w:val="a3"/>
        <w:numPr>
          <w:ilvl w:val="1"/>
          <w:numId w:val="4"/>
        </w:numPr>
      </w:pPr>
      <w:r w:rsidRPr="001E7621">
        <w:t xml:space="preserve">Неравномерность размещения населения по территории страны </w:t>
      </w:r>
    </w:p>
    <w:p w:rsidR="001E7621" w:rsidRPr="001E7621" w:rsidRDefault="001E7621" w:rsidP="005D0753">
      <w:pPr>
        <w:pStyle w:val="a3"/>
        <w:numPr>
          <w:ilvl w:val="1"/>
          <w:numId w:val="4"/>
        </w:numPr>
      </w:pPr>
      <w:proofErr w:type="gramStart"/>
      <w:r w:rsidRPr="001E7621">
        <w:t xml:space="preserve">Обострение территориальных и социально-экономических в городах и сельской местности. </w:t>
      </w:r>
      <w:proofErr w:type="gramEnd"/>
    </w:p>
    <w:p w:rsidR="001E7621" w:rsidRPr="001E7621" w:rsidRDefault="001E7621" w:rsidP="005D0753">
      <w:pPr>
        <w:pStyle w:val="a3"/>
        <w:numPr>
          <w:ilvl w:val="1"/>
          <w:numId w:val="4"/>
        </w:numPr>
      </w:pPr>
      <w:r w:rsidRPr="001E7621">
        <w:t xml:space="preserve">Рост безработицы </w:t>
      </w:r>
    </w:p>
    <w:p w:rsidR="001E7621" w:rsidRPr="001E7621" w:rsidRDefault="001E7621" w:rsidP="005D0753">
      <w:pPr>
        <w:pStyle w:val="a3"/>
        <w:numPr>
          <w:ilvl w:val="1"/>
          <w:numId w:val="4"/>
        </w:numPr>
      </w:pPr>
      <w:r w:rsidRPr="001E7621">
        <w:t xml:space="preserve">Отсутствие научно обоснованной демографической политики. </w:t>
      </w:r>
    </w:p>
    <w:p w:rsidR="001E7621" w:rsidRPr="001E7621" w:rsidRDefault="001E7621" w:rsidP="00CE616A">
      <w:pPr>
        <w:contextualSpacing/>
      </w:pPr>
    </w:p>
    <w:p w:rsidR="001E7621" w:rsidRPr="001E7621" w:rsidRDefault="001E7621" w:rsidP="00CE616A">
      <w:pPr>
        <w:contextualSpacing/>
      </w:pPr>
      <w:r w:rsidRPr="001E7621">
        <w:t xml:space="preserve">Смертность. </w:t>
      </w:r>
    </w:p>
    <w:p w:rsidR="001E7621" w:rsidRPr="001E7621" w:rsidRDefault="001E7621" w:rsidP="00CE616A">
      <w:pPr>
        <w:contextualSpacing/>
      </w:pPr>
      <w:r w:rsidRPr="001E7621">
        <w:t xml:space="preserve">В 1993 г. впервые после 1986 г. число смертей в РФ несколько снизилось, а ожидаемая продолжительность жизни увеличилась. Смертность в России </w:t>
      </w:r>
      <w:r w:rsidR="00DC5D64">
        <w:t>—</w:t>
      </w:r>
      <w:r w:rsidRPr="001E7621">
        <w:t xml:space="preserve"> мужская </w:t>
      </w:r>
      <w:proofErr w:type="spellStart"/>
      <w:r w:rsidRPr="001E7621">
        <w:t>сверхсмертность</w:t>
      </w:r>
      <w:proofErr w:type="spellEnd"/>
      <w:r w:rsidRPr="001E7621">
        <w:t xml:space="preserve">, самая высокая в мире. Разница в ожидаемой продолжительности жизни между полами достигала 13 лет 1993.  </w:t>
      </w:r>
    </w:p>
    <w:p w:rsidR="001E7621" w:rsidRPr="001E7621" w:rsidRDefault="001E7621" w:rsidP="00CE616A">
      <w:pPr>
        <w:contextualSpacing/>
      </w:pPr>
      <w:r w:rsidRPr="001E7621">
        <w:t xml:space="preserve">Рейтинг причин смертей: </w:t>
      </w:r>
    </w:p>
    <w:p w:rsidR="001E7621" w:rsidRPr="001E7621" w:rsidRDefault="001E7621" w:rsidP="005D0753">
      <w:pPr>
        <w:pStyle w:val="a3"/>
        <w:numPr>
          <w:ilvl w:val="0"/>
          <w:numId w:val="16"/>
        </w:numPr>
      </w:pPr>
      <w:r w:rsidRPr="001E7621">
        <w:t xml:space="preserve">болезни системы кровообращения, </w:t>
      </w:r>
    </w:p>
    <w:p w:rsidR="001E7621" w:rsidRPr="001E7621" w:rsidRDefault="001E7621" w:rsidP="005D0753">
      <w:pPr>
        <w:pStyle w:val="a3"/>
        <w:numPr>
          <w:ilvl w:val="0"/>
          <w:numId w:val="16"/>
        </w:numPr>
      </w:pPr>
      <w:r w:rsidRPr="001E7621">
        <w:t xml:space="preserve">травматизм </w:t>
      </w:r>
    </w:p>
    <w:p w:rsidR="001E7621" w:rsidRPr="001E7621" w:rsidRDefault="001E7621" w:rsidP="005D0753">
      <w:pPr>
        <w:pStyle w:val="a3"/>
        <w:numPr>
          <w:ilvl w:val="0"/>
          <w:numId w:val="16"/>
        </w:numPr>
      </w:pPr>
      <w:r w:rsidRPr="001E7621">
        <w:t xml:space="preserve">болезни органов дыхания </w:t>
      </w:r>
    </w:p>
    <w:p w:rsidR="001E7621" w:rsidRPr="001E7621" w:rsidRDefault="001E7621" w:rsidP="005D0753">
      <w:pPr>
        <w:pStyle w:val="a3"/>
        <w:numPr>
          <w:ilvl w:val="0"/>
          <w:numId w:val="16"/>
        </w:numPr>
      </w:pPr>
      <w:r w:rsidRPr="001E7621">
        <w:t xml:space="preserve">злокачественные образования </w:t>
      </w:r>
    </w:p>
    <w:p w:rsidR="001E7621" w:rsidRPr="001E7621" w:rsidRDefault="001E7621" w:rsidP="005D0753">
      <w:pPr>
        <w:pStyle w:val="a3"/>
        <w:numPr>
          <w:ilvl w:val="0"/>
          <w:numId w:val="16"/>
        </w:numPr>
      </w:pPr>
      <w:r w:rsidRPr="001E7621">
        <w:t xml:space="preserve">болезни органов пищеварения </w:t>
      </w:r>
    </w:p>
    <w:p w:rsidR="001E7621" w:rsidRPr="001E7621" w:rsidRDefault="001E7621" w:rsidP="00CE616A">
      <w:pPr>
        <w:contextualSpacing/>
      </w:pPr>
    </w:p>
    <w:p w:rsidR="001E7621" w:rsidRPr="001E7621" w:rsidRDefault="001E7621" w:rsidP="00CE616A">
      <w:pPr>
        <w:contextualSpacing/>
      </w:pPr>
      <w:r w:rsidRPr="001E7621">
        <w:t xml:space="preserve">Рождаемость. </w:t>
      </w:r>
    </w:p>
    <w:p w:rsidR="001E7621" w:rsidRPr="001E7621" w:rsidRDefault="001E7621" w:rsidP="00CE616A">
      <w:pPr>
        <w:contextualSpacing/>
      </w:pPr>
      <w:r w:rsidRPr="001E7621">
        <w:t xml:space="preserve">В отличие от смертности, с рождаемостью, вопреки бытующему мнению, ничего особенно катастрофического не происходит. Ее снижение </w:t>
      </w:r>
      <w:proofErr w:type="gramStart"/>
      <w:r w:rsidRPr="001E7621">
        <w:t>в начале</w:t>
      </w:r>
      <w:proofErr w:type="gramEnd"/>
      <w:r w:rsidRPr="001E7621">
        <w:t xml:space="preserve"> 90-х закономерное продолжение перемен, идущих уже не одно десятилетие. По прогнозам демографов в скором времени рождаемость несколько повысится. Особенность России </w:t>
      </w:r>
      <w:r w:rsidR="00DC5D64">
        <w:t>—</w:t>
      </w:r>
      <w:r w:rsidRPr="001E7621">
        <w:t xml:space="preserve"> омоложение рождаемости (то есть рожают в более раннем возрасте) </w:t>
      </w:r>
    </w:p>
    <w:p w:rsidR="001E7621" w:rsidRPr="001E7621" w:rsidRDefault="001E7621" w:rsidP="00CE616A">
      <w:pPr>
        <w:contextualSpacing/>
      </w:pPr>
      <w:r w:rsidRPr="001E7621">
        <w:t xml:space="preserve">Миграция. 1990-94 гг. </w:t>
      </w:r>
      <w:r w:rsidR="00DC5D64">
        <w:t>—</w:t>
      </w:r>
      <w:r w:rsidRPr="001E7621">
        <w:t xml:space="preserve"> соотношение приезжающих/уезжающих в пользу приезжих, за счет этого население увеличилось на 1,2%. </w:t>
      </w:r>
    </w:p>
    <w:p w:rsidR="001E7621" w:rsidRPr="001E7621" w:rsidRDefault="001E7621" w:rsidP="00CE616A">
      <w:pPr>
        <w:contextualSpacing/>
      </w:pPr>
    </w:p>
    <w:p w:rsidR="001E7621" w:rsidRPr="001E7621" w:rsidRDefault="001E7621" w:rsidP="00CE616A">
      <w:pPr>
        <w:pStyle w:val="1"/>
        <w:contextualSpacing/>
      </w:pPr>
      <w:bookmarkStart w:id="42" w:name="_Toc282038703"/>
      <w:r w:rsidRPr="001E7621">
        <w:t>42. Программа социологического исследования.</w:t>
      </w:r>
      <w:bookmarkEnd w:id="42"/>
    </w:p>
    <w:p w:rsidR="001E7621" w:rsidRPr="001E7621" w:rsidRDefault="001E7621" w:rsidP="00CE616A">
      <w:pPr>
        <w:contextualSpacing/>
      </w:pPr>
      <w:r w:rsidRPr="001E7621">
        <w:t xml:space="preserve">Для проведения социологического исследования нужна его программа.  </w:t>
      </w:r>
    </w:p>
    <w:p w:rsidR="001E7621" w:rsidRPr="001E7621" w:rsidRDefault="001E7621" w:rsidP="00CE616A">
      <w:pPr>
        <w:contextualSpacing/>
      </w:pPr>
      <w:r w:rsidRPr="001E7621">
        <w:t xml:space="preserve">Программу называют стратегическим документом, где выражены концепция исследования проблемы, те вопросы, которые особо заинтересовали организаторов и побудили их предпринять попытку осуществить научный анализ. </w:t>
      </w:r>
    </w:p>
    <w:p w:rsidR="001E7621" w:rsidRPr="001E7621" w:rsidRDefault="001E7621" w:rsidP="00CE616A">
      <w:pPr>
        <w:contextualSpacing/>
      </w:pPr>
      <w:r w:rsidRPr="001E7621">
        <w:t xml:space="preserve">Разделы программы социологического исследования </w:t>
      </w:r>
    </w:p>
    <w:p w:rsidR="001E7621" w:rsidRPr="001E7621" w:rsidRDefault="001E7621" w:rsidP="00CE616A">
      <w:pPr>
        <w:contextualSpacing/>
      </w:pPr>
      <w:r w:rsidRPr="001E7621">
        <w:t xml:space="preserve">· Методологическая часть: </w:t>
      </w:r>
    </w:p>
    <w:p w:rsidR="001E7621" w:rsidRPr="00A16699" w:rsidRDefault="001E7621" w:rsidP="00CE616A">
      <w:pPr>
        <w:contextualSpacing/>
      </w:pPr>
      <w:r w:rsidRPr="001E7621">
        <w:t>1. Форму</w:t>
      </w:r>
      <w:r w:rsidR="006022A4">
        <w:t>лировка и обоснование проблемы</w:t>
      </w:r>
      <w:r w:rsidR="006022A4" w:rsidRPr="00A16699">
        <w:t>:</w:t>
      </w:r>
    </w:p>
    <w:p w:rsidR="001E7621" w:rsidRPr="001E7621" w:rsidRDefault="001E7621" w:rsidP="00CE616A">
      <w:pPr>
        <w:contextualSpacing/>
      </w:pPr>
      <w:r w:rsidRPr="001E7621">
        <w:t xml:space="preserve">Различные противоречивые ситуации принято называть проблемой. Для инициаторов и организаторов социологического исследования проблема сравнима с состоянием `знания о незнании` определенных количественных и качественных изменений, тенденций развития и других характеристик какого-либо социального явления или процесса. В частности, это может быть незнание действительных причин текучести кадров или снижения творческого потенциала </w:t>
      </w:r>
      <w:r w:rsidRPr="001E7621">
        <w:lastRenderedPageBreak/>
        <w:t xml:space="preserve">работников и т. п. В процессе формулировки проблемы исследователи стремятся к тому, чтобы в ней получили как можно более точное отражение и сама проблемная ситуация, и основное противоречие, определяющее ее. При этом важно избегать опасности постановки мнимых проблем, </w:t>
      </w:r>
      <w:proofErr w:type="spellStart"/>
      <w:r w:rsidRPr="001E7621">
        <w:t>т</w:t>
      </w:r>
      <w:proofErr w:type="gramStart"/>
      <w:r w:rsidRPr="001E7621">
        <w:t>.е</w:t>
      </w:r>
      <w:proofErr w:type="spellEnd"/>
      <w:proofErr w:type="gramEnd"/>
      <w:r w:rsidRPr="001E7621">
        <w:t xml:space="preserve"> проблем, либо не отражающих реальной социальной ситуации, либо давно решенных. </w:t>
      </w:r>
    </w:p>
    <w:p w:rsidR="001E7621" w:rsidRPr="001E7621" w:rsidRDefault="006022A4" w:rsidP="00CE616A">
      <w:pPr>
        <w:contextualSpacing/>
      </w:pPr>
      <w:r>
        <w:t>2.Указание цели</w:t>
      </w:r>
      <w:r w:rsidRPr="002D0EBF">
        <w:t>:</w:t>
      </w:r>
      <w:r w:rsidR="001E7621" w:rsidRPr="001E7621">
        <w:t xml:space="preserve"> </w:t>
      </w:r>
    </w:p>
    <w:p w:rsidR="001E7621" w:rsidRPr="001E7621" w:rsidRDefault="001E7621" w:rsidP="00CE616A">
      <w:pPr>
        <w:contextualSpacing/>
      </w:pPr>
      <w:r w:rsidRPr="001E7621">
        <w:t xml:space="preserve">Определение цели исследования обычно предусматривает решение или научной, или практической задачи, или обеих одновременно. Необходима постановка такой цели, реализация которой требует надежных данных, позволяющих выявить пути и средства решения наиболее важных, узловых на текущий момент проблем, проверить и установить практическую отдачу и ценность форм и методов управления общественным процессом или явлением. </w:t>
      </w:r>
    </w:p>
    <w:p w:rsidR="001E7621" w:rsidRPr="006022A4" w:rsidRDefault="001E7621" w:rsidP="00CE616A">
      <w:pPr>
        <w:contextualSpacing/>
      </w:pPr>
      <w:r w:rsidRPr="001E7621">
        <w:t>3. Определение о</w:t>
      </w:r>
      <w:r w:rsidR="006022A4">
        <w:t>бъекта и предмета исследования:</w:t>
      </w:r>
    </w:p>
    <w:p w:rsidR="001E7621" w:rsidRPr="001E7621" w:rsidRDefault="001E7621" w:rsidP="00CE616A">
      <w:pPr>
        <w:contextualSpacing/>
      </w:pPr>
      <w:r w:rsidRPr="001E7621">
        <w:t xml:space="preserve">Четкое выделение объекта способствует правильному определению предмета исследования. </w:t>
      </w:r>
      <w:proofErr w:type="gramStart"/>
      <w:r w:rsidRPr="001E7621">
        <w:t>Последний</w:t>
      </w:r>
      <w:proofErr w:type="gramEnd"/>
      <w:r w:rsidRPr="001E7621">
        <w:t xml:space="preserve"> включает в себя те стороны и свойства объекта, которые в наиболее полном виде характеризуют исследуемую проблему (скрывающееся в ней противоречие). Следовательно, предмет социологического исследования предстает как концентрированное выражение взаимосвязи проблемы и объекта исследования. </w:t>
      </w:r>
    </w:p>
    <w:p w:rsidR="001E7621" w:rsidRPr="00A16699" w:rsidRDefault="001E7621" w:rsidP="00CE616A">
      <w:pPr>
        <w:contextualSpacing/>
      </w:pPr>
      <w:r w:rsidRPr="001E7621">
        <w:t>4. Логи</w:t>
      </w:r>
      <w:r w:rsidR="006022A4">
        <w:t>ческий анализ основных понятий</w:t>
      </w:r>
      <w:r w:rsidR="006022A4" w:rsidRPr="00A16699">
        <w:t>:</w:t>
      </w:r>
    </w:p>
    <w:p w:rsidR="001E7621" w:rsidRPr="001E7621" w:rsidRDefault="001E7621" w:rsidP="00CE616A">
      <w:pPr>
        <w:contextualSpacing/>
      </w:pPr>
      <w:r w:rsidRPr="001E7621">
        <w:t xml:space="preserve">Логический анализ основных понятий предусматривает осуществление методических процедур, необходимых для воплощения единой концепции социологического исследования, </w:t>
      </w:r>
      <w:proofErr w:type="spellStart"/>
      <w:r w:rsidRPr="001E7621">
        <w:t>т</w:t>
      </w:r>
      <w:proofErr w:type="gramStart"/>
      <w:r w:rsidRPr="001E7621">
        <w:t>.е</w:t>
      </w:r>
      <w:proofErr w:type="spellEnd"/>
      <w:proofErr w:type="gramEnd"/>
      <w:r w:rsidRPr="001E7621">
        <w:t xml:space="preserve"> реализовать его цель и задачи и проверить правильность выдвинутых гипотез. Суть этих процедур заключается в логическом структурировании основных понятий предмета исследования. Логический анализ предполагает точное и всестороннее объяснение их содержания и структуры, а на этой основе определяется соотношение элементов и свойств конкретного явления. При исследовании, например, активности той или иной группы логический анализ основного понятия "социальная активность" предполагает выделение таких его составляющих, как активность трудовая, общественно-политическая, активность в сфере познания, культуры и т. д. Рассматривая затем каждое из них, мы как бы по ступеням приближаемся к определению сущности различных сторон (элементов) предмета исследования. </w:t>
      </w:r>
    </w:p>
    <w:p w:rsidR="001E7621" w:rsidRPr="006022A4" w:rsidRDefault="001E7621" w:rsidP="00CE616A">
      <w:pPr>
        <w:contextualSpacing/>
      </w:pPr>
      <w:r w:rsidRPr="001E7621">
        <w:t>5. Формулировк</w:t>
      </w:r>
      <w:r w:rsidR="006022A4">
        <w:t>а гипотез и задач исследования</w:t>
      </w:r>
      <w:r w:rsidR="006022A4" w:rsidRPr="006022A4">
        <w:t>:</w:t>
      </w:r>
    </w:p>
    <w:p w:rsidR="001E7621" w:rsidRPr="001E7621" w:rsidRDefault="001E7621" w:rsidP="00CE616A">
      <w:pPr>
        <w:contextualSpacing/>
      </w:pPr>
      <w:r w:rsidRPr="001E7621">
        <w:t xml:space="preserve">Общая направленность исследования может быть задана при формулировке гипотез. Гипотеза </w:t>
      </w:r>
      <w:r w:rsidR="00DC5D64">
        <w:t>—</w:t>
      </w:r>
      <w:r w:rsidRPr="001E7621">
        <w:t xml:space="preserve"> это научное предположение, дающее объяснение каких-либо фактов, явлений и процессов, которое надо подтвердить или опровергнуть. Отсюда понятно, что предварительное выдвижение гипотез может повлиять на внутреннюю логику всего процесса исследования. Гипотезы способствуют увеличению значимости исследования, подсказывают правильный выбор объекта исследования и метода сбора социологической информации. </w:t>
      </w:r>
    </w:p>
    <w:p w:rsidR="001E7621" w:rsidRPr="001E7621" w:rsidRDefault="001E7621" w:rsidP="00CE616A">
      <w:pPr>
        <w:contextualSpacing/>
      </w:pPr>
      <w:r w:rsidRPr="001E7621">
        <w:t xml:space="preserve">Методическая часть: </w:t>
      </w:r>
    </w:p>
    <w:p w:rsidR="001E7621" w:rsidRPr="001E7621" w:rsidRDefault="001E7621" w:rsidP="005D0753">
      <w:pPr>
        <w:pStyle w:val="a3"/>
        <w:numPr>
          <w:ilvl w:val="0"/>
          <w:numId w:val="4"/>
        </w:numPr>
      </w:pPr>
      <w:r w:rsidRPr="001E7621">
        <w:t xml:space="preserve">Определение обследуемой совокупности, </w:t>
      </w:r>
    </w:p>
    <w:p w:rsidR="001E7621" w:rsidRPr="001E7621" w:rsidRDefault="001E7621" w:rsidP="005D0753">
      <w:pPr>
        <w:pStyle w:val="a3"/>
        <w:numPr>
          <w:ilvl w:val="0"/>
          <w:numId w:val="4"/>
        </w:numPr>
      </w:pPr>
      <w:r w:rsidRPr="001E7621">
        <w:t xml:space="preserve">Характеристика используемых методов сбора первичной социологической информации, </w:t>
      </w:r>
    </w:p>
    <w:p w:rsidR="001E7621" w:rsidRPr="001E7621" w:rsidRDefault="001E7621" w:rsidP="005D0753">
      <w:pPr>
        <w:pStyle w:val="a3"/>
        <w:numPr>
          <w:ilvl w:val="0"/>
          <w:numId w:val="4"/>
        </w:numPr>
      </w:pPr>
      <w:r w:rsidRPr="001E7621">
        <w:t xml:space="preserve">Логическая структура инструментария для сбора этой информации, </w:t>
      </w:r>
    </w:p>
    <w:p w:rsidR="001E7621" w:rsidRPr="001E7621" w:rsidRDefault="001E7621" w:rsidP="005D0753">
      <w:pPr>
        <w:pStyle w:val="a3"/>
        <w:numPr>
          <w:ilvl w:val="0"/>
          <w:numId w:val="4"/>
        </w:numPr>
      </w:pPr>
      <w:r w:rsidRPr="001E7621">
        <w:t xml:space="preserve">Логические схемы ее обработки. </w:t>
      </w:r>
    </w:p>
    <w:p w:rsidR="001E7621" w:rsidRPr="001E7621" w:rsidRDefault="001E7621" w:rsidP="00CE616A">
      <w:pPr>
        <w:contextualSpacing/>
      </w:pPr>
    </w:p>
    <w:p w:rsidR="001E7621" w:rsidRPr="001E7621" w:rsidRDefault="001E7621" w:rsidP="00CE616A">
      <w:pPr>
        <w:pStyle w:val="1"/>
        <w:contextualSpacing/>
      </w:pPr>
      <w:bookmarkStart w:id="43" w:name="_Toc282038704"/>
      <w:r w:rsidRPr="001E7621">
        <w:lastRenderedPageBreak/>
        <w:t>43. Стратегии эмпирического социологического исследования. «Количественные» и «качественные» методы в социологии.</w:t>
      </w:r>
      <w:bookmarkEnd w:id="43"/>
    </w:p>
    <w:p w:rsidR="001E7621" w:rsidRPr="001E7621" w:rsidRDefault="001E7621" w:rsidP="00CE616A">
      <w:pPr>
        <w:contextualSpacing/>
      </w:pPr>
      <w:r w:rsidRPr="001E7621">
        <w:t xml:space="preserve">Эмпирическая социология </w:t>
      </w:r>
      <w:r w:rsidR="00DC5D64">
        <w:t>—</w:t>
      </w:r>
      <w:r w:rsidRPr="001E7621">
        <w:t xml:space="preserve"> это исследования, связанные со сбором и анализом конкретных социальных фактов и использованием специальных методов: опроса (письменного и устного), социологического наблюдения, эксперимента и др. Эмпирическая социология появилась в 20-30 гг. </w:t>
      </w:r>
      <w:r w:rsidRPr="001E7621">
        <w:rPr>
          <w:lang w:val="en-US"/>
        </w:rPr>
        <w:t>XX</w:t>
      </w:r>
      <w:r w:rsidRPr="001E7621">
        <w:t xml:space="preserve"> века. Первоначально, в </w:t>
      </w:r>
      <w:r w:rsidRPr="001E7621">
        <w:rPr>
          <w:lang w:val="en-US"/>
        </w:rPr>
        <w:t>XIX</w:t>
      </w:r>
      <w:r w:rsidRPr="001E7621">
        <w:t xml:space="preserve"> – начале </w:t>
      </w:r>
      <w:r w:rsidRPr="001E7621">
        <w:rPr>
          <w:lang w:val="en-US"/>
        </w:rPr>
        <w:t>XX</w:t>
      </w:r>
      <w:r w:rsidRPr="001E7621">
        <w:t xml:space="preserve"> в., инициатива проведения эмпирических исследований проявлялась в качестве частного интереса. Энтузиасты различных профессий и отдельные ученые-социологи (например, М. Вебер, Э. Дюркгейм, Ф. Теннис) проводили подобного рода исследования по собственной инициативе. В 20-30 гг. ХХ века социологи-эмпирики, которые образовали новый вид профессиональной деятельности в это время, уже пытались представить эмпирическую социологию синонимом социологии вообще.  </w:t>
      </w:r>
    </w:p>
    <w:p w:rsidR="001E7621" w:rsidRPr="001E7621" w:rsidRDefault="001E7621" w:rsidP="00CE616A">
      <w:pPr>
        <w:contextualSpacing/>
      </w:pPr>
      <w:r w:rsidRPr="001E7621">
        <w:t xml:space="preserve">Причины активного распространения эмпиризма в социологии следует искать как в развитии общества, так и в развитии самой науки – социологии, а именно в выходе ее на более высокий уровень собственного развития, приближения к зрелому состоянию. </w:t>
      </w:r>
    </w:p>
    <w:p w:rsidR="001E7621" w:rsidRPr="001E7621" w:rsidRDefault="001E7621" w:rsidP="00CE616A">
      <w:pPr>
        <w:contextualSpacing/>
      </w:pPr>
      <w:r w:rsidRPr="001E7621">
        <w:t xml:space="preserve">В наиболее явном выражении эмпирическая социология формировалась как естественнонаучная ориентация в структуре социологического знания. </w:t>
      </w:r>
    </w:p>
    <w:p w:rsidR="001E7621" w:rsidRPr="001E7621" w:rsidRDefault="001E7621" w:rsidP="00CE616A">
      <w:pPr>
        <w:contextualSpacing/>
      </w:pPr>
      <w:r w:rsidRPr="001E7621">
        <w:t xml:space="preserve">Постулаты: </w:t>
      </w:r>
    </w:p>
    <w:p w:rsidR="001E7621" w:rsidRPr="001E7621" w:rsidRDefault="001E7621" w:rsidP="005D0753">
      <w:pPr>
        <w:pStyle w:val="a3"/>
        <w:numPr>
          <w:ilvl w:val="0"/>
          <w:numId w:val="15"/>
        </w:numPr>
      </w:pPr>
      <w:r w:rsidRPr="001E7621">
        <w:t xml:space="preserve">Социальные явления подчиняются законам, в конечном счете, общим для природной и социально-исторической действительности;  </w:t>
      </w:r>
    </w:p>
    <w:p w:rsidR="001E7621" w:rsidRPr="001E7621" w:rsidRDefault="001E7621" w:rsidP="005D0753">
      <w:pPr>
        <w:pStyle w:val="a3"/>
        <w:numPr>
          <w:ilvl w:val="0"/>
          <w:numId w:val="15"/>
        </w:numPr>
      </w:pPr>
      <w:r w:rsidRPr="001E7621">
        <w:t xml:space="preserve">Методы социологических исследований должны быть такими же точными, строгими и объективными, как методы естествознания;  </w:t>
      </w:r>
    </w:p>
    <w:p w:rsidR="001E7621" w:rsidRPr="001E7621" w:rsidRDefault="001E7621" w:rsidP="005D0753">
      <w:pPr>
        <w:pStyle w:val="a3"/>
        <w:numPr>
          <w:ilvl w:val="0"/>
          <w:numId w:val="15"/>
        </w:numPr>
      </w:pPr>
      <w:r w:rsidRPr="001E7621">
        <w:t xml:space="preserve">Социология должна быть свободной от ценностных суждений идеологического типа.  </w:t>
      </w:r>
    </w:p>
    <w:p w:rsidR="001E7621" w:rsidRPr="001E7621" w:rsidRDefault="001E7621" w:rsidP="00CE616A">
      <w:pPr>
        <w:contextualSpacing/>
      </w:pPr>
      <w:r w:rsidRPr="001E7621">
        <w:t xml:space="preserve">Принципы: </w:t>
      </w:r>
    </w:p>
    <w:p w:rsidR="001E7621" w:rsidRPr="001E7621" w:rsidRDefault="001E7621" w:rsidP="005D0753">
      <w:pPr>
        <w:pStyle w:val="a3"/>
        <w:numPr>
          <w:ilvl w:val="0"/>
          <w:numId w:val="14"/>
        </w:numPr>
      </w:pPr>
      <w:r w:rsidRPr="001E7621">
        <w:t>Истинность научных познаний должна устанавливаться лишь на основе эмпирических процедур (</w:t>
      </w:r>
      <w:proofErr w:type="spellStart"/>
      <w:r w:rsidRPr="001E7621">
        <w:t>верификационизм</w:t>
      </w:r>
      <w:proofErr w:type="spellEnd"/>
      <w:r w:rsidRPr="001E7621">
        <w:t xml:space="preserve">);  </w:t>
      </w:r>
    </w:p>
    <w:p w:rsidR="001E7621" w:rsidRPr="001E7621" w:rsidRDefault="001E7621" w:rsidP="005D0753">
      <w:pPr>
        <w:pStyle w:val="a3"/>
        <w:numPr>
          <w:ilvl w:val="0"/>
          <w:numId w:val="14"/>
        </w:numPr>
      </w:pPr>
      <w:r w:rsidRPr="001E7621">
        <w:t xml:space="preserve">Все социальные явления должны быть </w:t>
      </w:r>
      <w:proofErr w:type="spellStart"/>
      <w:r w:rsidRPr="001E7621">
        <w:t>квантифицированны</w:t>
      </w:r>
      <w:proofErr w:type="spellEnd"/>
      <w:r w:rsidRPr="001E7621">
        <w:t xml:space="preserve">;  </w:t>
      </w:r>
    </w:p>
    <w:p w:rsidR="001E7621" w:rsidRPr="001E7621" w:rsidRDefault="001E7621" w:rsidP="005D0753">
      <w:pPr>
        <w:pStyle w:val="a3"/>
        <w:numPr>
          <w:ilvl w:val="0"/>
          <w:numId w:val="14"/>
        </w:numPr>
      </w:pPr>
      <w:r w:rsidRPr="001E7621">
        <w:t xml:space="preserve">"Субъективные аспекты" поведения можно исследовать только через открытое, наблюдаемое поведение. </w:t>
      </w:r>
    </w:p>
    <w:p w:rsidR="001E7621" w:rsidRPr="001E7621" w:rsidRDefault="001E7621" w:rsidP="00CE616A">
      <w:pPr>
        <w:contextualSpacing/>
      </w:pPr>
      <w:r w:rsidRPr="001E7621">
        <w:t xml:space="preserve">Социологическое исследование можно определить как систему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  </w:t>
      </w:r>
    </w:p>
    <w:p w:rsidR="001E7621" w:rsidRPr="001E7621" w:rsidRDefault="001E7621" w:rsidP="00CE616A">
      <w:pPr>
        <w:contextualSpacing/>
      </w:pPr>
      <w:r w:rsidRPr="001E7621">
        <w:t xml:space="preserve">Методы проведения исследования </w:t>
      </w:r>
    </w:p>
    <w:p w:rsidR="001E7621" w:rsidRPr="001E7621" w:rsidRDefault="001E7621" w:rsidP="005D0753">
      <w:pPr>
        <w:pStyle w:val="a3"/>
        <w:numPr>
          <w:ilvl w:val="0"/>
          <w:numId w:val="13"/>
        </w:numPr>
      </w:pPr>
      <w:r w:rsidRPr="001E7621">
        <w:t xml:space="preserve">Наблюдение. Наблюдение представляет собой метод сбора первичной социологической информации об изучаемом объекте путем непосредственного восприятия и прямой регистрации событий (единиц наблюдения), значимых с точки зрения целей исследования. </w:t>
      </w:r>
    </w:p>
    <w:p w:rsidR="001E7621" w:rsidRPr="001E7621" w:rsidRDefault="001E7621" w:rsidP="005D0753">
      <w:pPr>
        <w:pStyle w:val="a3"/>
        <w:numPr>
          <w:ilvl w:val="0"/>
          <w:numId w:val="13"/>
        </w:numPr>
      </w:pPr>
      <w:r w:rsidRPr="001E7621">
        <w:t xml:space="preserve">Анализ документов. Анализом документов принято называть метод систематического анализа документов, направленный на получение информации, значимой для целей исследования.  </w:t>
      </w:r>
    </w:p>
    <w:p w:rsidR="001E7621" w:rsidRPr="001E7621" w:rsidRDefault="001E7621" w:rsidP="005D0753">
      <w:pPr>
        <w:pStyle w:val="a3"/>
        <w:numPr>
          <w:ilvl w:val="0"/>
          <w:numId w:val="13"/>
        </w:numPr>
      </w:pPr>
      <w:r w:rsidRPr="001E7621">
        <w:t xml:space="preserve">Метод опроса. Опрос представляет собой метод сбора социальной информации об изучаемом объекте в ходе непосредственного (интервью) или опосредованного (анкетирование) социально-психологического общения социолога (интервьюера) и </w:t>
      </w:r>
      <w:r w:rsidRPr="001E7621">
        <w:lastRenderedPageBreak/>
        <w:t xml:space="preserve">опрашиваемого (респондента) путем регистрации ответов респондентов на вопросы, заданные социологом, вытекающие из целей и задач исследования. </w:t>
      </w:r>
    </w:p>
    <w:p w:rsidR="001E7621" w:rsidRPr="001E7621" w:rsidRDefault="001E7621" w:rsidP="005D0753">
      <w:pPr>
        <w:pStyle w:val="a3"/>
        <w:numPr>
          <w:ilvl w:val="0"/>
          <w:numId w:val="13"/>
        </w:numPr>
      </w:pPr>
      <w:r w:rsidRPr="001E7621">
        <w:t xml:space="preserve">Экспертный опрос. Экспертный опрос – это разновидность опроса, в ходе которого респондентами являются эксперты — специалисты в определенной области деятельности. Отличительная особенность этого метода состоит в том, что он предполагает компетентное участие экспертов в анализе и решении проблем исследования. </w:t>
      </w:r>
    </w:p>
    <w:p w:rsidR="001E7621" w:rsidRPr="001E7621" w:rsidRDefault="001E7621" w:rsidP="005D0753">
      <w:pPr>
        <w:pStyle w:val="a3"/>
        <w:numPr>
          <w:ilvl w:val="0"/>
          <w:numId w:val="13"/>
        </w:numPr>
      </w:pPr>
      <w:r w:rsidRPr="001E7621">
        <w:t xml:space="preserve">Социальный эксперимент. Эксперимент представляет собой метод получения информации об изменении показателей деятельности социального объекта в результате воздействия на него заданных и контролируемых факторов (переменных). Методологическим основанием применения эксперимента в социологии служит принцип  социального детерминизма. </w:t>
      </w:r>
    </w:p>
    <w:p w:rsidR="001E7621" w:rsidRPr="001A114A" w:rsidRDefault="001E7621" w:rsidP="005D0753">
      <w:pPr>
        <w:pStyle w:val="a3"/>
        <w:numPr>
          <w:ilvl w:val="0"/>
          <w:numId w:val="13"/>
        </w:numPr>
      </w:pPr>
      <w:r w:rsidRPr="001E7621">
        <w:t xml:space="preserve">Социометрия (структурный анализ малых групп). Социометрический метод – это вид опроса, направленный на количественное измерение и анализ структуры межличностных отношений в малых социальных группах путем фиксации среди членов малой группы связей предпочтения в ситуациях выбора. </w:t>
      </w:r>
      <w:r w:rsidRPr="001A114A">
        <w:t xml:space="preserve">Относится к числу экспериментальных методов изучения малых групп. </w:t>
      </w:r>
    </w:p>
    <w:p w:rsidR="001E7621" w:rsidRPr="001E7621" w:rsidRDefault="001E7621" w:rsidP="005D0753">
      <w:pPr>
        <w:pStyle w:val="a3"/>
        <w:numPr>
          <w:ilvl w:val="0"/>
          <w:numId w:val="13"/>
        </w:numPr>
      </w:pPr>
      <w:r w:rsidRPr="001E7621">
        <w:t xml:space="preserve">Тестирование. Тест — стандартизированное, ограниченное по времени испытание. Он позволяет с заранее установленной степенью вероятности определить актуальный, существующий у человека в данное время уровень знаний, относительно устойчивые личностные свойства (в том числе умения и навыки), устойчивые черты поведения. </w:t>
      </w:r>
    </w:p>
    <w:p w:rsidR="001E7621" w:rsidRPr="001E7621" w:rsidRDefault="001E7621" w:rsidP="00CE616A">
      <w:pPr>
        <w:contextualSpacing/>
      </w:pPr>
      <w:r w:rsidRPr="001E7621">
        <w:t xml:space="preserve">Социологическое исследование завершается анализом и обработкой полученных данных, получением эмпирически обоснованных выводов и рекомендаций.  </w:t>
      </w:r>
    </w:p>
    <w:p w:rsidR="001E7621" w:rsidRPr="001E7621" w:rsidRDefault="001E7621" w:rsidP="00CE616A">
      <w:pPr>
        <w:contextualSpacing/>
      </w:pPr>
      <w:r w:rsidRPr="001E7621">
        <w:t xml:space="preserve">Этап анализа представляет собой соотнесение полученной информации об изучаемом объекте с уже имеющимся объемом знаний о нем. Содержание и цель этапа анализа заключается в том, чтобы объяснить смысл отдельных результатов, объединить и выделить обобщающие положения, свести их в единую систему. </w:t>
      </w:r>
    </w:p>
    <w:p w:rsidR="001E7621" w:rsidRPr="001E7621" w:rsidRDefault="001E7621" w:rsidP="00CE616A">
      <w:pPr>
        <w:contextualSpacing/>
      </w:pPr>
      <w:r w:rsidRPr="001E7621">
        <w:t xml:space="preserve">Методы анализа и обобщения результатов </w:t>
      </w:r>
    </w:p>
    <w:p w:rsidR="001E7621" w:rsidRPr="001E7621" w:rsidRDefault="001E7621" w:rsidP="00CE616A">
      <w:pPr>
        <w:contextualSpacing/>
      </w:pPr>
      <w:r w:rsidRPr="001E7621">
        <w:t xml:space="preserve">Количественные методы: группировка, расчет коэффициентов корреляции, факторный анализ. </w:t>
      </w:r>
    </w:p>
    <w:p w:rsidR="001E7621" w:rsidRPr="00A16699" w:rsidRDefault="001E7621" w:rsidP="00CE616A">
      <w:pPr>
        <w:contextualSpacing/>
      </w:pPr>
      <w:r w:rsidRPr="001E7621">
        <w:t xml:space="preserve">Качественные методы: </w:t>
      </w:r>
      <w:proofErr w:type="spellStart"/>
      <w:r w:rsidRPr="001E7621">
        <w:t>типологизация</w:t>
      </w:r>
      <w:proofErr w:type="spellEnd"/>
      <w:r w:rsidRPr="001E7621">
        <w:t xml:space="preserve">, моделирование, создание теорий. </w:t>
      </w:r>
    </w:p>
    <w:p w:rsidR="001E7621" w:rsidRPr="001E7621" w:rsidRDefault="001E7621" w:rsidP="00CE616A">
      <w:pPr>
        <w:pStyle w:val="1"/>
        <w:contextualSpacing/>
      </w:pPr>
      <w:bookmarkStart w:id="44" w:name="_Toc282038705"/>
      <w:r w:rsidRPr="001E7621">
        <w:t>44. Проблема репрезентативности выборки. Методика сбора эмпирической информации.</w:t>
      </w:r>
      <w:bookmarkEnd w:id="44"/>
    </w:p>
    <w:p w:rsidR="001E7621" w:rsidRPr="001E7621" w:rsidRDefault="001E7621" w:rsidP="00CE616A">
      <w:pPr>
        <w:contextualSpacing/>
      </w:pPr>
      <w:r w:rsidRPr="001E7621">
        <w:t xml:space="preserve">Из трёх видов исследования (всеобщего, локального и выборочного) </w:t>
      </w:r>
      <w:proofErr w:type="spellStart"/>
      <w:r w:rsidRPr="001E7621">
        <w:t>выброчное</w:t>
      </w:r>
      <w:proofErr w:type="spellEnd"/>
      <w:r w:rsidRPr="001E7621">
        <w:t xml:space="preserve"> используется чаще всего. </w:t>
      </w:r>
      <w:proofErr w:type="gramStart"/>
      <w:r w:rsidRPr="001E7621">
        <w:t>При</w:t>
      </w:r>
      <w:proofErr w:type="gramEnd"/>
      <w:r w:rsidRPr="001E7621">
        <w:t xml:space="preserve"> </w:t>
      </w:r>
      <w:proofErr w:type="gramStart"/>
      <w:r w:rsidRPr="001E7621">
        <w:t>проведение</w:t>
      </w:r>
      <w:proofErr w:type="gramEnd"/>
      <w:r w:rsidRPr="001E7621">
        <w:t xml:space="preserve"> эмпирического исследования важно в первую очередь обеспечить репрезентативность получаемой информации. Поэтому очень большое значение имеет правильность выборки. Отбор должен проводиться таким образом, чтобы выборочная совокупность отражала тенденции всей генеральной совокупности. Идея в том, чтобы при опросе 200-300 чел. полученная информация могла быть экстраполирована на весь массив (например, на все население города). Поэтому именно выборочные исследования позволяют совершенно по-иному подойти к изучению социальных и </w:t>
      </w:r>
      <w:proofErr w:type="gramStart"/>
      <w:r w:rsidRPr="001E7621">
        <w:t>экономических процессов</w:t>
      </w:r>
      <w:proofErr w:type="gramEnd"/>
      <w:r w:rsidRPr="001E7621">
        <w:t xml:space="preserve"> в регионе, обществе в целом. Процесс обеспечения репрезентативности информации в эмпирическом исследовании, т.е. достижения близкого соответствия выборочной совокупности генеральной реализуется в ходе организации выборки. Понятие "выборки" в статистике, социологии, маркетинге рассматривается в двух значениях: </w:t>
      </w:r>
    </w:p>
    <w:p w:rsidR="001E7621" w:rsidRPr="001E7621" w:rsidRDefault="001E7621" w:rsidP="005D0753">
      <w:pPr>
        <w:pStyle w:val="a3"/>
        <w:numPr>
          <w:ilvl w:val="1"/>
          <w:numId w:val="4"/>
        </w:numPr>
      </w:pPr>
      <w:r w:rsidRPr="001E7621">
        <w:lastRenderedPageBreak/>
        <w:t xml:space="preserve">Как совокупность элементов генеральной совокупности, подлежащих изучению, т.е. выборочная совокупность. </w:t>
      </w:r>
    </w:p>
    <w:p w:rsidR="001E7621" w:rsidRPr="001E7621" w:rsidRDefault="001E7621" w:rsidP="005D0753">
      <w:pPr>
        <w:pStyle w:val="a3"/>
        <w:numPr>
          <w:ilvl w:val="1"/>
          <w:numId w:val="4"/>
        </w:numPr>
      </w:pPr>
      <w:r w:rsidRPr="001E7621">
        <w:t xml:space="preserve">Как процесс формирования выборочной совокупности при необходимом условии обеспечения репрезентативности.  </w:t>
      </w:r>
    </w:p>
    <w:p w:rsidR="001E7621" w:rsidRPr="001E7621" w:rsidRDefault="001E7621" w:rsidP="005D0753">
      <w:pPr>
        <w:pStyle w:val="a3"/>
        <w:numPr>
          <w:ilvl w:val="0"/>
          <w:numId w:val="12"/>
        </w:numPr>
      </w:pPr>
      <w:r w:rsidRPr="001E7621">
        <w:t xml:space="preserve">Выделяют различные типы выборки (отбора) и виды выборок.  </w:t>
      </w:r>
    </w:p>
    <w:p w:rsidR="001E7621" w:rsidRPr="001E7621" w:rsidRDefault="001E7621" w:rsidP="005D0753">
      <w:pPr>
        <w:pStyle w:val="a3"/>
        <w:numPr>
          <w:ilvl w:val="0"/>
          <w:numId w:val="12"/>
        </w:numPr>
      </w:pPr>
      <w:r w:rsidRPr="001E7621">
        <w:t xml:space="preserve">Типы выборки </w:t>
      </w:r>
    </w:p>
    <w:p w:rsidR="001E7621" w:rsidRPr="001E7621" w:rsidRDefault="001E7621" w:rsidP="005D0753">
      <w:pPr>
        <w:pStyle w:val="a3"/>
        <w:numPr>
          <w:ilvl w:val="1"/>
          <w:numId w:val="4"/>
        </w:numPr>
      </w:pPr>
      <w:r w:rsidRPr="001E7621">
        <w:t xml:space="preserve">Стихийный отбор, т.е. отбор по принципу добровольности и доступности вхождения единиц генеральной совокупности в </w:t>
      </w:r>
      <w:proofErr w:type="gramStart"/>
      <w:r w:rsidRPr="001E7621">
        <w:t>выборочную</w:t>
      </w:r>
      <w:proofErr w:type="gramEnd"/>
      <w:r w:rsidRPr="001E7621">
        <w:t xml:space="preserve">. Он используется довольно часто, в частности, в почтовых и прессовых опросах. Основной недостаток подобного отбора </w:t>
      </w:r>
      <w:r w:rsidR="00DC5D64">
        <w:t>—</w:t>
      </w:r>
      <w:r w:rsidRPr="001E7621">
        <w:t xml:space="preserve"> невозможность качественной репрезентации генеральной совокупности. Тем не менее, стихийная выборка используется и с учетом ее экономичности, а также в некоторых исследованиях, когда формирование выборочной совокупности иным способом невозможно; </w:t>
      </w:r>
    </w:p>
    <w:p w:rsidR="001E7621" w:rsidRPr="001E7621" w:rsidRDefault="001E7621" w:rsidP="005D0753">
      <w:pPr>
        <w:pStyle w:val="a3"/>
        <w:numPr>
          <w:ilvl w:val="1"/>
          <w:numId w:val="4"/>
        </w:numPr>
      </w:pPr>
      <w:r w:rsidRPr="001E7621">
        <w:t xml:space="preserve">Вероятностный (случайный) отбор - один из основных, используемых в социологических исследованиях. Главный принцип подобного отбора </w:t>
      </w:r>
      <w:r w:rsidR="00DC5D64">
        <w:t>—</w:t>
      </w:r>
      <w:r w:rsidRPr="001E7621">
        <w:t xml:space="preserve"> обеспечение возможности каждой единице генеральной совокупности попасть в </w:t>
      </w:r>
      <w:proofErr w:type="gramStart"/>
      <w:r w:rsidRPr="001E7621">
        <w:t>выборочную</w:t>
      </w:r>
      <w:proofErr w:type="gramEnd"/>
      <w:r w:rsidRPr="001E7621">
        <w:t xml:space="preserve">. С этой целью используются таблицы случайных чисел, лотерейный подбор, механический отбор; </w:t>
      </w:r>
    </w:p>
    <w:p w:rsidR="001E7621" w:rsidRPr="001E7621" w:rsidRDefault="001E7621" w:rsidP="005D0753">
      <w:pPr>
        <w:pStyle w:val="a3"/>
        <w:numPr>
          <w:ilvl w:val="1"/>
          <w:numId w:val="4"/>
        </w:numPr>
      </w:pPr>
      <w:r w:rsidRPr="001E7621">
        <w:t xml:space="preserve">Квотный (стратифицированный) отбор, в основе которого лежит построение качественной модели генеральной совокупности, затем </w:t>
      </w:r>
      <w:r w:rsidR="00DC5D64">
        <w:t>—</w:t>
      </w:r>
      <w:r w:rsidRPr="001E7621">
        <w:t xml:space="preserve"> отбор единиц наблюдения в выборочную совокупность, исходя из имеющейся модели (</w:t>
      </w:r>
      <w:proofErr w:type="gramStart"/>
      <w:r w:rsidRPr="001E7621">
        <w:t>например</w:t>
      </w:r>
      <w:proofErr w:type="gramEnd"/>
      <w:r w:rsidRPr="001E7621">
        <w:t xml:space="preserve"> по слоям населения, возрастному, половому признакам и т.д.). </w:t>
      </w:r>
    </w:p>
    <w:p w:rsidR="001E7621" w:rsidRPr="001E7621" w:rsidRDefault="001E7621" w:rsidP="005D0753">
      <w:pPr>
        <w:pStyle w:val="a3"/>
        <w:numPr>
          <w:ilvl w:val="0"/>
          <w:numId w:val="12"/>
        </w:numPr>
      </w:pPr>
      <w:r w:rsidRPr="001E7621">
        <w:t xml:space="preserve">Виды выборок </w:t>
      </w:r>
    </w:p>
    <w:p w:rsidR="001E7621" w:rsidRPr="001E7621" w:rsidRDefault="001E7621" w:rsidP="005D0753">
      <w:pPr>
        <w:pStyle w:val="a3"/>
        <w:numPr>
          <w:ilvl w:val="1"/>
          <w:numId w:val="4"/>
        </w:numPr>
      </w:pPr>
      <w:proofErr w:type="gramStart"/>
      <w:r w:rsidRPr="001E7621">
        <w:t>Одноступенчатая</w:t>
      </w:r>
      <w:proofErr w:type="gramEnd"/>
      <w:r w:rsidRPr="001E7621">
        <w:t xml:space="preserve"> </w:t>
      </w:r>
      <w:r w:rsidR="00DC5D64">
        <w:t>—</w:t>
      </w:r>
      <w:r w:rsidRPr="001E7621">
        <w:t xml:space="preserve"> простой отбор с использованием соответствующего принципа из генеральной совокупности в выборочную; </w:t>
      </w:r>
    </w:p>
    <w:p w:rsidR="001E7621" w:rsidRPr="001E7621" w:rsidRDefault="001E7621" w:rsidP="005D0753">
      <w:pPr>
        <w:pStyle w:val="a3"/>
        <w:numPr>
          <w:ilvl w:val="1"/>
          <w:numId w:val="4"/>
        </w:numPr>
      </w:pPr>
      <w:proofErr w:type="gramStart"/>
      <w:r w:rsidRPr="001E7621">
        <w:t>Серийная</w:t>
      </w:r>
      <w:proofErr w:type="gramEnd"/>
      <w:r w:rsidRPr="001E7621">
        <w:t xml:space="preserve"> </w:t>
      </w:r>
      <w:r w:rsidR="00DC5D64">
        <w:t>—</w:t>
      </w:r>
      <w:r w:rsidRPr="001E7621">
        <w:t xml:space="preserve"> в качестве единиц отбора выступают серии - семьи, классы, бригады; </w:t>
      </w:r>
    </w:p>
    <w:p w:rsidR="00A16699" w:rsidRPr="00A16699" w:rsidRDefault="001E7621" w:rsidP="005D0753">
      <w:pPr>
        <w:pStyle w:val="a3"/>
        <w:numPr>
          <w:ilvl w:val="1"/>
          <w:numId w:val="4"/>
        </w:numPr>
      </w:pPr>
      <w:proofErr w:type="gramStart"/>
      <w:r w:rsidRPr="001E7621">
        <w:t xml:space="preserve">Многоступенчатая </w:t>
      </w:r>
      <w:r w:rsidR="00DC5D64">
        <w:t>—</w:t>
      </w:r>
      <w:r w:rsidRPr="001E7621">
        <w:t xml:space="preserve"> отбор производится в несколько этапов: сначала, к примеру, отбираются в городе предприятия, на них </w:t>
      </w:r>
      <w:r w:rsidR="00DC5D64">
        <w:t>—</w:t>
      </w:r>
      <w:r w:rsidRPr="001E7621">
        <w:t xml:space="preserve"> цеха, в цехах </w:t>
      </w:r>
      <w:r>
        <w:t>–</w:t>
      </w:r>
      <w:r w:rsidR="00A16699">
        <w:t xml:space="preserve"> респонденты</w:t>
      </w:r>
      <w:proofErr w:type="gramEnd"/>
    </w:p>
    <w:p w:rsidR="001E7621" w:rsidRPr="001E7621" w:rsidRDefault="001E7621" w:rsidP="00A16699">
      <w:pPr>
        <w:pStyle w:val="1"/>
      </w:pPr>
      <w:bookmarkStart w:id="45" w:name="_Toc282038706"/>
      <w:r w:rsidRPr="001E7621">
        <w:rPr>
          <w:rStyle w:val="10"/>
        </w:rPr>
        <w:t>45. Эксперимент в социальных науках</w:t>
      </w:r>
      <w:bookmarkEnd w:id="45"/>
    </w:p>
    <w:p w:rsidR="001E7621" w:rsidRPr="001E7621" w:rsidRDefault="001E7621" w:rsidP="00CE616A">
      <w:pPr>
        <w:contextualSpacing/>
      </w:pPr>
      <w:r w:rsidRPr="001E7621">
        <w:t xml:space="preserve">Эксперимент </w:t>
      </w:r>
      <w:r w:rsidR="00DC5D64">
        <w:t>—</w:t>
      </w:r>
      <w:r w:rsidRPr="001E7621">
        <w:t xml:space="preserve"> это опытное исследование воздействия отдельного фактора (или нескольких факторов) на интересующую исследователя переменную. </w:t>
      </w:r>
    </w:p>
    <w:p w:rsidR="001E7621" w:rsidRPr="001E7621" w:rsidRDefault="001E7621" w:rsidP="00CE616A">
      <w:pPr>
        <w:contextualSpacing/>
      </w:pPr>
      <w:r w:rsidRPr="001E7621">
        <w:t xml:space="preserve">    Экспериментальное исследование строится в соответствии с правилами индуктивного вывода о наличии причинно-следственной связи между событиями. Это, во-первых, демонстрирует регулярный характер появления событи</w:t>
      </w:r>
      <w:proofErr w:type="gramStart"/>
      <w:r w:rsidRPr="001E7621">
        <w:t>я-</w:t>
      </w:r>
      <w:proofErr w:type="gramEnd"/>
      <w:r w:rsidRPr="001E7621">
        <w:t xml:space="preserve">“отклика” после предшествующего по времени события-воздействия и, во-вторых, позволяет отделить альтернативные причины возникновения "отклика". Данные экспериментального исследования представляют собой наилучшее приближение к модели статистического вывода о наличии причинной взаимосвязи между воздействием и “откликом” или, в более привычных терминах, между независимой и зависимой </w:t>
      </w:r>
      <w:proofErr w:type="spellStart"/>
      <w:r w:rsidRPr="001E7621">
        <w:t>переменными</w:t>
      </w:r>
      <w:proofErr w:type="gramStart"/>
      <w:r w:rsidRPr="001E7621">
        <w:t>.Л</w:t>
      </w:r>
      <w:proofErr w:type="gramEnd"/>
      <w:r w:rsidRPr="001E7621">
        <w:t>абораторный</w:t>
      </w:r>
      <w:proofErr w:type="spellEnd"/>
      <w:r w:rsidRPr="001E7621">
        <w:t xml:space="preserve">, или истинный, эксперимент нацелен на проверку теоретической гипотезы и осуществляется в условиях максимального контроля над уровнем воздействия независимой переменной и очищения (изоляции) этого воздействия от посторонних влияний, оказываемых внешними, т. е. </w:t>
      </w:r>
      <w:proofErr w:type="spellStart"/>
      <w:r w:rsidRPr="001E7621">
        <w:t>иррелевантными</w:t>
      </w:r>
      <w:proofErr w:type="spellEnd"/>
      <w:r w:rsidRPr="001E7621">
        <w:t xml:space="preserve"> с точки зрения проверяемой гипотезы, переменными. Экспериментальный контроль и изоляция позволяют отвергнуть иные возможные объяснения наблюдаемого эффекта — </w:t>
      </w:r>
      <w:r w:rsidRPr="001E7621">
        <w:lastRenderedPageBreak/>
        <w:t xml:space="preserve">конкурентные гипотезы. Немаловажным условием обоснованности, </w:t>
      </w:r>
      <w:proofErr w:type="spellStart"/>
      <w:r w:rsidRPr="001E7621">
        <w:t>валидности</w:t>
      </w:r>
      <w:proofErr w:type="spellEnd"/>
      <w:r w:rsidRPr="001E7621">
        <w:t xml:space="preserve"> результатов, получаемых в лабораторном эксперименте, является возможность достаточно надежного измерения зависимой переменной. В этом случае при бесконечном количестве испытаний результаты неизбежных случайных возмущений в зависимой переменной “погасят” друг друга и исследователь получит точную оценку интересующего его </w:t>
      </w:r>
      <w:proofErr w:type="spellStart"/>
      <w:r w:rsidRPr="001E7621">
        <w:t>воздействия</w:t>
      </w:r>
      <w:proofErr w:type="gramStart"/>
      <w:r w:rsidRPr="001E7621">
        <w:t>.Д</w:t>
      </w:r>
      <w:proofErr w:type="gramEnd"/>
      <w:r w:rsidRPr="001E7621">
        <w:t>ля</w:t>
      </w:r>
      <w:proofErr w:type="spellEnd"/>
      <w:r w:rsidRPr="001E7621">
        <w:t xml:space="preserve"> многих прикладных социологических исследований, ориентированных на разработку и оценку социальных программ, социальное экспериментирование столь же типично, сколь типичны лабораторные эксперименты для социальной психологии или социологии малых групп. Социальное экспериментирование позволяет ответить на самые разнообразные вопросы, относящиеся преимущественно к сфере практической политики и администрирования — например, как влияет отмена смертной казни на показатели преступности, растет ли посещаемость музеев при снижении цен на входные билеты, во всех ли случаях повышение размера вознаграждения ведет к росту производительности труда и т. п. </w:t>
      </w:r>
    </w:p>
    <w:p w:rsidR="001E7621" w:rsidRPr="001E7621" w:rsidRDefault="001E7621" w:rsidP="00CE616A">
      <w:pPr>
        <w:contextualSpacing/>
      </w:pPr>
    </w:p>
    <w:p w:rsidR="001E7621" w:rsidRPr="001E7621" w:rsidRDefault="001E7621" w:rsidP="00CE616A">
      <w:pPr>
        <w:contextualSpacing/>
      </w:pPr>
      <w:r w:rsidRPr="001E7621">
        <w:t xml:space="preserve">Три принципа планирования эксперимента: </w:t>
      </w:r>
    </w:p>
    <w:p w:rsidR="001E7621" w:rsidRPr="001E7621" w:rsidRDefault="001E7621" w:rsidP="00CE616A">
      <w:pPr>
        <w:contextualSpacing/>
      </w:pPr>
      <w:r w:rsidRPr="001E7621">
        <w:t xml:space="preserve">1) Контроль над уровнем независимой переменной, </w:t>
      </w:r>
    </w:p>
    <w:p w:rsidR="001E7621" w:rsidRPr="001E7621" w:rsidRDefault="001E7621" w:rsidP="00CE616A">
      <w:pPr>
        <w:contextualSpacing/>
      </w:pPr>
      <w:r w:rsidRPr="001E7621">
        <w:t xml:space="preserve">2) Изоляция основного эффекта (т. е. собственно воздействия независимой переменной на зависимую переменную) от влияния посторонних факторов </w:t>
      </w:r>
    </w:p>
    <w:p w:rsidR="001E7621" w:rsidRPr="001E7621" w:rsidRDefault="001E7621" w:rsidP="00CE616A">
      <w:pPr>
        <w:contextualSpacing/>
      </w:pPr>
      <w:r w:rsidRPr="001E7621">
        <w:t xml:space="preserve">3) Многократному воспроизведению полученных результатов, которое позволяет нивелировать случайные изменения результата отдельных испытаний, связанные с несистематическими колебаниями фона, случайными ошибками, усталостью и т. п. </w:t>
      </w:r>
    </w:p>
    <w:p w:rsidR="001E7621" w:rsidRPr="001E7621" w:rsidRDefault="001E7621" w:rsidP="00CE616A">
      <w:pPr>
        <w:contextualSpacing/>
      </w:pPr>
    </w:p>
    <w:p w:rsidR="001E7621" w:rsidRPr="001E7621" w:rsidRDefault="001E7621" w:rsidP="00CE616A">
      <w:pPr>
        <w:contextualSpacing/>
      </w:pPr>
      <w:r w:rsidRPr="001E7621">
        <w:t xml:space="preserve">При этом первые два принципа планирования лабораторного эксперимента позволяют обеспечить измерение именно того эффекта, который предполагалось измерить. Идеальный, </w:t>
      </w:r>
      <w:proofErr w:type="spellStart"/>
      <w:r w:rsidRPr="001E7621">
        <w:t>т</w:t>
      </w:r>
      <w:proofErr w:type="gramStart"/>
      <w:r w:rsidRPr="001E7621">
        <w:t>.е</w:t>
      </w:r>
      <w:proofErr w:type="spellEnd"/>
      <w:proofErr w:type="gramEnd"/>
      <w:r w:rsidRPr="001E7621">
        <w:t xml:space="preserve"> совершенно валидный эксперимент, фиксирует лишь то отношение между переменными, которое и планирует изучить экспериментатор, и “отсекает” любые другие источники систематической вариации результатов. </w:t>
      </w:r>
      <w:proofErr w:type="spellStart"/>
      <w:r w:rsidRPr="001E7621">
        <w:t>Валидность</w:t>
      </w:r>
      <w:proofErr w:type="spellEnd"/>
      <w:r w:rsidRPr="001E7621">
        <w:t xml:space="preserve"> эксперимента, следовательно, определяет достоверность выводов о наличии либо отсутствии предполагаемой причинной связи и о подтверждении либо </w:t>
      </w:r>
      <w:proofErr w:type="spellStart"/>
      <w:r w:rsidRPr="001E7621">
        <w:t>неподтверждении</w:t>
      </w:r>
      <w:proofErr w:type="spellEnd"/>
      <w:r w:rsidRPr="001E7621">
        <w:t xml:space="preserve"> проверяемой в эксперименте теоретической гипотезы. </w:t>
      </w:r>
    </w:p>
    <w:p w:rsidR="001E7621" w:rsidRPr="001E7621" w:rsidRDefault="001E7621" w:rsidP="00CE616A">
      <w:pPr>
        <w:contextualSpacing/>
      </w:pPr>
      <w:r w:rsidRPr="001E7621">
        <w:t xml:space="preserve">Третий принцип обеспечивает надежность результатов </w:t>
      </w:r>
      <w:r w:rsidR="00DC5D64">
        <w:t>—</w:t>
      </w:r>
      <w:r w:rsidRPr="001E7621">
        <w:t xml:space="preserve"> защиту от случайной ошибки, являющуюся необходимым условием </w:t>
      </w:r>
      <w:proofErr w:type="spellStart"/>
      <w:r w:rsidRPr="001E7621">
        <w:t>валидности</w:t>
      </w:r>
      <w:proofErr w:type="spellEnd"/>
      <w:r w:rsidRPr="001E7621">
        <w:t xml:space="preserve">. </w:t>
      </w:r>
    </w:p>
    <w:p w:rsidR="00A16699" w:rsidRPr="00A16699" w:rsidRDefault="001E7621" w:rsidP="00CE616A">
      <w:pPr>
        <w:contextualSpacing/>
      </w:pPr>
      <w:r w:rsidRPr="001E7621">
        <w:t xml:space="preserve">    Однако большая часть экспериментов в социальных науках происходит в условиях, когда перечисленные принципы не могут быть реализованы полностью. Возникающие здесь ограничения имеют технический, а иногда принципиальный характер. Если, например, в социологическом эксперименте независимыми переменными служат раса или социальное происхождение, то мы даже технически </w:t>
      </w:r>
      <w:r w:rsidR="00DC5D64">
        <w:t>—</w:t>
      </w:r>
      <w:r w:rsidRPr="001E7621">
        <w:t xml:space="preserve"> не говоря уже о соображениях морали </w:t>
      </w:r>
      <w:r w:rsidR="00DC5D64">
        <w:t>—</w:t>
      </w:r>
      <w:r w:rsidRPr="001E7621">
        <w:t xml:space="preserve"> не можем осуществлять полный контроль над этими переменными, т. е. совершенно произвольно определять их значение для каждого отдельного случая (субъекта). И даже если бы эту трудность можно было бы каким-то образом преодолеть на время проведения испытаний, нам было бы трудно изолировать интересующий нас основной эффект от влияния сопутствующих, “</w:t>
      </w:r>
      <w:proofErr w:type="spellStart"/>
      <w:r w:rsidRPr="001E7621">
        <w:t>закоррелированных</w:t>
      </w:r>
      <w:proofErr w:type="spellEnd"/>
      <w:r w:rsidRPr="001E7621">
        <w:t xml:space="preserve">” с независимой переменной факторов, </w:t>
      </w:r>
      <w:r w:rsidR="00DC5D64">
        <w:t>—</w:t>
      </w:r>
      <w:r w:rsidRPr="001E7621">
        <w:t xml:space="preserve"> связанного с расой или происхождением специфического социального опыта, соответств</w:t>
      </w:r>
      <w:r w:rsidR="006022A4">
        <w:t>ующих социальных навыков и т.п.</w:t>
      </w:r>
    </w:p>
    <w:p w:rsidR="001E7621" w:rsidRPr="001E7621" w:rsidRDefault="001E7621" w:rsidP="00A16699">
      <w:pPr>
        <w:pStyle w:val="1"/>
      </w:pPr>
      <w:bookmarkStart w:id="46" w:name="_Toc282038707"/>
      <w:r w:rsidRPr="001E7621">
        <w:rPr>
          <w:rStyle w:val="10"/>
        </w:rPr>
        <w:lastRenderedPageBreak/>
        <w:t>46.Сущность закона больших чисел и его роль в получении статистической информации</w:t>
      </w:r>
      <w:bookmarkEnd w:id="46"/>
    </w:p>
    <w:p w:rsidR="001E7621" w:rsidRPr="00A16699" w:rsidRDefault="001E7621" w:rsidP="00CE616A">
      <w:pPr>
        <w:contextualSpacing/>
      </w:pPr>
      <w:r w:rsidRPr="001E7621">
        <w:t>ЗАКОН БОЛЬШИХ ЧИСЕЛ - статистический закон, выражающий связь статистических показателей (параметров) выборочной (см.) и генеральной совокупности (</w:t>
      </w:r>
      <w:proofErr w:type="gramStart"/>
      <w:r w:rsidRPr="001E7621">
        <w:t>см</w:t>
      </w:r>
      <w:proofErr w:type="gramEnd"/>
      <w:r w:rsidRPr="001E7621">
        <w:t xml:space="preserve">.). Фактические значения статистических показателей, полученные по некоторой выборке, всегда отличаются от т.н. теоретических значений, свойственных генеральной совокупности. З.Б.Ч. состоит в том, что фактические данные все более приближаются к теоретическим ожидаемым значениям по мере возрастания числа наблюдений, т.е. при увеличении объема выборки происходит взаимное "погашение" индивидуальных отклонений от некоторого уровня, свойственного генеральной совокупности в целом, и проявляется закономерность, лежащая в основе изучаемого явления. Из З.Б.Ч. следует, что для каждого параметра генеральной совокупности может быть рассчитан минимальный объем выборочной совокупности, при котором (при условии обеспечения репрезентативности - см. - выборки) разница между теоретическим и фактическим значениями параметров не превышает заданной величины. </w:t>
      </w:r>
    </w:p>
    <w:p w:rsidR="001E7621" w:rsidRPr="001E7621" w:rsidRDefault="001E7621" w:rsidP="00CE616A">
      <w:pPr>
        <w:pStyle w:val="1"/>
        <w:contextualSpacing/>
      </w:pPr>
      <w:bookmarkStart w:id="47" w:name="_Toc282038708"/>
      <w:r w:rsidRPr="001E7621">
        <w:t>47. Языковая культура как показатель зрелости личности.</w:t>
      </w:r>
      <w:bookmarkEnd w:id="47"/>
    </w:p>
    <w:p w:rsidR="001E7621" w:rsidRPr="001E7621" w:rsidRDefault="001E7621" w:rsidP="00CE616A">
      <w:pPr>
        <w:contextualSpacing/>
      </w:pPr>
      <w:r w:rsidRPr="001E7621">
        <w:t xml:space="preserve">Многие ученые (С. </w:t>
      </w:r>
      <w:proofErr w:type="spellStart"/>
      <w:r w:rsidRPr="001E7621">
        <w:t>Пинкер</w:t>
      </w:r>
      <w:proofErr w:type="spellEnd"/>
      <w:r w:rsidRPr="001E7621">
        <w:t xml:space="preserve">, А. </w:t>
      </w:r>
      <w:proofErr w:type="spellStart"/>
      <w:r w:rsidRPr="001E7621">
        <w:t>Вежбицка</w:t>
      </w:r>
      <w:proofErr w:type="spellEnd"/>
      <w:r w:rsidRPr="001E7621">
        <w:t xml:space="preserve">, Ж. </w:t>
      </w:r>
      <w:proofErr w:type="spellStart"/>
      <w:r w:rsidRPr="001E7621">
        <w:t>Вандриес</w:t>
      </w:r>
      <w:proofErr w:type="spellEnd"/>
      <w:r w:rsidRPr="001E7621">
        <w:t xml:space="preserve">, В.А. Маслова) говорят о языке как источнике, через который также реализуется процесс формирования личности человека. </w:t>
      </w:r>
    </w:p>
    <w:p w:rsidR="001E7621" w:rsidRPr="001E7621" w:rsidRDefault="001E7621" w:rsidP="00CE616A">
      <w:pPr>
        <w:contextualSpacing/>
      </w:pPr>
      <w:r w:rsidRPr="001E7621">
        <w:t xml:space="preserve">Язык объединяет людей, регулирует их межличностные и социальные взаимодействия, координирует их практическую деятельность. Язык обеспечивает накопление, хранение и воспроизводство информации, являющейся результатом исторического опыта народа и каждой личности в отдельности, формирует индивидуальное и общественное сознание. </w:t>
      </w:r>
    </w:p>
    <w:p w:rsidR="001E7621" w:rsidRPr="001E7621" w:rsidRDefault="001E7621" w:rsidP="00CE616A">
      <w:pPr>
        <w:contextualSpacing/>
      </w:pPr>
      <w:r w:rsidRPr="001E7621">
        <w:t xml:space="preserve">Языковая культура предполагает: </w:t>
      </w:r>
    </w:p>
    <w:p w:rsidR="001E7621" w:rsidRPr="001E7621" w:rsidRDefault="001E7621" w:rsidP="005D0753">
      <w:pPr>
        <w:pStyle w:val="a3"/>
        <w:numPr>
          <w:ilvl w:val="1"/>
          <w:numId w:val="6"/>
        </w:numPr>
      </w:pPr>
      <w:r w:rsidRPr="001E7621">
        <w:t xml:space="preserve">владение культурно-речевыми нормами языка; </w:t>
      </w:r>
    </w:p>
    <w:p w:rsidR="001E7621" w:rsidRPr="001E7621" w:rsidRDefault="001E7621" w:rsidP="005D0753">
      <w:pPr>
        <w:pStyle w:val="a3"/>
        <w:numPr>
          <w:ilvl w:val="1"/>
          <w:numId w:val="6"/>
        </w:numPr>
      </w:pPr>
      <w:r w:rsidRPr="001E7621">
        <w:t xml:space="preserve">умение грамотно и правильно отбирать языковые средства в зависимости от задач общения; </w:t>
      </w:r>
    </w:p>
    <w:p w:rsidR="001E7621" w:rsidRPr="001E7621" w:rsidRDefault="001E7621" w:rsidP="005D0753">
      <w:pPr>
        <w:pStyle w:val="a3"/>
        <w:numPr>
          <w:ilvl w:val="1"/>
          <w:numId w:val="6"/>
        </w:numPr>
      </w:pPr>
      <w:r w:rsidRPr="001E7621">
        <w:t xml:space="preserve">владение устными и письменными жанрами текстов различных стилей; </w:t>
      </w:r>
    </w:p>
    <w:p w:rsidR="001E7621" w:rsidRPr="001E7621" w:rsidRDefault="001E7621" w:rsidP="005D0753">
      <w:pPr>
        <w:pStyle w:val="a3"/>
        <w:numPr>
          <w:ilvl w:val="1"/>
          <w:numId w:val="6"/>
        </w:numPr>
      </w:pPr>
      <w:r w:rsidRPr="001E7621">
        <w:t xml:space="preserve">владение всеми жанрами речи, необходимыми для успешного обучения и исследовательской деятельности; </w:t>
      </w:r>
    </w:p>
    <w:p w:rsidR="001E7621" w:rsidRPr="001E7621" w:rsidRDefault="001E7621" w:rsidP="005D0753">
      <w:pPr>
        <w:pStyle w:val="a3"/>
        <w:numPr>
          <w:ilvl w:val="1"/>
          <w:numId w:val="6"/>
        </w:numPr>
      </w:pPr>
      <w:r w:rsidRPr="001E7621">
        <w:t xml:space="preserve">навыки речевого поведения в профессионально-ориентированной ситуации общения; </w:t>
      </w:r>
    </w:p>
    <w:p w:rsidR="001E7621" w:rsidRPr="001E7621" w:rsidRDefault="001E7621" w:rsidP="005D0753">
      <w:pPr>
        <w:pStyle w:val="a3"/>
        <w:numPr>
          <w:ilvl w:val="1"/>
          <w:numId w:val="6"/>
        </w:numPr>
      </w:pPr>
      <w:r w:rsidRPr="001E7621">
        <w:t xml:space="preserve">наличие навыков публичного выступления, предполагающего владение ораторским искусством; </w:t>
      </w:r>
    </w:p>
    <w:p w:rsidR="001E7621" w:rsidRPr="001E7621" w:rsidRDefault="001E7621" w:rsidP="005D0753">
      <w:pPr>
        <w:pStyle w:val="a3"/>
        <w:numPr>
          <w:ilvl w:val="1"/>
          <w:numId w:val="6"/>
        </w:numPr>
      </w:pPr>
      <w:r w:rsidRPr="001E7621">
        <w:t xml:space="preserve">умение вести диалог с максимальным учетом фактора адресата. </w:t>
      </w:r>
    </w:p>
    <w:p w:rsidR="001E7621" w:rsidRPr="001E7621" w:rsidRDefault="001E7621" w:rsidP="00F061BB">
      <w:r w:rsidRPr="001E7621">
        <w:t xml:space="preserve">Структура языковой культуры состоит из четырех модулей: </w:t>
      </w:r>
    </w:p>
    <w:p w:rsidR="001E7621" w:rsidRPr="001E7621" w:rsidRDefault="001E7621" w:rsidP="005D0753">
      <w:pPr>
        <w:pStyle w:val="a3"/>
        <w:numPr>
          <w:ilvl w:val="1"/>
          <w:numId w:val="10"/>
        </w:numPr>
      </w:pPr>
      <w:proofErr w:type="spellStart"/>
      <w:r w:rsidRPr="001E7621">
        <w:t>потребностно</w:t>
      </w:r>
      <w:proofErr w:type="spellEnd"/>
      <w:r w:rsidRPr="001E7621">
        <w:t xml:space="preserve">-мотивационного, </w:t>
      </w:r>
    </w:p>
    <w:p w:rsidR="001E7621" w:rsidRPr="001E7621" w:rsidRDefault="001E7621" w:rsidP="005D0753">
      <w:pPr>
        <w:pStyle w:val="a3"/>
        <w:numPr>
          <w:ilvl w:val="1"/>
          <w:numId w:val="10"/>
        </w:numPr>
      </w:pPr>
      <w:r w:rsidRPr="001E7621">
        <w:t xml:space="preserve">эмоционально-ценностного, </w:t>
      </w:r>
    </w:p>
    <w:p w:rsidR="001E7621" w:rsidRPr="001E7621" w:rsidRDefault="001E7621" w:rsidP="005D0753">
      <w:pPr>
        <w:pStyle w:val="a3"/>
        <w:numPr>
          <w:ilvl w:val="1"/>
          <w:numId w:val="10"/>
        </w:numPr>
      </w:pPr>
      <w:proofErr w:type="gramStart"/>
      <w:r w:rsidRPr="001E7621">
        <w:t>познавательного</w:t>
      </w:r>
      <w:proofErr w:type="gramEnd"/>
      <w:r w:rsidRPr="001E7621">
        <w:t xml:space="preserve"> (языковая эрудиция), </w:t>
      </w:r>
    </w:p>
    <w:p w:rsidR="001E7621" w:rsidRPr="001E7621" w:rsidRDefault="001E7621" w:rsidP="005D0753">
      <w:pPr>
        <w:pStyle w:val="a3"/>
        <w:numPr>
          <w:ilvl w:val="1"/>
          <w:numId w:val="10"/>
        </w:numPr>
      </w:pPr>
      <w:proofErr w:type="spellStart"/>
      <w:r w:rsidRPr="001E7621">
        <w:t>деятельностного</w:t>
      </w:r>
      <w:proofErr w:type="spellEnd"/>
      <w:r w:rsidRPr="001E7621">
        <w:t xml:space="preserve"> (этико-коммуникативные качества речи, </w:t>
      </w:r>
      <w:proofErr w:type="spellStart"/>
      <w:r w:rsidRPr="001E7621">
        <w:t>речетворчество</w:t>
      </w:r>
      <w:proofErr w:type="spellEnd"/>
      <w:r w:rsidRPr="001E7621">
        <w:t xml:space="preserve">, языковое саморазвитие). </w:t>
      </w:r>
    </w:p>
    <w:p w:rsidR="001E7621" w:rsidRPr="001E7621" w:rsidRDefault="001E7621" w:rsidP="00CE616A">
      <w:pPr>
        <w:contextualSpacing/>
      </w:pPr>
      <w:r w:rsidRPr="001E7621">
        <w:t>На основе анализа функций языка определены девять функций языковой культуры: коммуникативная, аксиологическая, гносеологическая, воспитывающая, развивающая, нормативно-</w:t>
      </w:r>
      <w:r w:rsidRPr="001E7621">
        <w:lastRenderedPageBreak/>
        <w:t xml:space="preserve">регулятивная, </w:t>
      </w:r>
      <w:proofErr w:type="spellStart"/>
      <w:r w:rsidRPr="001E7621">
        <w:t>рефлексирующе</w:t>
      </w:r>
      <w:proofErr w:type="spellEnd"/>
      <w:r w:rsidRPr="001E7621">
        <w:t xml:space="preserve">-коррекционная, оценочно-диагностирующая и прогностическая функции. </w:t>
      </w:r>
    </w:p>
    <w:p w:rsidR="001E7621" w:rsidRPr="001E7621" w:rsidRDefault="001E7621" w:rsidP="00CE616A">
      <w:pPr>
        <w:contextualSpacing/>
      </w:pPr>
      <w:r w:rsidRPr="001E7621">
        <w:t xml:space="preserve">В содержание языковой культуры обычно включаются следующие компоненты: </w:t>
      </w:r>
    </w:p>
    <w:p w:rsidR="001E7621" w:rsidRPr="001E7621" w:rsidRDefault="001E7621" w:rsidP="005D0753">
      <w:pPr>
        <w:pStyle w:val="a3"/>
        <w:numPr>
          <w:ilvl w:val="0"/>
          <w:numId w:val="11"/>
        </w:numPr>
      </w:pPr>
      <w:r w:rsidRPr="001E7621">
        <w:t xml:space="preserve">культурологический компонент – уровень освоения культуры как эффективного средства повышения интереса к языку в целом. Владение правилами речевого и неречевого поведения, способствует формированию навыков адекватного употребления и эффективного воздействия на партнера по коммуникации; </w:t>
      </w:r>
    </w:p>
    <w:p w:rsidR="001E7621" w:rsidRPr="001E7621" w:rsidRDefault="001E7621" w:rsidP="005D0753">
      <w:pPr>
        <w:pStyle w:val="a3"/>
        <w:numPr>
          <w:ilvl w:val="0"/>
          <w:numId w:val="11"/>
        </w:numPr>
      </w:pPr>
      <w:r w:rsidRPr="001E7621">
        <w:t xml:space="preserve">ценностно-мировоззренческий компонент содержания воспитания – система ценностей и жизненных смыслов. В данном случае язык обеспечивает первоначальный и глубинный взгляд на мир, образует тот языковой образ мира и иерархию духовных представлений, которые лежат в основе формирования национального сознания и реализуются в ходе языкового диалогового общения; </w:t>
      </w:r>
    </w:p>
    <w:p w:rsidR="001E7621" w:rsidRPr="001E7621" w:rsidRDefault="001E7621" w:rsidP="005D0753">
      <w:pPr>
        <w:pStyle w:val="a3"/>
        <w:numPr>
          <w:ilvl w:val="0"/>
          <w:numId w:val="11"/>
        </w:numPr>
      </w:pPr>
      <w:r w:rsidRPr="001E7621">
        <w:t xml:space="preserve">личностный компонент – то индивидуальное, глубинное, что есть в каждом человеке и что проявляется через внутреннее отношение к языку, а также через становление личностных языковых смыслов. </w:t>
      </w:r>
    </w:p>
    <w:p w:rsidR="001E7621" w:rsidRPr="000F7603" w:rsidRDefault="001E7621" w:rsidP="00CE616A">
      <w:pPr>
        <w:contextualSpacing/>
      </w:pPr>
      <w:r w:rsidRPr="001E7621">
        <w:t xml:space="preserve">Таким образом, на основе вышесказанного, можно утверждать, что языковая культура выступает инструментом развития и совершенствования «человека культуры», готового и способного к самореализации в современном социокультурном обществе. А это есть основная задача социального воспитания. </w:t>
      </w:r>
    </w:p>
    <w:p w:rsidR="001E7621" w:rsidRPr="001E7621" w:rsidRDefault="001E7621" w:rsidP="00CE616A">
      <w:pPr>
        <w:pStyle w:val="1"/>
        <w:contextualSpacing/>
      </w:pPr>
      <w:bookmarkStart w:id="48" w:name="_Toc282038709"/>
      <w:r w:rsidRPr="001E7621">
        <w:t>48. Общество. Типы социальных систем и уровни социальной организации.</w:t>
      </w:r>
      <w:bookmarkEnd w:id="48"/>
    </w:p>
    <w:p w:rsidR="001E7621" w:rsidRPr="001E7621" w:rsidRDefault="001E7621" w:rsidP="00CE616A">
      <w:pPr>
        <w:contextualSpacing/>
        <w:rPr>
          <w:lang w:val="en-US"/>
        </w:rPr>
      </w:pPr>
      <w:r w:rsidRPr="001E7621">
        <w:rPr>
          <w:lang w:val="en-US"/>
        </w:rPr>
        <w:t>=18</w:t>
      </w:r>
    </w:p>
    <w:sectPr w:rsidR="001E7621" w:rsidRPr="001E7621" w:rsidSect="008A09D1">
      <w:footerReference w:type="default" r:id="rId9"/>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F3" w:rsidRDefault="005F0FF3" w:rsidP="00753585">
      <w:pPr>
        <w:spacing w:after="0"/>
      </w:pPr>
      <w:r>
        <w:separator/>
      </w:r>
    </w:p>
  </w:endnote>
  <w:endnote w:type="continuationSeparator" w:id="0">
    <w:p w:rsidR="005F0FF3" w:rsidRDefault="005F0FF3" w:rsidP="00753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53825"/>
      <w:docPartObj>
        <w:docPartGallery w:val="Page Numbers (Bottom of Page)"/>
        <w:docPartUnique/>
      </w:docPartObj>
    </w:sdtPr>
    <w:sdtEndPr/>
    <w:sdtContent>
      <w:p w:rsidR="00753585" w:rsidRDefault="00E3469D">
        <w:pPr>
          <w:pStyle w:val="aa"/>
          <w:jc w:val="right"/>
        </w:pPr>
        <w:r>
          <w:fldChar w:fldCharType="begin"/>
        </w:r>
        <w:r>
          <w:instrText xml:space="preserve"> PAGE   \* MERGEFORMAT </w:instrText>
        </w:r>
        <w:r>
          <w:fldChar w:fldCharType="separate"/>
        </w:r>
        <w:r w:rsidR="00AC7894">
          <w:rPr>
            <w:noProof/>
          </w:rPr>
          <w:t>4</w:t>
        </w:r>
        <w:r>
          <w:rPr>
            <w:noProof/>
          </w:rPr>
          <w:fldChar w:fldCharType="end"/>
        </w:r>
      </w:p>
    </w:sdtContent>
  </w:sdt>
  <w:p w:rsidR="00753585" w:rsidRDefault="007535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F3" w:rsidRDefault="005F0FF3" w:rsidP="00753585">
      <w:pPr>
        <w:spacing w:after="0"/>
      </w:pPr>
      <w:r>
        <w:separator/>
      </w:r>
    </w:p>
  </w:footnote>
  <w:footnote w:type="continuationSeparator" w:id="0">
    <w:p w:rsidR="005F0FF3" w:rsidRDefault="005F0FF3" w:rsidP="007535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2C72B7B"/>
    <w:multiLevelType w:val="hybridMultilevel"/>
    <w:tmpl w:val="AC40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A7D42"/>
    <w:multiLevelType w:val="hybridMultilevel"/>
    <w:tmpl w:val="469E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71079"/>
    <w:multiLevelType w:val="multilevel"/>
    <w:tmpl w:val="5ACA7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A61BE1"/>
    <w:multiLevelType w:val="hybridMultilevel"/>
    <w:tmpl w:val="96FE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65CB7"/>
    <w:multiLevelType w:val="hybridMultilevel"/>
    <w:tmpl w:val="CC380922"/>
    <w:lvl w:ilvl="0" w:tplc="0419000F">
      <w:start w:val="1"/>
      <w:numFmt w:val="decimal"/>
      <w:lvlText w:val="%1."/>
      <w:lvlJc w:val="left"/>
      <w:pPr>
        <w:ind w:left="720" w:hanging="360"/>
      </w:pPr>
      <w:rPr>
        <w:rFonts w:hint="default"/>
      </w:rPr>
    </w:lvl>
    <w:lvl w:ilvl="1" w:tplc="A56CB81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36F6B"/>
    <w:multiLevelType w:val="hybridMultilevel"/>
    <w:tmpl w:val="D08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93CFE"/>
    <w:multiLevelType w:val="hybridMultilevel"/>
    <w:tmpl w:val="1EB0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1377C"/>
    <w:multiLevelType w:val="hybridMultilevel"/>
    <w:tmpl w:val="4DBE059A"/>
    <w:lvl w:ilvl="0" w:tplc="0419000F">
      <w:start w:val="1"/>
      <w:numFmt w:val="decimal"/>
      <w:lvlText w:val="%1."/>
      <w:lvlJc w:val="left"/>
      <w:pPr>
        <w:ind w:left="720" w:hanging="360"/>
      </w:pPr>
    </w:lvl>
    <w:lvl w:ilvl="1" w:tplc="21A2AE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41D87"/>
    <w:multiLevelType w:val="hybridMultilevel"/>
    <w:tmpl w:val="4C52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707FF"/>
    <w:multiLevelType w:val="hybridMultilevel"/>
    <w:tmpl w:val="E864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A13014"/>
    <w:multiLevelType w:val="hybridMultilevel"/>
    <w:tmpl w:val="0F0ED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27644"/>
    <w:multiLevelType w:val="hybridMultilevel"/>
    <w:tmpl w:val="D332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E65C7"/>
    <w:multiLevelType w:val="hybridMultilevel"/>
    <w:tmpl w:val="AF94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608F2"/>
    <w:multiLevelType w:val="hybridMultilevel"/>
    <w:tmpl w:val="D1C4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41E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066190"/>
    <w:multiLevelType w:val="hybridMultilevel"/>
    <w:tmpl w:val="2F7C1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952BE"/>
    <w:multiLevelType w:val="hybridMultilevel"/>
    <w:tmpl w:val="6E8E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60A00"/>
    <w:multiLevelType w:val="hybridMultilevel"/>
    <w:tmpl w:val="83DAD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E93B0D"/>
    <w:multiLevelType w:val="hybridMultilevel"/>
    <w:tmpl w:val="3532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E37D4"/>
    <w:multiLevelType w:val="hybridMultilevel"/>
    <w:tmpl w:val="D9926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53B12"/>
    <w:multiLevelType w:val="hybridMultilevel"/>
    <w:tmpl w:val="D3FC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A3C71"/>
    <w:multiLevelType w:val="hybridMultilevel"/>
    <w:tmpl w:val="D382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78B1"/>
    <w:multiLevelType w:val="hybridMultilevel"/>
    <w:tmpl w:val="FB266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368B8"/>
    <w:multiLevelType w:val="hybridMultilevel"/>
    <w:tmpl w:val="1C180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E2EE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4B30D92"/>
    <w:multiLevelType w:val="multilevel"/>
    <w:tmpl w:val="AF945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9F4C1D"/>
    <w:multiLevelType w:val="hybridMultilevel"/>
    <w:tmpl w:val="701C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B1A04"/>
    <w:multiLevelType w:val="hybridMultilevel"/>
    <w:tmpl w:val="67F0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083032"/>
    <w:multiLevelType w:val="hybridMultilevel"/>
    <w:tmpl w:val="38D46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120BBA"/>
    <w:multiLevelType w:val="hybridMultilevel"/>
    <w:tmpl w:val="1C8A2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C05E1"/>
    <w:multiLevelType w:val="hybridMultilevel"/>
    <w:tmpl w:val="8824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57303"/>
    <w:multiLevelType w:val="hybridMultilevel"/>
    <w:tmpl w:val="EF2E75AA"/>
    <w:lvl w:ilvl="0" w:tplc="04190001">
      <w:start w:val="1"/>
      <w:numFmt w:val="bullet"/>
      <w:lvlText w:val=""/>
      <w:lvlJc w:val="left"/>
      <w:pPr>
        <w:ind w:left="720" w:hanging="360"/>
      </w:pPr>
      <w:rPr>
        <w:rFonts w:ascii="Symbol" w:hAnsi="Symbol" w:hint="default"/>
      </w:rPr>
    </w:lvl>
    <w:lvl w:ilvl="1" w:tplc="7388AD94">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85376"/>
    <w:multiLevelType w:val="hybridMultilevel"/>
    <w:tmpl w:val="5ACA7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ED5168"/>
    <w:multiLevelType w:val="hybridMultilevel"/>
    <w:tmpl w:val="BBC6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E271A"/>
    <w:multiLevelType w:val="hybridMultilevel"/>
    <w:tmpl w:val="BC220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32"/>
  </w:num>
  <w:num w:numId="5">
    <w:abstractNumId w:val="11"/>
  </w:num>
  <w:num w:numId="6">
    <w:abstractNumId w:val="5"/>
  </w:num>
  <w:num w:numId="7">
    <w:abstractNumId w:val="31"/>
  </w:num>
  <w:num w:numId="8">
    <w:abstractNumId w:val="9"/>
  </w:num>
  <w:num w:numId="9">
    <w:abstractNumId w:val="34"/>
  </w:num>
  <w:num w:numId="10">
    <w:abstractNumId w:val="8"/>
  </w:num>
  <w:num w:numId="11">
    <w:abstractNumId w:val="35"/>
  </w:num>
  <w:num w:numId="12">
    <w:abstractNumId w:val="4"/>
  </w:num>
  <w:num w:numId="13">
    <w:abstractNumId w:val="16"/>
  </w:num>
  <w:num w:numId="14">
    <w:abstractNumId w:val="6"/>
  </w:num>
  <w:num w:numId="15">
    <w:abstractNumId w:val="17"/>
  </w:num>
  <w:num w:numId="16">
    <w:abstractNumId w:val="10"/>
  </w:num>
  <w:num w:numId="17">
    <w:abstractNumId w:val="27"/>
  </w:num>
  <w:num w:numId="18">
    <w:abstractNumId w:val="24"/>
  </w:num>
  <w:num w:numId="19">
    <w:abstractNumId w:val="15"/>
  </w:num>
  <w:num w:numId="20">
    <w:abstractNumId w:val="19"/>
  </w:num>
  <w:num w:numId="21">
    <w:abstractNumId w:val="21"/>
  </w:num>
  <w:num w:numId="22">
    <w:abstractNumId w:val="13"/>
  </w:num>
  <w:num w:numId="23">
    <w:abstractNumId w:val="26"/>
  </w:num>
  <w:num w:numId="24">
    <w:abstractNumId w:val="20"/>
  </w:num>
  <w:num w:numId="25">
    <w:abstractNumId w:val="30"/>
  </w:num>
  <w:num w:numId="26">
    <w:abstractNumId w:val="7"/>
  </w:num>
  <w:num w:numId="27">
    <w:abstractNumId w:val="28"/>
  </w:num>
  <w:num w:numId="28">
    <w:abstractNumId w:val="2"/>
  </w:num>
  <w:num w:numId="29">
    <w:abstractNumId w:val="12"/>
  </w:num>
  <w:num w:numId="30">
    <w:abstractNumId w:val="1"/>
  </w:num>
  <w:num w:numId="31">
    <w:abstractNumId w:val="22"/>
  </w:num>
  <w:num w:numId="32">
    <w:abstractNumId w:val="33"/>
  </w:num>
  <w:num w:numId="33">
    <w:abstractNumId w:val="3"/>
  </w:num>
  <w:num w:numId="34">
    <w:abstractNumId w:val="14"/>
  </w:num>
  <w:num w:numId="35">
    <w:abstractNumId w:val="18"/>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21"/>
    <w:rsid w:val="000F7603"/>
    <w:rsid w:val="001738A9"/>
    <w:rsid w:val="001A114A"/>
    <w:rsid w:val="001A4CCB"/>
    <w:rsid w:val="001E7621"/>
    <w:rsid w:val="002D0EBF"/>
    <w:rsid w:val="003C162D"/>
    <w:rsid w:val="003D3EF5"/>
    <w:rsid w:val="004957C9"/>
    <w:rsid w:val="005670B6"/>
    <w:rsid w:val="005C1D86"/>
    <w:rsid w:val="005D0753"/>
    <w:rsid w:val="005D2212"/>
    <w:rsid w:val="005F0FF3"/>
    <w:rsid w:val="006022A4"/>
    <w:rsid w:val="00753585"/>
    <w:rsid w:val="00791E16"/>
    <w:rsid w:val="0083175D"/>
    <w:rsid w:val="00846152"/>
    <w:rsid w:val="008A09D1"/>
    <w:rsid w:val="0094172D"/>
    <w:rsid w:val="009B74E3"/>
    <w:rsid w:val="00A16699"/>
    <w:rsid w:val="00AC7894"/>
    <w:rsid w:val="00B363B9"/>
    <w:rsid w:val="00C94205"/>
    <w:rsid w:val="00CE616A"/>
    <w:rsid w:val="00CF7527"/>
    <w:rsid w:val="00D33E24"/>
    <w:rsid w:val="00DC5D64"/>
    <w:rsid w:val="00DE3065"/>
    <w:rsid w:val="00E3469D"/>
    <w:rsid w:val="00F0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D1"/>
    <w:pPr>
      <w:spacing w:after="120" w:line="240" w:lineRule="auto"/>
    </w:pPr>
    <w:rPr>
      <w:sz w:val="16"/>
    </w:rPr>
  </w:style>
  <w:style w:type="paragraph" w:styleId="1">
    <w:name w:val="heading 1"/>
    <w:basedOn w:val="a"/>
    <w:next w:val="a"/>
    <w:link w:val="10"/>
    <w:uiPriority w:val="9"/>
    <w:qFormat/>
    <w:rsid w:val="008A09D1"/>
    <w:pPr>
      <w:keepNext/>
      <w:keepLines/>
      <w:spacing w:before="240" w:after="0"/>
      <w:outlineLvl w:val="0"/>
    </w:pPr>
    <w:rPr>
      <w:rFonts w:asciiTheme="majorHAnsi" w:eastAsiaTheme="majorEastAsia" w:hAnsiTheme="majorHAnsi" w:cstheme="majorBidi"/>
      <w:b/>
      <w:bCs/>
      <w:color w:val="365F91" w:themeColor="accent1" w:themeShade="BF"/>
      <w:sz w:val="20"/>
      <w:szCs w:val="28"/>
    </w:rPr>
  </w:style>
  <w:style w:type="paragraph" w:styleId="2">
    <w:name w:val="heading 2"/>
    <w:basedOn w:val="a"/>
    <w:next w:val="a"/>
    <w:link w:val="20"/>
    <w:uiPriority w:val="9"/>
    <w:unhideWhenUsed/>
    <w:qFormat/>
    <w:rsid w:val="001E76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62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E7621"/>
    <w:pPr>
      <w:ind w:left="720"/>
      <w:contextualSpacing/>
    </w:pPr>
  </w:style>
  <w:style w:type="character" w:customStyle="1" w:styleId="10">
    <w:name w:val="Заголовок 1 Знак"/>
    <w:basedOn w:val="a0"/>
    <w:link w:val="1"/>
    <w:uiPriority w:val="9"/>
    <w:rsid w:val="008A09D1"/>
    <w:rPr>
      <w:rFonts w:asciiTheme="majorHAnsi" w:eastAsiaTheme="majorEastAsia" w:hAnsiTheme="majorHAnsi" w:cstheme="majorBidi"/>
      <w:b/>
      <w:bCs/>
      <w:color w:val="365F91" w:themeColor="accent1" w:themeShade="BF"/>
      <w:sz w:val="20"/>
      <w:szCs w:val="28"/>
    </w:rPr>
  </w:style>
  <w:style w:type="paragraph" w:styleId="a4">
    <w:name w:val="TOC Heading"/>
    <w:basedOn w:val="1"/>
    <w:next w:val="a"/>
    <w:uiPriority w:val="39"/>
    <w:semiHidden/>
    <w:unhideWhenUsed/>
    <w:qFormat/>
    <w:rsid w:val="001A114A"/>
    <w:pPr>
      <w:outlineLvl w:val="9"/>
    </w:pPr>
  </w:style>
  <w:style w:type="paragraph" w:styleId="11">
    <w:name w:val="toc 1"/>
    <w:basedOn w:val="a"/>
    <w:next w:val="a"/>
    <w:autoRedefine/>
    <w:uiPriority w:val="39"/>
    <w:unhideWhenUsed/>
    <w:rsid w:val="001A114A"/>
    <w:pPr>
      <w:spacing w:after="100"/>
    </w:pPr>
  </w:style>
  <w:style w:type="character" w:styleId="a5">
    <w:name w:val="Hyperlink"/>
    <w:basedOn w:val="a0"/>
    <w:uiPriority w:val="99"/>
    <w:unhideWhenUsed/>
    <w:rsid w:val="001A114A"/>
    <w:rPr>
      <w:color w:val="0000FF" w:themeColor="hyperlink"/>
      <w:u w:val="single"/>
    </w:rPr>
  </w:style>
  <w:style w:type="paragraph" w:styleId="a6">
    <w:name w:val="Balloon Text"/>
    <w:basedOn w:val="a"/>
    <w:link w:val="a7"/>
    <w:uiPriority w:val="99"/>
    <w:semiHidden/>
    <w:unhideWhenUsed/>
    <w:rsid w:val="001A114A"/>
    <w:pPr>
      <w:spacing w:after="0"/>
    </w:pPr>
    <w:rPr>
      <w:rFonts w:ascii="Tahoma" w:hAnsi="Tahoma" w:cs="Tahoma"/>
      <w:szCs w:val="16"/>
    </w:rPr>
  </w:style>
  <w:style w:type="character" w:customStyle="1" w:styleId="a7">
    <w:name w:val="Текст выноски Знак"/>
    <w:basedOn w:val="a0"/>
    <w:link w:val="a6"/>
    <w:uiPriority w:val="99"/>
    <w:semiHidden/>
    <w:rsid w:val="001A114A"/>
    <w:rPr>
      <w:rFonts w:ascii="Tahoma" w:hAnsi="Tahoma" w:cs="Tahoma"/>
      <w:sz w:val="16"/>
      <w:szCs w:val="16"/>
    </w:rPr>
  </w:style>
  <w:style w:type="paragraph" w:styleId="a8">
    <w:name w:val="header"/>
    <w:basedOn w:val="a"/>
    <w:link w:val="a9"/>
    <w:uiPriority w:val="99"/>
    <w:semiHidden/>
    <w:unhideWhenUsed/>
    <w:rsid w:val="00753585"/>
    <w:pPr>
      <w:tabs>
        <w:tab w:val="center" w:pos="4677"/>
        <w:tab w:val="right" w:pos="9355"/>
      </w:tabs>
      <w:spacing w:after="0"/>
    </w:pPr>
  </w:style>
  <w:style w:type="character" w:customStyle="1" w:styleId="a9">
    <w:name w:val="Верхний колонтитул Знак"/>
    <w:basedOn w:val="a0"/>
    <w:link w:val="a8"/>
    <w:uiPriority w:val="99"/>
    <w:semiHidden/>
    <w:rsid w:val="00753585"/>
  </w:style>
  <w:style w:type="paragraph" w:styleId="aa">
    <w:name w:val="footer"/>
    <w:basedOn w:val="a"/>
    <w:link w:val="ab"/>
    <w:uiPriority w:val="99"/>
    <w:unhideWhenUsed/>
    <w:rsid w:val="00753585"/>
    <w:pPr>
      <w:tabs>
        <w:tab w:val="center" w:pos="4677"/>
        <w:tab w:val="right" w:pos="9355"/>
      </w:tabs>
      <w:spacing w:after="0"/>
    </w:pPr>
  </w:style>
  <w:style w:type="character" w:customStyle="1" w:styleId="ab">
    <w:name w:val="Нижний колонтитул Знак"/>
    <w:basedOn w:val="a0"/>
    <w:link w:val="aa"/>
    <w:uiPriority w:val="99"/>
    <w:rsid w:val="0075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D1"/>
    <w:pPr>
      <w:spacing w:after="120" w:line="240" w:lineRule="auto"/>
    </w:pPr>
    <w:rPr>
      <w:sz w:val="16"/>
    </w:rPr>
  </w:style>
  <w:style w:type="paragraph" w:styleId="1">
    <w:name w:val="heading 1"/>
    <w:basedOn w:val="a"/>
    <w:next w:val="a"/>
    <w:link w:val="10"/>
    <w:uiPriority w:val="9"/>
    <w:qFormat/>
    <w:rsid w:val="008A09D1"/>
    <w:pPr>
      <w:keepNext/>
      <w:keepLines/>
      <w:spacing w:before="240" w:after="0"/>
      <w:outlineLvl w:val="0"/>
    </w:pPr>
    <w:rPr>
      <w:rFonts w:asciiTheme="majorHAnsi" w:eastAsiaTheme="majorEastAsia" w:hAnsiTheme="majorHAnsi" w:cstheme="majorBidi"/>
      <w:b/>
      <w:bCs/>
      <w:color w:val="365F91" w:themeColor="accent1" w:themeShade="BF"/>
      <w:sz w:val="20"/>
      <w:szCs w:val="28"/>
    </w:rPr>
  </w:style>
  <w:style w:type="paragraph" w:styleId="2">
    <w:name w:val="heading 2"/>
    <w:basedOn w:val="a"/>
    <w:next w:val="a"/>
    <w:link w:val="20"/>
    <w:uiPriority w:val="9"/>
    <w:unhideWhenUsed/>
    <w:qFormat/>
    <w:rsid w:val="001E76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62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E7621"/>
    <w:pPr>
      <w:ind w:left="720"/>
      <w:contextualSpacing/>
    </w:pPr>
  </w:style>
  <w:style w:type="character" w:customStyle="1" w:styleId="10">
    <w:name w:val="Заголовок 1 Знак"/>
    <w:basedOn w:val="a0"/>
    <w:link w:val="1"/>
    <w:uiPriority w:val="9"/>
    <w:rsid w:val="008A09D1"/>
    <w:rPr>
      <w:rFonts w:asciiTheme="majorHAnsi" w:eastAsiaTheme="majorEastAsia" w:hAnsiTheme="majorHAnsi" w:cstheme="majorBidi"/>
      <w:b/>
      <w:bCs/>
      <w:color w:val="365F91" w:themeColor="accent1" w:themeShade="BF"/>
      <w:sz w:val="20"/>
      <w:szCs w:val="28"/>
    </w:rPr>
  </w:style>
  <w:style w:type="paragraph" w:styleId="a4">
    <w:name w:val="TOC Heading"/>
    <w:basedOn w:val="1"/>
    <w:next w:val="a"/>
    <w:uiPriority w:val="39"/>
    <w:semiHidden/>
    <w:unhideWhenUsed/>
    <w:qFormat/>
    <w:rsid w:val="001A114A"/>
    <w:pPr>
      <w:outlineLvl w:val="9"/>
    </w:pPr>
  </w:style>
  <w:style w:type="paragraph" w:styleId="11">
    <w:name w:val="toc 1"/>
    <w:basedOn w:val="a"/>
    <w:next w:val="a"/>
    <w:autoRedefine/>
    <w:uiPriority w:val="39"/>
    <w:unhideWhenUsed/>
    <w:rsid w:val="001A114A"/>
    <w:pPr>
      <w:spacing w:after="100"/>
    </w:pPr>
  </w:style>
  <w:style w:type="character" w:styleId="a5">
    <w:name w:val="Hyperlink"/>
    <w:basedOn w:val="a0"/>
    <w:uiPriority w:val="99"/>
    <w:unhideWhenUsed/>
    <w:rsid w:val="001A114A"/>
    <w:rPr>
      <w:color w:val="0000FF" w:themeColor="hyperlink"/>
      <w:u w:val="single"/>
    </w:rPr>
  </w:style>
  <w:style w:type="paragraph" w:styleId="a6">
    <w:name w:val="Balloon Text"/>
    <w:basedOn w:val="a"/>
    <w:link w:val="a7"/>
    <w:uiPriority w:val="99"/>
    <w:semiHidden/>
    <w:unhideWhenUsed/>
    <w:rsid w:val="001A114A"/>
    <w:pPr>
      <w:spacing w:after="0"/>
    </w:pPr>
    <w:rPr>
      <w:rFonts w:ascii="Tahoma" w:hAnsi="Tahoma" w:cs="Tahoma"/>
      <w:szCs w:val="16"/>
    </w:rPr>
  </w:style>
  <w:style w:type="character" w:customStyle="1" w:styleId="a7">
    <w:name w:val="Текст выноски Знак"/>
    <w:basedOn w:val="a0"/>
    <w:link w:val="a6"/>
    <w:uiPriority w:val="99"/>
    <w:semiHidden/>
    <w:rsid w:val="001A114A"/>
    <w:rPr>
      <w:rFonts w:ascii="Tahoma" w:hAnsi="Tahoma" w:cs="Tahoma"/>
      <w:sz w:val="16"/>
      <w:szCs w:val="16"/>
    </w:rPr>
  </w:style>
  <w:style w:type="paragraph" w:styleId="a8">
    <w:name w:val="header"/>
    <w:basedOn w:val="a"/>
    <w:link w:val="a9"/>
    <w:uiPriority w:val="99"/>
    <w:semiHidden/>
    <w:unhideWhenUsed/>
    <w:rsid w:val="00753585"/>
    <w:pPr>
      <w:tabs>
        <w:tab w:val="center" w:pos="4677"/>
        <w:tab w:val="right" w:pos="9355"/>
      </w:tabs>
      <w:spacing w:after="0"/>
    </w:pPr>
  </w:style>
  <w:style w:type="character" w:customStyle="1" w:styleId="a9">
    <w:name w:val="Верхний колонтитул Знак"/>
    <w:basedOn w:val="a0"/>
    <w:link w:val="a8"/>
    <w:uiPriority w:val="99"/>
    <w:semiHidden/>
    <w:rsid w:val="00753585"/>
  </w:style>
  <w:style w:type="paragraph" w:styleId="aa">
    <w:name w:val="footer"/>
    <w:basedOn w:val="a"/>
    <w:link w:val="ab"/>
    <w:uiPriority w:val="99"/>
    <w:unhideWhenUsed/>
    <w:rsid w:val="00753585"/>
    <w:pPr>
      <w:tabs>
        <w:tab w:val="center" w:pos="4677"/>
        <w:tab w:val="right" w:pos="9355"/>
      </w:tabs>
      <w:spacing w:after="0"/>
    </w:pPr>
  </w:style>
  <w:style w:type="character" w:customStyle="1" w:styleId="ab">
    <w:name w:val="Нижний колонтитул Знак"/>
    <w:basedOn w:val="a0"/>
    <w:link w:val="aa"/>
    <w:uiPriority w:val="99"/>
    <w:rsid w:val="0075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2E00-DD5F-4C83-83AC-8EE0CF79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24347</Words>
  <Characters>138781</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162803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Пантелеев</dc:creator>
  <cp:lastModifiedBy>Бурдаков</cp:lastModifiedBy>
  <cp:revision>6</cp:revision>
  <cp:lastPrinted>2011-01-05T21:39:00Z</cp:lastPrinted>
  <dcterms:created xsi:type="dcterms:W3CDTF">2011-01-05T21:35:00Z</dcterms:created>
  <dcterms:modified xsi:type="dcterms:W3CDTF">2011-01-05T21:55:00Z</dcterms:modified>
</cp:coreProperties>
</file>